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F83" w:rsidRDefault="009B4104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  <w:r>
        <w:rPr>
          <w:rFonts w:ascii="TH SarabunIT๙" w:eastAsiaTheme="minorHAnsi" w:hAnsi="TH SarabunIT๙" w:cs="TH SarabunIT๙"/>
          <w:b/>
          <w:bCs/>
          <w:sz w:val="44"/>
          <w:szCs w:val="4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</w:p>
    <w:p w:rsidR="00681E22" w:rsidRDefault="00681E2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AB4DE2" w:rsidRPr="003D2DE1" w:rsidRDefault="003D2DE1" w:rsidP="00AB4DE2">
      <w:pPr>
        <w:jc w:val="center"/>
        <w:rPr>
          <w:rFonts w:ascii="TH SarabunIT๙" w:eastAsiaTheme="minorHAnsi" w:hAnsi="TH SarabunIT๙" w:cs="TH SarabunIT๙"/>
          <w:b/>
          <w:bCs/>
          <w:sz w:val="52"/>
          <w:szCs w:val="52"/>
        </w:rPr>
      </w:pPr>
      <w:r w:rsidRPr="003D2DE1">
        <w:rPr>
          <w:rFonts w:ascii="TH SarabunIT๙" w:eastAsiaTheme="minorHAnsi" w:hAnsi="TH SarabunIT๙" w:cs="TH SarabunIT๙" w:hint="cs"/>
          <w:b/>
          <w:bCs/>
          <w:sz w:val="52"/>
          <w:szCs w:val="52"/>
          <w:cs/>
        </w:rPr>
        <w:t>รายงานผล</w:t>
      </w:r>
    </w:p>
    <w:p w:rsidR="003D2DE1" w:rsidRPr="003D2DE1" w:rsidRDefault="003D2DE1" w:rsidP="003D2DE1">
      <w:pPr>
        <w:ind w:left="-709"/>
        <w:jc w:val="center"/>
        <w:rPr>
          <w:rFonts w:ascii="TH SarabunIT๙" w:eastAsiaTheme="minorHAnsi" w:hAnsi="TH SarabunIT๙" w:cs="TH SarabunIT๙"/>
          <w:b/>
          <w:bCs/>
          <w:sz w:val="52"/>
          <w:szCs w:val="52"/>
        </w:rPr>
      </w:pPr>
      <w:r w:rsidRPr="003D2DE1">
        <w:rPr>
          <w:rFonts w:ascii="TH SarabunIT๙" w:eastAsiaTheme="minorHAnsi" w:hAnsi="TH SarabunIT๙" w:cs="TH SarabunIT๙" w:hint="cs"/>
          <w:b/>
          <w:bCs/>
          <w:sz w:val="52"/>
          <w:szCs w:val="52"/>
          <w:cs/>
        </w:rPr>
        <w:t>การติดตามและประเมินผลแผนพัฒนาท้องถิ่น (พ.ศ.2561-2565)</w:t>
      </w:r>
    </w:p>
    <w:p w:rsidR="003D2DE1" w:rsidRPr="003D2DE1" w:rsidRDefault="003D2DE1" w:rsidP="00AB4DE2">
      <w:pPr>
        <w:jc w:val="center"/>
        <w:rPr>
          <w:rFonts w:ascii="TH SarabunIT๙" w:eastAsiaTheme="minorHAnsi" w:hAnsi="TH SarabunIT๙" w:cs="TH SarabunIT๙"/>
          <w:b/>
          <w:bCs/>
          <w:sz w:val="52"/>
          <w:szCs w:val="52"/>
        </w:rPr>
      </w:pPr>
      <w:r w:rsidRPr="003D2DE1">
        <w:rPr>
          <w:rFonts w:ascii="TH SarabunIT๙" w:eastAsiaTheme="minorHAnsi" w:hAnsi="TH SarabunIT๙" w:cs="TH SarabunIT๙" w:hint="cs"/>
          <w:b/>
          <w:bCs/>
          <w:sz w:val="52"/>
          <w:szCs w:val="52"/>
          <w:cs/>
        </w:rPr>
        <w:t>ขององค์การบริหารส่วนตำบลป่าบอน</w:t>
      </w:r>
    </w:p>
    <w:p w:rsidR="003D2DE1" w:rsidRPr="003D2DE1" w:rsidRDefault="003D2DE1" w:rsidP="00AB4DE2">
      <w:pPr>
        <w:jc w:val="center"/>
        <w:rPr>
          <w:rFonts w:ascii="TH SarabunIT๙" w:eastAsiaTheme="minorHAnsi" w:hAnsi="TH SarabunIT๙" w:cs="TH SarabunIT๙"/>
          <w:b/>
          <w:bCs/>
          <w:sz w:val="52"/>
          <w:szCs w:val="52"/>
        </w:rPr>
      </w:pPr>
      <w:r w:rsidRPr="003D2DE1">
        <w:rPr>
          <w:rFonts w:ascii="TH SarabunIT๙" w:eastAsiaTheme="minorHAnsi" w:hAnsi="TH SarabunIT๙" w:cs="TH SarabunIT๙" w:hint="cs"/>
          <w:b/>
          <w:bCs/>
          <w:sz w:val="52"/>
          <w:szCs w:val="52"/>
          <w:cs/>
        </w:rPr>
        <w:t>อำเภอโคกโพธิ์  จังหวัดปัตตานี</w:t>
      </w:r>
    </w:p>
    <w:p w:rsidR="003D2DE1" w:rsidRDefault="003D2DE1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3D2DE1" w:rsidRPr="004D69B4" w:rsidRDefault="003D2DE1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  <w:r>
        <w:rPr>
          <w:rFonts w:ascii="TH SarabunIT๙" w:eastAsiaTheme="minorHAnsi" w:hAnsi="TH SarabunIT๙" w:cs="TH SarabunIT๙"/>
          <w:b/>
          <w:bCs/>
          <w:noProof/>
          <w:sz w:val="44"/>
          <w:szCs w:val="44"/>
        </w:rPr>
        <w:drawing>
          <wp:inline distT="0" distB="0" distL="0" distR="0">
            <wp:extent cx="1455026" cy="1442545"/>
            <wp:effectExtent l="19050" t="0" r="0" b="0"/>
            <wp:docPr id="1" name="รูปภาพ 0" descr="logo_pab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pabon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6858" cy="1444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2DE1" w:rsidRDefault="003D2DE1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681E22" w:rsidRDefault="003D2DE1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  <w:r>
        <w:rPr>
          <w:rFonts w:ascii="TH SarabunIT๙" w:eastAsiaTheme="minorHAnsi" w:hAnsi="TH SarabunIT๙" w:cs="TH SarabunIT๙" w:hint="cs"/>
          <w:b/>
          <w:bCs/>
          <w:sz w:val="44"/>
          <w:szCs w:val="44"/>
          <w:cs/>
        </w:rPr>
        <w:t>ประจำปีงบประมาณ พ.ศ.2564</w:t>
      </w:r>
    </w:p>
    <w:p w:rsidR="003D2DE1" w:rsidRDefault="003D2DE1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3D2DE1" w:rsidRDefault="003D2DE1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3D2DE1" w:rsidRDefault="003D2DE1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3D2DE1" w:rsidRDefault="003D2DE1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3D2DE1" w:rsidRDefault="003D2DE1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  <w:r>
        <w:rPr>
          <w:rFonts w:ascii="TH SarabunIT๙" w:eastAsiaTheme="minorHAnsi" w:hAnsi="TH SarabunIT๙" w:cs="TH SarabunIT๙" w:hint="cs"/>
          <w:b/>
          <w:bCs/>
          <w:sz w:val="44"/>
          <w:szCs w:val="44"/>
          <w:cs/>
        </w:rPr>
        <w:t>*************************************************</w:t>
      </w:r>
    </w:p>
    <w:p w:rsidR="003D2DE1" w:rsidRDefault="003D2DE1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3D2DE1" w:rsidRDefault="003D2DE1" w:rsidP="003D2DE1">
      <w:pPr>
        <w:jc w:val="right"/>
        <w:rPr>
          <w:rFonts w:ascii="TH SarabunIT๙" w:eastAsiaTheme="minorHAnsi" w:hAnsi="TH SarabunIT๙" w:cs="TH SarabunIT๙"/>
          <w:b/>
          <w:bCs/>
          <w:sz w:val="44"/>
          <w:szCs w:val="44"/>
        </w:rPr>
      </w:pPr>
      <w:r>
        <w:rPr>
          <w:rFonts w:ascii="TH SarabunIT๙" w:eastAsiaTheme="minorHAnsi" w:hAnsi="TH SarabunIT๙" w:cs="TH SarabunIT๙" w:hint="cs"/>
          <w:b/>
          <w:bCs/>
          <w:sz w:val="44"/>
          <w:szCs w:val="44"/>
          <w:cs/>
        </w:rPr>
        <w:t>สำนักปลัดองค์การบริหารส่วนตำบลป่าบอน</w:t>
      </w:r>
    </w:p>
    <w:p w:rsidR="003D2DE1" w:rsidRDefault="003D2DE1" w:rsidP="003D2DE1">
      <w:pPr>
        <w:jc w:val="right"/>
        <w:rPr>
          <w:rFonts w:ascii="TH SarabunIT๙" w:eastAsiaTheme="minorHAnsi" w:hAnsi="TH SarabunIT๙" w:cs="TH SarabunIT๙"/>
          <w:b/>
          <w:bCs/>
          <w:sz w:val="44"/>
          <w:szCs w:val="44"/>
          <w:cs/>
        </w:rPr>
      </w:pPr>
      <w:r>
        <w:rPr>
          <w:rFonts w:ascii="TH SarabunIT๙" w:eastAsiaTheme="minorHAnsi" w:hAnsi="TH SarabunIT๙" w:cs="TH SarabunIT๙" w:hint="cs"/>
          <w:b/>
          <w:bCs/>
          <w:sz w:val="44"/>
          <w:szCs w:val="44"/>
          <w:cs/>
        </w:rPr>
        <w:t>อำเภอโคกโพธิ์  จังหวัดปัตตานี</w:t>
      </w:r>
    </w:p>
    <w:p w:rsidR="00681E22" w:rsidRDefault="00681E2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681E22" w:rsidRDefault="00681E2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681E22" w:rsidRDefault="00681E2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681E22" w:rsidRDefault="00681E2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681E22" w:rsidRDefault="00681E2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681E22" w:rsidRDefault="00681E2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6B4B03" w:rsidRPr="00AE7F63" w:rsidRDefault="006B4B03" w:rsidP="006B4B03">
      <w:pPr>
        <w:ind w:left="360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AE7F63">
        <w:rPr>
          <w:rFonts w:ascii="TH SarabunIT๙" w:hAnsi="TH SarabunIT๙" w:cs="TH SarabunIT๙"/>
          <w:b/>
          <w:bCs/>
          <w:sz w:val="36"/>
          <w:szCs w:val="36"/>
          <w:cs/>
        </w:rPr>
        <w:t>คำนำ</w:t>
      </w:r>
    </w:p>
    <w:p w:rsidR="003D2DE1" w:rsidRPr="00AE7F63" w:rsidRDefault="003D2DE1" w:rsidP="006B4B03">
      <w:pPr>
        <w:ind w:left="3600"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6B4B03" w:rsidRPr="00AE7F63" w:rsidRDefault="006B4B03" w:rsidP="006B4B03">
      <w:pPr>
        <w:ind w:right="-188" w:firstLine="1134"/>
        <w:jc w:val="thaiDistribute"/>
        <w:rPr>
          <w:rFonts w:ascii="TH SarabunIT๙" w:hAnsi="TH SarabunIT๙" w:cs="TH SarabunIT๙"/>
          <w:sz w:val="36"/>
          <w:szCs w:val="36"/>
        </w:rPr>
      </w:pPr>
      <w:r w:rsidRPr="00AE7F63">
        <w:rPr>
          <w:rFonts w:ascii="TH SarabunIT๙" w:hAnsi="TH SarabunIT๙" w:cs="TH SarabunIT๙"/>
          <w:sz w:val="36"/>
          <w:szCs w:val="36"/>
          <w:cs/>
        </w:rPr>
        <w:t xml:space="preserve">ด้วยระเบียบกระทรวงมหาดไทย ว่าด้วยการจัดทำแผนพัฒนาขององค์กรปกครองส่วนท้องถิ่น พ.ศ. 2548 </w:t>
      </w:r>
      <w:r w:rsidRPr="00AE7F63">
        <w:rPr>
          <w:rFonts w:ascii="TH SarabunIT๙" w:hAnsi="TH SarabunIT๙" w:cs="TH SarabunIT๙" w:hint="cs"/>
          <w:sz w:val="36"/>
          <w:szCs w:val="36"/>
          <w:cs/>
        </w:rPr>
        <w:t xml:space="preserve"> แก้ไขเพิ่มเติมถึง (ฉบับที่ 3 ) พ.ศ. 2561    </w:t>
      </w:r>
      <w:r w:rsidRPr="00AE7F63">
        <w:rPr>
          <w:rFonts w:ascii="TH SarabunIT๙" w:hAnsi="TH SarabunIT๙" w:cs="TH SarabunIT๙"/>
          <w:sz w:val="36"/>
          <w:szCs w:val="36"/>
          <w:cs/>
        </w:rPr>
        <w:t xml:space="preserve"> หมวด 6  ข้อ 29  ได้กำหนดให้มีการดำเนินการติดตามและประเมินผลแผนพัฒนาขององค์กรปกครองส่วนท้องถิ่น  โดยคณะกรรมการติดตามและประเมินแผนพัฒนามีหน้าที่ดำเนินการติดตามและประเมินผลแผนพัฒนาขององค์กรปกครองส่วนท้องถิ่น  ซึ่งคณะกรรมการจะต้องดำเนินการกำหนดแนวทาง  วิธีการในการติดตามและประเมินผลแผนพัฒนา  ดำเนินการติดตามและประเมินผลแผนพัฒนา  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เพื่อให้ผู้บริหารท้องถิ่นเสนอต่อสภาท้องถิ่น  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</w:t>
      </w:r>
      <w:r w:rsidRPr="00AE7F63">
        <w:rPr>
          <w:rFonts w:ascii="TH SarabunIT๙" w:hAnsi="TH SarabunIT๙" w:cs="TH SarabunIT๙" w:hint="cs"/>
          <w:sz w:val="36"/>
          <w:szCs w:val="36"/>
          <w:cs/>
        </w:rPr>
        <w:t>หนึ่งครั้ง ภายในเดือนธันวาคม</w:t>
      </w:r>
      <w:r w:rsidRPr="00AE7F63">
        <w:rPr>
          <w:rFonts w:ascii="TH SarabunIT๙" w:hAnsi="TH SarabunIT๙" w:cs="TH SarabunIT๙"/>
          <w:sz w:val="36"/>
          <w:szCs w:val="36"/>
          <w:cs/>
        </w:rPr>
        <w:t xml:space="preserve"> </w:t>
      </w:r>
    </w:p>
    <w:p w:rsidR="006B4B03" w:rsidRPr="00AE7F63" w:rsidRDefault="006B4B03" w:rsidP="006B4B03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sz w:val="36"/>
          <w:szCs w:val="36"/>
        </w:rPr>
      </w:pPr>
      <w:r w:rsidRPr="00AE7F63">
        <w:rPr>
          <w:rFonts w:ascii="TH SarabunIT๙" w:hAnsi="TH SarabunIT๙" w:cs="TH SarabunIT๙"/>
          <w:sz w:val="36"/>
          <w:szCs w:val="36"/>
          <w:cs/>
        </w:rPr>
        <w:tab/>
        <w:t>ดังนั้น  เพื่อให้เป็นไประเบียบกระทรวงมหาดไทยดังกล่าว  คณะกรรมการติดตามและประเมินผลแผนพัฒนา</w:t>
      </w:r>
      <w:r w:rsidR="003D2DE1" w:rsidRPr="00AE7F63">
        <w:rPr>
          <w:rFonts w:ascii="TH SarabunIT๙" w:hAnsi="TH SarabunIT๙" w:cs="TH SarabunIT๙" w:hint="cs"/>
          <w:sz w:val="36"/>
          <w:szCs w:val="36"/>
          <w:cs/>
        </w:rPr>
        <w:t>ขององค์การบริหารส่วนตำบลป่าบอน</w:t>
      </w:r>
      <w:r w:rsidRPr="00AE7F63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</w:t>
      </w:r>
      <w:r w:rsidRPr="00AE7F63">
        <w:rPr>
          <w:rFonts w:ascii="TH SarabunIT๙" w:hAnsi="TH SarabunIT๙" w:cs="TH SarabunIT๙"/>
          <w:sz w:val="36"/>
          <w:szCs w:val="36"/>
          <w:cs/>
        </w:rPr>
        <w:t>จึงได้ดำเนินการติดตามและประเมินผลแผนพัฒนา</w:t>
      </w:r>
      <w:r w:rsidR="003D2DE1" w:rsidRPr="00AE7F63">
        <w:rPr>
          <w:rFonts w:ascii="TH SarabunIT๙" w:hAnsi="TH SarabunIT๙" w:cs="TH SarabunIT๙" w:hint="cs"/>
          <w:sz w:val="36"/>
          <w:szCs w:val="36"/>
          <w:cs/>
        </w:rPr>
        <w:t xml:space="preserve">องค์การบริหารส่วนตำบลป่าบอน  </w:t>
      </w:r>
      <w:r w:rsidRPr="00AE7F63">
        <w:rPr>
          <w:rFonts w:ascii="TH SarabunIT๙" w:hAnsi="TH SarabunIT๙" w:cs="TH SarabunIT๙"/>
          <w:sz w:val="36"/>
          <w:szCs w:val="36"/>
          <w:cs/>
        </w:rPr>
        <w:t>ประจำปีงบประมาณ พ.ศ. 256</w:t>
      </w:r>
      <w:r w:rsidR="003D2DE1" w:rsidRPr="00AE7F63">
        <w:rPr>
          <w:rFonts w:ascii="TH SarabunIT๙" w:hAnsi="TH SarabunIT๙" w:cs="TH SarabunIT๙" w:hint="cs"/>
          <w:sz w:val="36"/>
          <w:szCs w:val="36"/>
          <w:cs/>
        </w:rPr>
        <w:t>4</w:t>
      </w:r>
      <w:r w:rsidRPr="00AE7F63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AE7F63">
        <w:rPr>
          <w:rFonts w:ascii="TH SarabunIT๙" w:hAnsi="TH SarabunIT๙" w:cs="TH SarabunIT๙"/>
          <w:sz w:val="36"/>
          <w:szCs w:val="36"/>
          <w:cs/>
        </w:rPr>
        <w:t xml:space="preserve"> ขึ้น  เพื่อรายงานและเสนอความเห็นท</w:t>
      </w:r>
      <w:r w:rsidR="003D2DE1" w:rsidRPr="00AE7F63">
        <w:rPr>
          <w:rFonts w:ascii="TH SarabunIT๙" w:hAnsi="TH SarabunIT๙" w:cs="TH SarabunIT๙"/>
          <w:sz w:val="36"/>
          <w:szCs w:val="36"/>
          <w:cs/>
        </w:rPr>
        <w:t>ี่ได้จากการติดตามให้นายก</w:t>
      </w:r>
      <w:r w:rsidR="003D2DE1" w:rsidRPr="00AE7F63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องค์การบริหารส่วนตำบลป่าบอน</w:t>
      </w:r>
      <w:r w:rsidRPr="00AE7F63">
        <w:rPr>
          <w:rFonts w:ascii="TH SarabunIT๙" w:hAnsi="TH SarabunIT๙" w:cs="TH SarabunIT๙"/>
          <w:sz w:val="36"/>
          <w:szCs w:val="36"/>
          <w:cs/>
        </w:rPr>
        <w:t>ทราบ  คณะกรรมการหวังเป็น</w:t>
      </w:r>
      <w:r w:rsidR="003D2DE1" w:rsidRPr="00AE7F63">
        <w:rPr>
          <w:rFonts w:ascii="TH SarabunIT๙" w:hAnsi="TH SarabunIT๙" w:cs="TH SarabunIT๙" w:hint="cs"/>
          <w:sz w:val="36"/>
          <w:szCs w:val="36"/>
          <w:cs/>
        </w:rPr>
        <w:t>อย่างยิ่ง</w:t>
      </w:r>
      <w:r w:rsidRPr="00AE7F63">
        <w:rPr>
          <w:rFonts w:ascii="TH SarabunIT๙" w:hAnsi="TH SarabunIT๙" w:cs="TH SarabunIT๙"/>
          <w:sz w:val="36"/>
          <w:szCs w:val="36"/>
          <w:cs/>
        </w:rPr>
        <w:t>ว่า</w:t>
      </w:r>
      <w:r w:rsidR="003D2DE1" w:rsidRPr="00AE7F63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AE7F63">
        <w:rPr>
          <w:rFonts w:ascii="TH SarabunIT๙" w:hAnsi="TH SarabunIT๙" w:cs="TH SarabunIT๙"/>
          <w:sz w:val="36"/>
          <w:szCs w:val="36"/>
          <w:cs/>
        </w:rPr>
        <w:t>รายงานผลการติดตามฉบับนี้จะสามารถเป็นประโยชน์อย่างยิ่งในการพัฒนา</w:t>
      </w:r>
      <w:r w:rsidRPr="00AE7F63">
        <w:rPr>
          <w:rFonts w:ascii="TH SarabunIT๙" w:hAnsi="TH SarabunIT๙" w:cs="TH SarabunIT๙" w:hint="cs"/>
          <w:sz w:val="36"/>
          <w:szCs w:val="36"/>
          <w:cs/>
        </w:rPr>
        <w:t>ท้องถิ่น</w:t>
      </w:r>
      <w:r w:rsidRPr="00AE7F63">
        <w:rPr>
          <w:rFonts w:ascii="TH SarabunIT๙" w:hAnsi="TH SarabunIT๙" w:cs="TH SarabunIT๙"/>
          <w:sz w:val="36"/>
          <w:szCs w:val="36"/>
          <w:cs/>
        </w:rPr>
        <w:t xml:space="preserve">  สามารถแก้ไขปัญหาให้กับประชาชนได้  และประชาชนเกิดความพึงพอใจสูงสุด  </w:t>
      </w:r>
    </w:p>
    <w:p w:rsidR="006B4B03" w:rsidRPr="00AE7F63" w:rsidRDefault="006B4B03" w:rsidP="006B4B03">
      <w:pPr>
        <w:rPr>
          <w:rFonts w:ascii="TH SarabunIT๙" w:hAnsi="TH SarabunIT๙" w:cs="TH SarabunIT๙"/>
          <w:sz w:val="36"/>
          <w:szCs w:val="36"/>
        </w:rPr>
      </w:pPr>
    </w:p>
    <w:p w:rsidR="003D2DE1" w:rsidRPr="00AE7F63" w:rsidRDefault="003D2DE1" w:rsidP="006B4B03">
      <w:pPr>
        <w:rPr>
          <w:rFonts w:ascii="TH SarabunIT๙" w:hAnsi="TH SarabunIT๙" w:cs="TH SarabunIT๙"/>
          <w:sz w:val="36"/>
          <w:szCs w:val="36"/>
        </w:rPr>
      </w:pPr>
    </w:p>
    <w:p w:rsidR="006B4B03" w:rsidRPr="006B4B03" w:rsidRDefault="006B4B03" w:rsidP="006B4B03">
      <w:pPr>
        <w:ind w:left="3600" w:firstLine="720"/>
        <w:contextualSpacing/>
        <w:rPr>
          <w:rFonts w:ascii="TH SarabunIT๙" w:hAnsi="TH SarabunIT๙" w:cs="TH SarabunIT๙"/>
          <w:sz w:val="36"/>
          <w:szCs w:val="36"/>
        </w:rPr>
      </w:pPr>
      <w:r w:rsidRPr="00AE7F63">
        <w:rPr>
          <w:rFonts w:ascii="TH SarabunIT๙" w:hAnsi="TH SarabunIT๙" w:cs="TH SarabunIT๙"/>
          <w:sz w:val="36"/>
          <w:szCs w:val="36"/>
          <w:cs/>
        </w:rPr>
        <w:t>คณะกรรมการติดตามและประเมินผลแผนพัฒนา</w:t>
      </w:r>
    </w:p>
    <w:p w:rsidR="00681E22" w:rsidRPr="006B4B03" w:rsidRDefault="00681E22" w:rsidP="00AB4DE2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681E22" w:rsidRDefault="00681E2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681E22" w:rsidRDefault="00681E2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681E22" w:rsidRDefault="00681E2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681E22" w:rsidRDefault="00681E2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681E22" w:rsidRDefault="00681E2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3D2DE1" w:rsidRDefault="003D2DE1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AB4DE2" w:rsidRPr="002C6551" w:rsidRDefault="00AB4DE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  <w:r w:rsidRPr="002C6551">
        <w:rPr>
          <w:rFonts w:ascii="TH SarabunIT๙" w:eastAsiaTheme="minorHAnsi" w:hAnsi="TH SarabunIT๙" w:cs="TH SarabunIT๙"/>
          <w:b/>
          <w:bCs/>
          <w:sz w:val="44"/>
          <w:szCs w:val="44"/>
          <w:cs/>
        </w:rPr>
        <w:lastRenderedPageBreak/>
        <w:t>สารบัญ</w:t>
      </w:r>
    </w:p>
    <w:p w:rsidR="002C6551" w:rsidRDefault="002C6551" w:rsidP="003D2DE1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2C6551" w:rsidRDefault="002C6551" w:rsidP="003D2DE1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2C6551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เรื่อง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2C6551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หน้า</w:t>
      </w:r>
    </w:p>
    <w:p w:rsidR="002C6551" w:rsidRPr="002C6551" w:rsidRDefault="003D2DE1" w:rsidP="003D2DE1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2C6551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ปก</w:t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1</w:t>
      </w:r>
    </w:p>
    <w:p w:rsidR="003D2DE1" w:rsidRPr="002C6551" w:rsidRDefault="003D2DE1" w:rsidP="003D2DE1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2C6551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คำนำ</w:t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2</w:t>
      </w:r>
    </w:p>
    <w:p w:rsidR="003D2DE1" w:rsidRPr="002C6551" w:rsidRDefault="003D2DE1" w:rsidP="003D2DE1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2C6551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สารบัญ</w:t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  <w:t>3-4</w:t>
      </w:r>
    </w:p>
    <w:p w:rsidR="003D2DE1" w:rsidRPr="002C6551" w:rsidRDefault="003D2DE1" w:rsidP="003D2DE1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2C6551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บทสรุปผู้บริหารท้องถิ่น</w:t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5-6</w:t>
      </w:r>
    </w:p>
    <w:p w:rsidR="003D2DE1" w:rsidRPr="002C6551" w:rsidRDefault="003D2DE1" w:rsidP="003D2DE1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2C6551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ส่วนที่ 1 บทนำ</w:t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  <w:t>7</w:t>
      </w:r>
    </w:p>
    <w:p w:rsidR="003D2DE1" w:rsidRPr="002C6551" w:rsidRDefault="003D2DE1" w:rsidP="003D2DE1">
      <w:pPr>
        <w:rPr>
          <w:rFonts w:ascii="TH SarabunIT๙" w:eastAsiaTheme="minorHAnsi" w:hAnsi="TH SarabunIT๙" w:cs="TH SarabunIT๙"/>
          <w:sz w:val="32"/>
          <w:szCs w:val="32"/>
        </w:rPr>
      </w:pPr>
      <w:r w:rsidRPr="002C6551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2C6551">
        <w:rPr>
          <w:rFonts w:ascii="TH SarabunIT๙" w:eastAsiaTheme="minorHAnsi" w:hAnsi="TH SarabunIT๙" w:cs="TH SarabunIT๙" w:hint="cs"/>
          <w:sz w:val="32"/>
          <w:szCs w:val="32"/>
          <w:cs/>
        </w:rPr>
        <w:t>1.ความสำคัญของการติดตามและประเมินผล</w:t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  <w:t>8</w:t>
      </w:r>
    </w:p>
    <w:p w:rsidR="003D2DE1" w:rsidRPr="002C6551" w:rsidRDefault="003D2DE1" w:rsidP="003D2DE1">
      <w:pPr>
        <w:rPr>
          <w:rFonts w:ascii="TH SarabunIT๙" w:eastAsiaTheme="minorHAnsi" w:hAnsi="TH SarabunIT๙" w:cs="TH SarabunIT๙"/>
          <w:sz w:val="32"/>
          <w:szCs w:val="32"/>
        </w:rPr>
      </w:pPr>
      <w:r w:rsidRPr="002C6551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2.วัตถุประสงค์ของการติดตามและประเมินผล</w:t>
      </w:r>
      <w:r w:rsidR="00FA31DA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9</w:t>
      </w:r>
    </w:p>
    <w:p w:rsidR="003D2DE1" w:rsidRPr="00BE70B6" w:rsidRDefault="003D2DE1" w:rsidP="003D2DE1">
      <w:pPr>
        <w:rPr>
          <w:rFonts w:ascii="TH SarabunIT๙" w:eastAsiaTheme="minorHAnsi" w:hAnsi="TH SarabunIT๙" w:cs="TH SarabunIT๙"/>
          <w:sz w:val="32"/>
          <w:szCs w:val="32"/>
        </w:rPr>
      </w:pPr>
      <w:r w:rsidRPr="00BE70B6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3.ขั้นตอนการติดตามและประเมินผล</w:t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  <w:t>9-12</w:t>
      </w:r>
    </w:p>
    <w:p w:rsidR="003D2DE1" w:rsidRPr="00BE70B6" w:rsidRDefault="003D2DE1" w:rsidP="003D2DE1">
      <w:pPr>
        <w:rPr>
          <w:rFonts w:ascii="TH SarabunIT๙" w:eastAsiaTheme="minorHAnsi" w:hAnsi="TH SarabunIT๙" w:cs="TH SarabunIT๙"/>
          <w:sz w:val="32"/>
          <w:szCs w:val="32"/>
        </w:rPr>
      </w:pPr>
      <w:r w:rsidRPr="00BE70B6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4.เครื่องมือการติดตามและประเมินผล</w:t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  <w:t>13-15</w:t>
      </w:r>
    </w:p>
    <w:p w:rsidR="003D2DE1" w:rsidRDefault="003D2DE1" w:rsidP="003D2DE1">
      <w:pPr>
        <w:rPr>
          <w:rFonts w:ascii="TH SarabunIT๙" w:eastAsiaTheme="minorHAnsi" w:hAnsi="TH SarabunIT๙" w:cs="TH SarabunIT๙"/>
          <w:sz w:val="32"/>
          <w:szCs w:val="32"/>
        </w:rPr>
      </w:pPr>
      <w:r w:rsidRPr="00BE70B6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5.ประโยชน์ของการติดตามและประเมินผล</w:t>
      </w:r>
      <w:r w:rsidR="00FA31DA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15-16</w:t>
      </w:r>
    </w:p>
    <w:p w:rsidR="00BE70B6" w:rsidRDefault="00BE70B6" w:rsidP="003D2DE1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BE70B6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ส่วนที่ 2 การติดตามและประเมินผล</w:t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17</w:t>
      </w:r>
    </w:p>
    <w:p w:rsidR="00BE70B6" w:rsidRDefault="00BE70B6" w:rsidP="00FA31DA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sz w:val="32"/>
          <w:szCs w:val="32"/>
          <w:cs/>
        </w:rPr>
        <w:t>1.</w:t>
      </w:r>
      <w:r w:rsidRPr="00BE70B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ยุทธศาสตร์การพัฒนาท้องถิ่น</w:t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  <w:t>18-19</w:t>
      </w:r>
    </w:p>
    <w:p w:rsidR="00BE70B6" w:rsidRDefault="00BE70B6" w:rsidP="003D2DE1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2. แนวทางการติดตามและประเมินผล ปีงบประมาณ พ.ศ.2564</w:t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  <w:t>19</w:t>
      </w:r>
    </w:p>
    <w:p w:rsidR="00BE70B6" w:rsidRDefault="00BE70B6" w:rsidP="003D2DE1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2.1 การติดตามและประเมินผลยุทธศาสตร์</w:t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  <w:t>19</w:t>
      </w:r>
    </w:p>
    <w:p w:rsidR="00BE70B6" w:rsidRDefault="00BE70B6" w:rsidP="003D2DE1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2.2 การติดตามและประเมินผลโครงการ</w:t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  <w:t>20-21</w:t>
      </w:r>
    </w:p>
    <w:p w:rsidR="00BE70B6" w:rsidRDefault="00BE70B6" w:rsidP="003D2DE1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2.3 กรอบและแนวทางในการติดตามและประเมินผล</w:t>
      </w:r>
      <w:r w:rsidR="00FA31DA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21-22</w:t>
      </w:r>
    </w:p>
    <w:p w:rsidR="00BE70B6" w:rsidRDefault="00BE70B6" w:rsidP="003D2DE1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2.4 กำหนดเครื่องมือที่ใช้ในการติดตามและประเมินผล</w:t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  <w:t>23</w:t>
      </w:r>
    </w:p>
    <w:p w:rsidR="00BE70B6" w:rsidRDefault="00BE70B6" w:rsidP="003D2DE1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2.5 แบบสำหรับการติดตามและประเมินผล</w:t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  <w:t>23</w:t>
      </w:r>
    </w:p>
    <w:p w:rsidR="00BE70B6" w:rsidRDefault="00BE70B6" w:rsidP="003D2DE1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BE70B6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ส่วนที่ 3 ผลการวิเคราะห์การติดตามและประเมินผล</w:t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24</w:t>
      </w:r>
    </w:p>
    <w:p w:rsidR="00FA31DA" w:rsidRDefault="00FA31DA" w:rsidP="003D2DE1">
      <w:pPr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  <w:t>1.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การวิเคราะห์เชิงปริมาณ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25</w:t>
      </w:r>
    </w:p>
    <w:p w:rsidR="00FA31DA" w:rsidRDefault="00BE70B6" w:rsidP="003D2DE1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sz w:val="32"/>
          <w:szCs w:val="32"/>
          <w:cs/>
        </w:rPr>
        <w:t>1.</w:t>
      </w:r>
      <w:r w:rsidRPr="00BE70B6">
        <w:rPr>
          <w:rFonts w:ascii="TH SarabunIT๙" w:eastAsiaTheme="minorHAnsi" w:hAnsi="TH SarabunIT๙" w:cs="TH SarabunIT๙" w:hint="cs"/>
          <w:sz w:val="32"/>
          <w:szCs w:val="32"/>
          <w:cs/>
        </w:rPr>
        <w:t>1. ผลการพิจารณาการติดตามและประเมินผลยุทธศาสตร์เพื่อความสอดคล้อง</w:t>
      </w:r>
      <w:r w:rsidR="00FA31DA">
        <w:rPr>
          <w:rFonts w:ascii="TH SarabunIT๙" w:eastAsiaTheme="minorHAnsi" w:hAnsi="TH SarabunIT๙" w:cs="TH SarabunIT๙"/>
          <w:sz w:val="32"/>
          <w:szCs w:val="32"/>
        </w:rPr>
        <w:tab/>
        <w:t>25</w:t>
      </w:r>
    </w:p>
    <w:p w:rsidR="00BE70B6" w:rsidRPr="00BE70B6" w:rsidRDefault="00FA31DA" w:rsidP="003D2DE1">
      <w:pPr>
        <w:rPr>
          <w:rFonts w:ascii="TH SarabunIT๙" w:eastAsiaTheme="minorHAnsi" w:hAnsi="TH SarabunIT๙" w:cs="TH SarabunIT๙"/>
          <w:sz w:val="32"/>
          <w:szCs w:val="32"/>
          <w:cs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BE70B6" w:rsidRPr="00BE70B6">
        <w:rPr>
          <w:rFonts w:ascii="TH SarabunIT๙" w:eastAsiaTheme="minorHAnsi" w:hAnsi="TH SarabunIT๙" w:cs="TH SarabunIT๙" w:hint="cs"/>
          <w:sz w:val="32"/>
          <w:szCs w:val="32"/>
          <w:cs/>
        </w:rPr>
        <w:t>แผนพัฒนาท้องถิ่น</w:t>
      </w:r>
    </w:p>
    <w:p w:rsidR="00681E22" w:rsidRDefault="00BE70B6" w:rsidP="00BE70B6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44"/>
          <w:szCs w:val="44"/>
          <w:cs/>
        </w:rPr>
        <w:tab/>
      </w:r>
      <w:r w:rsidRPr="00BE70B6">
        <w:rPr>
          <w:rFonts w:ascii="TH SarabunIT๙" w:eastAsiaTheme="minorHAnsi" w:hAnsi="TH SarabunIT๙" w:cs="TH SarabunIT๙" w:hint="cs"/>
          <w:sz w:val="36"/>
          <w:szCs w:val="36"/>
          <w:cs/>
        </w:rPr>
        <w:tab/>
      </w:r>
      <w:r w:rsidRPr="00BE70B6">
        <w:rPr>
          <w:rFonts w:ascii="TH SarabunIT๙" w:eastAsiaTheme="minorHAnsi" w:hAnsi="TH SarabunIT๙" w:cs="TH SarabunIT๙" w:hint="cs"/>
          <w:sz w:val="32"/>
          <w:szCs w:val="32"/>
          <w:cs/>
        </w:rPr>
        <w:t>1.1</w:t>
      </w:r>
      <w:r w:rsidR="004F5D5D">
        <w:rPr>
          <w:rFonts w:ascii="TH SarabunIT๙" w:eastAsiaTheme="minorHAnsi" w:hAnsi="TH SarabunIT๙" w:cs="TH SarabunIT๙" w:hint="cs"/>
          <w:sz w:val="32"/>
          <w:szCs w:val="32"/>
          <w:cs/>
        </w:rPr>
        <w:t>.1</w:t>
      </w:r>
      <w:r w:rsidRPr="00BE70B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สรุปคะแนนประเมินผลยุทธศาสตร์</w:t>
      </w:r>
      <w:r w:rsidR="00FA31DA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A31DA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25</w:t>
      </w:r>
    </w:p>
    <w:p w:rsidR="00BE70B6" w:rsidRDefault="00BE70B6" w:rsidP="00BE70B6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1.</w:t>
      </w:r>
      <w:r w:rsidR="004F5D5D">
        <w:rPr>
          <w:rFonts w:ascii="TH SarabunIT๙" w:eastAsiaTheme="minorHAnsi" w:hAnsi="TH SarabunIT๙" w:cs="TH SarabunIT๙" w:hint="cs"/>
          <w:sz w:val="32"/>
          <w:szCs w:val="32"/>
          <w:cs/>
        </w:rPr>
        <w:t>1.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2 ข้อมูลสภาพทั่วไปและข้อมูลพื้นฐาน</w:t>
      </w:r>
      <w:r w:rsidR="004F5D5D">
        <w:rPr>
          <w:rFonts w:ascii="TH SarabunIT๙" w:eastAsiaTheme="minorHAnsi" w:hAnsi="TH SarabunIT๙" w:cs="TH SarabunIT๙"/>
          <w:sz w:val="32"/>
          <w:szCs w:val="32"/>
        </w:rPr>
        <w:tab/>
      </w:r>
      <w:r w:rsidR="004F5D5D">
        <w:rPr>
          <w:rFonts w:ascii="TH SarabunIT๙" w:eastAsiaTheme="minorHAnsi" w:hAnsi="TH SarabunIT๙" w:cs="TH SarabunIT๙"/>
          <w:sz w:val="32"/>
          <w:szCs w:val="32"/>
        </w:rPr>
        <w:tab/>
      </w:r>
      <w:r w:rsidR="004F5D5D">
        <w:rPr>
          <w:rFonts w:ascii="TH SarabunIT๙" w:eastAsiaTheme="minorHAnsi" w:hAnsi="TH SarabunIT๙" w:cs="TH SarabunIT๙"/>
          <w:sz w:val="32"/>
          <w:szCs w:val="32"/>
        </w:rPr>
        <w:tab/>
      </w:r>
      <w:r w:rsidR="004F5D5D">
        <w:rPr>
          <w:rFonts w:ascii="TH SarabunIT๙" w:eastAsiaTheme="minorHAnsi" w:hAnsi="TH SarabunIT๙" w:cs="TH SarabunIT๙"/>
          <w:sz w:val="32"/>
          <w:szCs w:val="32"/>
        </w:rPr>
        <w:tab/>
      </w:r>
      <w:r w:rsidR="004F5D5D">
        <w:rPr>
          <w:rFonts w:ascii="TH SarabunIT๙" w:eastAsiaTheme="minorHAnsi" w:hAnsi="TH SarabunIT๙" w:cs="TH SarabunIT๙"/>
          <w:sz w:val="32"/>
          <w:szCs w:val="32"/>
        </w:rPr>
        <w:tab/>
        <w:t>26-27</w:t>
      </w:r>
    </w:p>
    <w:p w:rsidR="00BE70B6" w:rsidRDefault="00BE70B6" w:rsidP="00BE70B6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4F5D5D">
        <w:rPr>
          <w:rFonts w:ascii="TH SarabunIT๙" w:eastAsiaTheme="minorHAnsi" w:hAnsi="TH SarabunIT๙" w:cs="TH SarabunIT๙" w:hint="cs"/>
          <w:sz w:val="32"/>
          <w:szCs w:val="32"/>
          <w:cs/>
        </w:rPr>
        <w:t>1.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1.3 การวิเคราะห์สภาวการณ์และศักยภาพ</w:t>
      </w:r>
      <w:r w:rsidR="004F5D5D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4F5D5D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4F5D5D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4F5D5D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28-29</w:t>
      </w:r>
    </w:p>
    <w:p w:rsidR="00BE70B6" w:rsidRDefault="00BE70B6" w:rsidP="00BE70B6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1.4 ยุทธศาสตร์</w:t>
      </w:r>
      <w:r w:rsidR="004F5D5D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4F5D5D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4F5D5D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4F5D5D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4F5D5D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4F5D5D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4F5D5D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4F5D5D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30-32</w:t>
      </w:r>
    </w:p>
    <w:p w:rsidR="004F5D5D" w:rsidRDefault="00AB0F6A" w:rsidP="00BE70B6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4F5D5D">
        <w:rPr>
          <w:rFonts w:ascii="TH SarabunIT๙" w:eastAsiaTheme="minorHAnsi" w:hAnsi="TH SarabunIT๙" w:cs="TH SarabunIT๙" w:hint="cs"/>
          <w:sz w:val="32"/>
          <w:szCs w:val="32"/>
          <w:cs/>
        </w:rPr>
        <w:t>1.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2. ผลการพิจารณาการติดตามและประเมินผลโครงการเพื่อความสอดคล้อง</w:t>
      </w:r>
      <w:r w:rsidR="004F5D5D">
        <w:rPr>
          <w:rFonts w:ascii="TH SarabunIT๙" w:eastAsiaTheme="minorHAnsi" w:hAnsi="TH SarabunIT๙" w:cs="TH SarabunIT๙"/>
          <w:sz w:val="32"/>
          <w:szCs w:val="32"/>
        </w:rPr>
        <w:tab/>
      </w:r>
      <w:r w:rsidR="004F5D5D">
        <w:rPr>
          <w:rFonts w:ascii="TH SarabunIT๙" w:eastAsiaTheme="minorHAnsi" w:hAnsi="TH SarabunIT๙" w:cs="TH SarabunIT๙"/>
          <w:sz w:val="32"/>
          <w:szCs w:val="32"/>
        </w:rPr>
        <w:tab/>
        <w:t>33</w:t>
      </w:r>
    </w:p>
    <w:p w:rsidR="00AB0F6A" w:rsidRDefault="004F5D5D" w:rsidP="00BE70B6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AB0F6A">
        <w:rPr>
          <w:rFonts w:ascii="TH SarabunIT๙" w:eastAsiaTheme="minorHAnsi" w:hAnsi="TH SarabunIT๙" w:cs="TH SarabunIT๙" w:hint="cs"/>
          <w:sz w:val="32"/>
          <w:szCs w:val="32"/>
          <w:cs/>
        </w:rPr>
        <w:t>แผนพัฒนาท้องถิ่น</w:t>
      </w:r>
    </w:p>
    <w:p w:rsidR="00AB0F6A" w:rsidRDefault="00AB0F6A" w:rsidP="00BE70B6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4F5D5D">
        <w:rPr>
          <w:rFonts w:ascii="TH SarabunIT๙" w:eastAsiaTheme="minorHAnsi" w:hAnsi="TH SarabunIT๙" w:cs="TH SarabunIT๙" w:hint="cs"/>
          <w:sz w:val="32"/>
          <w:szCs w:val="32"/>
          <w:cs/>
        </w:rPr>
        <w:t>1.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2.1 สรุปคะแนนประเมินผลโครงการ</w:t>
      </w:r>
      <w:r w:rsidR="004F5D5D">
        <w:rPr>
          <w:rFonts w:ascii="TH SarabunIT๙" w:eastAsiaTheme="minorHAnsi" w:hAnsi="TH SarabunIT๙" w:cs="TH SarabunIT๙"/>
          <w:sz w:val="32"/>
          <w:szCs w:val="32"/>
        </w:rPr>
        <w:tab/>
      </w:r>
      <w:r w:rsidR="004F5D5D">
        <w:rPr>
          <w:rFonts w:ascii="TH SarabunIT๙" w:eastAsiaTheme="minorHAnsi" w:hAnsi="TH SarabunIT๙" w:cs="TH SarabunIT๙"/>
          <w:sz w:val="32"/>
          <w:szCs w:val="32"/>
        </w:rPr>
        <w:tab/>
      </w:r>
      <w:r w:rsidR="004F5D5D">
        <w:rPr>
          <w:rFonts w:ascii="TH SarabunIT๙" w:eastAsiaTheme="minorHAnsi" w:hAnsi="TH SarabunIT๙" w:cs="TH SarabunIT๙"/>
          <w:sz w:val="32"/>
          <w:szCs w:val="32"/>
        </w:rPr>
        <w:tab/>
      </w:r>
      <w:r w:rsidR="004F5D5D">
        <w:rPr>
          <w:rFonts w:ascii="TH SarabunIT๙" w:eastAsiaTheme="minorHAnsi" w:hAnsi="TH SarabunIT๙" w:cs="TH SarabunIT๙"/>
          <w:sz w:val="32"/>
          <w:szCs w:val="32"/>
        </w:rPr>
        <w:tab/>
      </w:r>
      <w:r w:rsidR="004F5D5D">
        <w:rPr>
          <w:rFonts w:ascii="TH SarabunIT๙" w:eastAsiaTheme="minorHAnsi" w:hAnsi="TH SarabunIT๙" w:cs="TH SarabunIT๙"/>
          <w:sz w:val="32"/>
          <w:szCs w:val="32"/>
        </w:rPr>
        <w:tab/>
        <w:t>33</w:t>
      </w:r>
    </w:p>
    <w:p w:rsidR="00AB0F6A" w:rsidRDefault="00AB0F6A" w:rsidP="00BE70B6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4F5D5D">
        <w:rPr>
          <w:rFonts w:ascii="TH SarabunIT๙" w:eastAsiaTheme="minorHAnsi" w:hAnsi="TH SarabunIT๙" w:cs="TH SarabunIT๙" w:hint="cs"/>
          <w:sz w:val="32"/>
          <w:szCs w:val="32"/>
          <w:cs/>
        </w:rPr>
        <w:t>1.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2.2 การสรุปสถานการณ์การพัฒนา</w:t>
      </w:r>
      <w:r w:rsidR="004F5D5D">
        <w:rPr>
          <w:rFonts w:ascii="TH SarabunIT๙" w:eastAsiaTheme="minorHAnsi" w:hAnsi="TH SarabunIT๙" w:cs="TH SarabunIT๙"/>
          <w:sz w:val="32"/>
          <w:szCs w:val="32"/>
        </w:rPr>
        <w:tab/>
      </w:r>
      <w:r w:rsidR="004F5D5D">
        <w:rPr>
          <w:rFonts w:ascii="TH SarabunIT๙" w:eastAsiaTheme="minorHAnsi" w:hAnsi="TH SarabunIT๙" w:cs="TH SarabunIT๙"/>
          <w:sz w:val="32"/>
          <w:szCs w:val="32"/>
        </w:rPr>
        <w:tab/>
      </w:r>
      <w:r w:rsidR="004F5D5D">
        <w:rPr>
          <w:rFonts w:ascii="TH SarabunIT๙" w:eastAsiaTheme="minorHAnsi" w:hAnsi="TH SarabunIT๙" w:cs="TH SarabunIT๙"/>
          <w:sz w:val="32"/>
          <w:szCs w:val="32"/>
        </w:rPr>
        <w:tab/>
      </w:r>
      <w:r w:rsidR="004F5D5D">
        <w:rPr>
          <w:rFonts w:ascii="TH SarabunIT๙" w:eastAsiaTheme="minorHAnsi" w:hAnsi="TH SarabunIT๙" w:cs="TH SarabunIT๙"/>
          <w:sz w:val="32"/>
          <w:szCs w:val="32"/>
        </w:rPr>
        <w:tab/>
      </w:r>
      <w:r w:rsidR="004F5D5D">
        <w:rPr>
          <w:rFonts w:ascii="TH SarabunIT๙" w:eastAsiaTheme="minorHAnsi" w:hAnsi="TH SarabunIT๙" w:cs="TH SarabunIT๙"/>
          <w:sz w:val="32"/>
          <w:szCs w:val="32"/>
        </w:rPr>
        <w:tab/>
        <w:t>34</w:t>
      </w:r>
    </w:p>
    <w:p w:rsidR="00AB0F6A" w:rsidRDefault="00AB0F6A" w:rsidP="00BE70B6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4F5D5D">
        <w:rPr>
          <w:rFonts w:ascii="TH SarabunIT๙" w:eastAsiaTheme="minorHAnsi" w:hAnsi="TH SarabunIT๙" w:cs="TH SarabunIT๙" w:hint="cs"/>
          <w:sz w:val="32"/>
          <w:szCs w:val="32"/>
          <w:cs/>
        </w:rPr>
        <w:t>1.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2.3 การประเมินผลการนำแผนพัฒนาท้องถิ่นไปปฏิบัติในเชิงปริมาณ</w:t>
      </w:r>
      <w:r w:rsidR="004F5D5D">
        <w:rPr>
          <w:rFonts w:ascii="TH SarabunIT๙" w:eastAsiaTheme="minorHAnsi" w:hAnsi="TH SarabunIT๙" w:cs="TH SarabunIT๙"/>
          <w:sz w:val="32"/>
          <w:szCs w:val="32"/>
        </w:rPr>
        <w:tab/>
        <w:t>35</w:t>
      </w:r>
    </w:p>
    <w:p w:rsidR="00AB0F6A" w:rsidRDefault="00AB0F6A" w:rsidP="00BE70B6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4F5D5D">
        <w:rPr>
          <w:rFonts w:ascii="TH SarabunIT๙" w:eastAsiaTheme="minorHAnsi" w:hAnsi="TH SarabunIT๙" w:cs="TH SarabunIT๙" w:hint="cs"/>
          <w:sz w:val="32"/>
          <w:szCs w:val="32"/>
          <w:cs/>
        </w:rPr>
        <w:t>1.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2.4 การประเมินผลการนำแผนพัฒนาท้องถิ่นไปปฏิบัติในเชิงคุณภาพ</w:t>
      </w:r>
      <w:r w:rsidR="004F5D5D">
        <w:rPr>
          <w:rFonts w:ascii="TH SarabunIT๙" w:eastAsiaTheme="minorHAnsi" w:hAnsi="TH SarabunIT๙" w:cs="TH SarabunIT๙"/>
          <w:sz w:val="32"/>
          <w:szCs w:val="32"/>
        </w:rPr>
        <w:tab/>
        <w:t>36</w:t>
      </w:r>
    </w:p>
    <w:p w:rsidR="00AB0F6A" w:rsidRDefault="00AB0F6A" w:rsidP="00BE70B6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4F5D5D">
        <w:rPr>
          <w:rFonts w:ascii="TH SarabunIT๙" w:eastAsiaTheme="minorHAnsi" w:hAnsi="TH SarabunIT๙" w:cs="TH SarabunIT๙" w:hint="cs"/>
          <w:sz w:val="32"/>
          <w:szCs w:val="32"/>
          <w:cs/>
        </w:rPr>
        <w:t>1.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2.5 แผนงานและยุทธศาสตร์การพัฒนา</w:t>
      </w:r>
      <w:r w:rsidR="004F5D5D">
        <w:rPr>
          <w:rFonts w:ascii="TH SarabunIT๙" w:eastAsiaTheme="minorHAnsi" w:hAnsi="TH SarabunIT๙" w:cs="TH SarabunIT๙"/>
          <w:sz w:val="32"/>
          <w:szCs w:val="32"/>
        </w:rPr>
        <w:tab/>
      </w:r>
      <w:r w:rsidR="004F5D5D">
        <w:rPr>
          <w:rFonts w:ascii="TH SarabunIT๙" w:eastAsiaTheme="minorHAnsi" w:hAnsi="TH SarabunIT๙" w:cs="TH SarabunIT๙"/>
          <w:sz w:val="32"/>
          <w:szCs w:val="32"/>
        </w:rPr>
        <w:tab/>
      </w:r>
      <w:r w:rsidR="004F5D5D">
        <w:rPr>
          <w:rFonts w:ascii="TH SarabunIT๙" w:eastAsiaTheme="minorHAnsi" w:hAnsi="TH SarabunIT๙" w:cs="TH SarabunIT๙"/>
          <w:sz w:val="32"/>
          <w:szCs w:val="32"/>
        </w:rPr>
        <w:tab/>
      </w:r>
      <w:r w:rsidR="004F5D5D">
        <w:rPr>
          <w:rFonts w:ascii="TH SarabunIT๙" w:eastAsiaTheme="minorHAnsi" w:hAnsi="TH SarabunIT๙" w:cs="TH SarabunIT๙"/>
          <w:sz w:val="32"/>
          <w:szCs w:val="32"/>
        </w:rPr>
        <w:tab/>
      </w:r>
      <w:r w:rsidR="004F5D5D">
        <w:rPr>
          <w:rFonts w:ascii="TH SarabunIT๙" w:eastAsiaTheme="minorHAnsi" w:hAnsi="TH SarabunIT๙" w:cs="TH SarabunIT๙"/>
          <w:sz w:val="32"/>
          <w:szCs w:val="32"/>
        </w:rPr>
        <w:tab/>
        <w:t>37-42</w:t>
      </w:r>
    </w:p>
    <w:p w:rsidR="004F5D5D" w:rsidRDefault="00AB0F6A" w:rsidP="00BE70B6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4F5D5D">
        <w:rPr>
          <w:rFonts w:ascii="TH SarabunIT๙" w:eastAsiaTheme="minorHAnsi" w:hAnsi="TH SarabunIT๙" w:cs="TH SarabunIT๙" w:hint="cs"/>
          <w:sz w:val="32"/>
          <w:szCs w:val="32"/>
          <w:cs/>
        </w:rPr>
        <w:t>1.3. ผลสรุปแบบช่วยกำกับการจัดทำแผนยุทธศาสตร์ของท้องถิ่นโดยตนเอง</w:t>
      </w:r>
      <w:r w:rsidR="004F5D5D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4F5D5D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43</w:t>
      </w:r>
    </w:p>
    <w:p w:rsidR="00AB0F6A" w:rsidRPr="003D0210" w:rsidRDefault="004F5D5D" w:rsidP="00BE70B6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lastRenderedPageBreak/>
        <w:tab/>
      </w:r>
      <w:r w:rsidR="003D0210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2</w:t>
      </w:r>
      <w:r w:rsidR="00AB0F6A" w:rsidRPr="003D0210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. การวิเคราะห์เชิงคุณภาพ</w:t>
      </w:r>
    </w:p>
    <w:p w:rsidR="00AB0F6A" w:rsidRDefault="003D0210" w:rsidP="00BE70B6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2</w:t>
      </w:r>
      <w:r w:rsidR="00AB0F6A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.1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สรุปผลแบบประเมินความพึงพอใจต่อผลการดำเนินงานของ</w:t>
      </w:r>
      <w:r>
        <w:rPr>
          <w:rFonts w:ascii="TH SarabunIT๙" w:eastAsiaTheme="minorHAnsi" w:hAnsi="TH SarabunIT๙" w:cs="TH SarabunIT๙"/>
          <w:sz w:val="32"/>
          <w:szCs w:val="32"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ab/>
        <w:t>44</w:t>
      </w:r>
    </w:p>
    <w:p w:rsidR="003D0210" w:rsidRDefault="003D0210" w:rsidP="00BE70B6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องค์การบริหารส่วนตำบลป่าบอน</w:t>
      </w:r>
    </w:p>
    <w:p w:rsidR="00AB0F6A" w:rsidRDefault="00AB0F6A" w:rsidP="00BE70B6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3D021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2.1.1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3D0210">
        <w:rPr>
          <w:rFonts w:ascii="TH SarabunIT๙" w:eastAsiaTheme="minorHAnsi" w:hAnsi="TH SarabunIT๙" w:cs="TH SarabunIT๙" w:hint="cs"/>
          <w:sz w:val="32"/>
          <w:szCs w:val="32"/>
          <w:cs/>
        </w:rPr>
        <w:t>ข้อมูลทั่วไป</w:t>
      </w:r>
      <w:r w:rsidR="003D02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3D02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3D02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3D02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3D02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3D02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3D0210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44</w:t>
      </w:r>
    </w:p>
    <w:p w:rsidR="00AB0F6A" w:rsidRPr="003D0210" w:rsidRDefault="00AB0F6A" w:rsidP="00BE70B6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3D0210" w:rsidRPr="003D021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2.1.2 </w:t>
      </w:r>
      <w:r w:rsidRPr="003D021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3D0210" w:rsidRPr="003D0210">
        <w:rPr>
          <w:rFonts w:ascii="TH SarabunIT๙" w:eastAsiaTheme="minorHAnsi" w:hAnsi="TH SarabunIT๙" w:cs="TH SarabunIT๙" w:hint="cs"/>
          <w:sz w:val="32"/>
          <w:szCs w:val="32"/>
          <w:cs/>
        </w:rPr>
        <w:t>ความพึงพอใจต่อผลการดำเนินงานขององค์การบริหารส่วน</w:t>
      </w:r>
      <w:r w:rsidR="003D0210" w:rsidRPr="003D0210">
        <w:rPr>
          <w:rFonts w:ascii="TH SarabunIT๙" w:eastAsiaTheme="minorHAnsi" w:hAnsi="TH SarabunIT๙" w:cs="TH SarabunIT๙"/>
          <w:sz w:val="32"/>
          <w:szCs w:val="32"/>
        </w:rPr>
        <w:tab/>
      </w:r>
      <w:r w:rsidR="003D0210" w:rsidRPr="003D0210">
        <w:rPr>
          <w:rFonts w:ascii="TH SarabunIT๙" w:eastAsiaTheme="minorHAnsi" w:hAnsi="TH SarabunIT๙" w:cs="TH SarabunIT๙"/>
          <w:sz w:val="32"/>
          <w:szCs w:val="32"/>
        </w:rPr>
        <w:tab/>
        <w:t>44</w:t>
      </w:r>
    </w:p>
    <w:p w:rsidR="003D0210" w:rsidRDefault="003D0210" w:rsidP="00BE70B6">
      <w:pPr>
        <w:rPr>
          <w:rFonts w:ascii="TH SarabunIT๙" w:eastAsiaTheme="minorHAnsi" w:hAnsi="TH SarabunIT๙" w:cs="TH SarabunIT๙"/>
          <w:color w:val="FF0000"/>
          <w:sz w:val="32"/>
          <w:szCs w:val="32"/>
        </w:rPr>
      </w:pPr>
      <w:r w:rsidRPr="003D02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D0210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ตำบลป่าบอน</w:t>
      </w:r>
    </w:p>
    <w:p w:rsidR="003D0210" w:rsidRPr="003D0210" w:rsidRDefault="003D0210" w:rsidP="00BE70B6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color w:val="FF0000"/>
          <w:sz w:val="32"/>
          <w:szCs w:val="32"/>
        </w:rPr>
        <w:tab/>
      </w:r>
      <w:r w:rsidRPr="003D0210">
        <w:rPr>
          <w:rFonts w:ascii="TH SarabunIT๙" w:eastAsiaTheme="minorHAnsi" w:hAnsi="TH SarabunIT๙" w:cs="TH SarabunIT๙"/>
          <w:sz w:val="32"/>
          <w:szCs w:val="32"/>
        </w:rPr>
        <w:t xml:space="preserve">2.2 </w:t>
      </w:r>
      <w:r w:rsidRPr="003D0210">
        <w:rPr>
          <w:rFonts w:ascii="TH SarabunIT๙" w:eastAsiaTheme="minorHAnsi" w:hAnsi="TH SarabunIT๙" w:cs="TH SarabunIT๙" w:hint="cs"/>
          <w:sz w:val="32"/>
          <w:szCs w:val="32"/>
          <w:cs/>
        </w:rPr>
        <w:t>สรุปผลแบบประเมินความพึงพอใจต่อผลการดำเนินงานขององค์การบริหาร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45</w:t>
      </w:r>
    </w:p>
    <w:p w:rsidR="003D0210" w:rsidRDefault="003D0210" w:rsidP="00BE70B6">
      <w:pPr>
        <w:rPr>
          <w:rFonts w:ascii="TH SarabunIT๙" w:eastAsiaTheme="minorHAnsi" w:hAnsi="TH SarabunIT๙" w:cs="TH SarabunIT๙"/>
          <w:sz w:val="32"/>
          <w:szCs w:val="32"/>
        </w:rPr>
      </w:pPr>
      <w:r w:rsidRPr="003D0210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ส่วนตำบลป่าบอนในแต่ละยุทธศาสตร์</w:t>
      </w:r>
    </w:p>
    <w:p w:rsidR="003D0210" w:rsidRDefault="003D0210" w:rsidP="00BE70B6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2.2.1 ข้อมูลทั่วไป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45</w:t>
      </w:r>
    </w:p>
    <w:p w:rsidR="003D0210" w:rsidRDefault="003D0210" w:rsidP="00BE70B6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2.2.2 ความพึงพอใจต่อผลการดำเนินงานขององค์การบริหารส่วนตำบล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45</w:t>
      </w:r>
      <w:r w:rsidR="00FE4827">
        <w:rPr>
          <w:rFonts w:ascii="TH SarabunIT๙" w:eastAsiaTheme="minorHAnsi" w:hAnsi="TH SarabunIT๙" w:cs="TH SarabunIT๙"/>
          <w:sz w:val="32"/>
          <w:szCs w:val="32"/>
        </w:rPr>
        <w:t>-48</w:t>
      </w:r>
    </w:p>
    <w:p w:rsidR="003D0210" w:rsidRPr="003D0210" w:rsidRDefault="003D0210" w:rsidP="00BE70B6">
      <w:pPr>
        <w:rPr>
          <w:rFonts w:ascii="TH SarabunIT๙" w:eastAsiaTheme="minorHAnsi" w:hAnsi="TH SarabunIT๙" w:cs="TH SarabunIT๙"/>
          <w:sz w:val="32"/>
          <w:szCs w:val="32"/>
          <w:cs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ป่าบอนในแต่ละยุทธศาสตร์</w:t>
      </w:r>
    </w:p>
    <w:p w:rsidR="00AB0F6A" w:rsidRDefault="00AB0F6A" w:rsidP="00BE70B6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3D0210" w:rsidRPr="003D0210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3. แผนการดำเนินงาน</w:t>
      </w:r>
      <w:r w:rsidR="00FE4827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E4827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E4827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E4827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E4827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E4827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E4827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E4827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  <w:t>49-54</w:t>
      </w:r>
    </w:p>
    <w:p w:rsidR="00FE4827" w:rsidRPr="00FE4827" w:rsidRDefault="00FE4827" w:rsidP="00FE4827">
      <w:pPr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  <w:t xml:space="preserve">4. 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สรุปโครงการทั้งหมด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 xml:space="preserve">55-59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</w:p>
    <w:p w:rsidR="00AB0F6A" w:rsidRDefault="00AB0F6A" w:rsidP="00BE70B6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AB0F6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ส่วนที่ 4 สรุปผล ข้อสังเกตและข้อเสนอแนะ</w:t>
      </w:r>
      <w:r w:rsidR="00FE4827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E4827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E4827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E4827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E4827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FE4827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  <w:t>60</w:t>
      </w:r>
    </w:p>
    <w:p w:rsidR="00E9511A" w:rsidRPr="00E9511A" w:rsidRDefault="00AB0F6A" w:rsidP="00FE4827">
      <w:pPr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E9511A" w:rsidRPr="00E9511A">
        <w:rPr>
          <w:rFonts w:ascii="TH SarabunIT๙" w:eastAsiaTheme="minorHAnsi" w:hAnsi="TH SarabunIT๙" w:cs="TH SarabunIT๙"/>
          <w:sz w:val="32"/>
          <w:szCs w:val="32"/>
        </w:rPr>
        <w:t>1.</w:t>
      </w:r>
      <w:r w:rsidR="00E9511A" w:rsidRPr="00E9511A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สรุปผลการพัฒนาท้องถิ่นในภาพรวม</w:t>
      </w:r>
      <w:r w:rsidR="00FE4827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E4827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E4827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E4827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E4827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E4827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61-64</w:t>
      </w:r>
    </w:p>
    <w:p w:rsidR="00E9511A" w:rsidRPr="00E9511A" w:rsidRDefault="00E9511A" w:rsidP="00BE70B6">
      <w:pPr>
        <w:rPr>
          <w:rFonts w:ascii="TH SarabunIT๙" w:eastAsiaTheme="minorHAnsi" w:hAnsi="TH SarabunIT๙" w:cs="TH SarabunIT๙"/>
          <w:sz w:val="32"/>
          <w:szCs w:val="32"/>
        </w:rPr>
      </w:pPr>
      <w:r w:rsidRPr="00E9511A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2. ข้อเสนอแนะในการจัดทำแผนพัฒนาท้องถิ่นในอนาคต</w:t>
      </w:r>
      <w:r w:rsidR="00FE4827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E4827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E4827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E4827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64-65</w:t>
      </w:r>
    </w:p>
    <w:p w:rsidR="00E9511A" w:rsidRDefault="00E9511A" w:rsidP="00FE4827">
      <w:pPr>
        <w:rPr>
          <w:rFonts w:ascii="TH SarabunIT๙" w:eastAsiaTheme="minorHAnsi" w:hAnsi="TH SarabunIT๙" w:cs="TH SarabunIT๙"/>
          <w:sz w:val="32"/>
          <w:szCs w:val="32"/>
        </w:rPr>
      </w:pPr>
      <w:r w:rsidRPr="00E9511A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E9511A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E4827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</w:p>
    <w:p w:rsidR="00E9511A" w:rsidRDefault="00E9511A" w:rsidP="00BE70B6">
      <w:pPr>
        <w:rPr>
          <w:rFonts w:ascii="TH SarabunIT๙" w:eastAsiaTheme="minorHAnsi" w:hAnsi="TH SarabunIT๙" w:cs="TH SarabunIT๙"/>
          <w:sz w:val="32"/>
          <w:szCs w:val="32"/>
        </w:rPr>
      </w:pPr>
    </w:p>
    <w:p w:rsidR="00E9511A" w:rsidRPr="00FE4827" w:rsidRDefault="00E9511A" w:rsidP="00BE70B6">
      <w:pPr>
        <w:rPr>
          <w:rFonts w:ascii="TH SarabunIT๙" w:eastAsiaTheme="minorHAnsi" w:hAnsi="TH SarabunIT๙" w:cs="TH SarabunIT๙"/>
          <w:sz w:val="32"/>
          <w:szCs w:val="32"/>
          <w:cs/>
        </w:rPr>
      </w:pPr>
      <w:r w:rsidRPr="00E9511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ภาคผนวก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E9511A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1. </w:t>
      </w:r>
      <w:r w:rsidR="00FE4827">
        <w:rPr>
          <w:rFonts w:ascii="TH SarabunIT๙" w:eastAsiaTheme="minorHAnsi" w:hAnsi="TH SarabunIT๙" w:cs="TH SarabunIT๙" w:hint="cs"/>
          <w:sz w:val="32"/>
          <w:szCs w:val="32"/>
          <w:cs/>
        </w:rPr>
        <w:t>การรายงานผลการดำเนินงานในรอบปีงบประมาณ พ.ศ.2564 ในระบบ (</w:t>
      </w:r>
      <w:r w:rsidR="00FE4827">
        <w:rPr>
          <w:rFonts w:ascii="TH SarabunIT๙" w:eastAsiaTheme="minorHAnsi" w:hAnsi="TH SarabunIT๙" w:cs="TH SarabunIT๙"/>
          <w:sz w:val="32"/>
          <w:szCs w:val="32"/>
        </w:rPr>
        <w:t>e-plan</w:t>
      </w:r>
      <w:r w:rsidR="00FE4827">
        <w:rPr>
          <w:rFonts w:ascii="TH SarabunIT๙" w:eastAsiaTheme="minorHAnsi" w:hAnsi="TH SarabunIT๙" w:cs="TH SarabunIT๙" w:hint="cs"/>
          <w:sz w:val="32"/>
          <w:szCs w:val="32"/>
          <w:cs/>
        </w:rPr>
        <w:t>)</w:t>
      </w:r>
    </w:p>
    <w:p w:rsidR="00E9511A" w:rsidRPr="00E9511A" w:rsidRDefault="00E9511A" w:rsidP="00BE70B6">
      <w:pPr>
        <w:rPr>
          <w:rFonts w:ascii="TH SarabunIT๙" w:eastAsiaTheme="minorHAnsi" w:hAnsi="TH SarabunIT๙" w:cs="TH SarabunIT๙"/>
          <w:sz w:val="32"/>
          <w:szCs w:val="32"/>
          <w:cs/>
        </w:rPr>
      </w:pPr>
      <w:r w:rsidRPr="00E9511A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E9511A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 xml:space="preserve">2. แบบสำรวจความพึงพอใจของประชาชน </w:t>
      </w:r>
      <w:r w:rsidR="00FE4827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E9511A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</w:p>
    <w:p w:rsidR="00681E22" w:rsidRDefault="00681E22" w:rsidP="00E9511A">
      <w:pPr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681E22" w:rsidRDefault="00681E2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681E22" w:rsidRDefault="00681E2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681E22" w:rsidRDefault="00681E2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681E22" w:rsidRDefault="00681E2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681E22" w:rsidRDefault="00681E2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681E22" w:rsidRDefault="00681E2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681E22" w:rsidRDefault="00681E2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FE4827" w:rsidRDefault="00FE4827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FE4827" w:rsidRDefault="00FE4827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FE4827" w:rsidRDefault="00FE4827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FE4827" w:rsidRDefault="00FE4827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FE4827" w:rsidRDefault="00FE4827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AB4DE2" w:rsidRDefault="00AB4DE2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  <w:r w:rsidRPr="004D69B4">
        <w:rPr>
          <w:rFonts w:ascii="TH SarabunIT๙" w:eastAsiaTheme="minorHAnsi" w:hAnsi="TH SarabunIT๙" w:cs="TH SarabunIT๙"/>
          <w:b/>
          <w:bCs/>
          <w:sz w:val="44"/>
          <w:szCs w:val="44"/>
          <w:cs/>
        </w:rPr>
        <w:lastRenderedPageBreak/>
        <w:t>บทสรุปผู้บริหารท้องถิ่น</w:t>
      </w:r>
    </w:p>
    <w:p w:rsidR="00076E9E" w:rsidRPr="00EA7E5D" w:rsidRDefault="00076E9E" w:rsidP="00B95F83">
      <w:pPr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B95F83" w:rsidRPr="00BA31FC" w:rsidRDefault="00B95F83" w:rsidP="00B95F83">
      <w:pPr>
        <w:jc w:val="center"/>
        <w:rPr>
          <w:rFonts w:ascii="TH SarabunIT๙" w:eastAsiaTheme="minorHAnsi" w:hAnsi="TH SarabunIT๙" w:cs="TH SarabunIT๙"/>
          <w:sz w:val="36"/>
          <w:szCs w:val="36"/>
        </w:rPr>
      </w:pPr>
      <w:r w:rsidRPr="00BA31FC">
        <w:rPr>
          <w:rFonts w:ascii="TH SarabunIT๙" w:eastAsiaTheme="minorHAnsi" w:hAnsi="TH SarabunIT๙" w:cs="TH SarabunIT๙"/>
          <w:sz w:val="36"/>
          <w:szCs w:val="36"/>
          <w:cs/>
        </w:rPr>
        <w:t>บทสรุปสำหรับผู้บริหาร</w:t>
      </w:r>
    </w:p>
    <w:p w:rsidR="00B95F83" w:rsidRPr="00BA31FC" w:rsidRDefault="00B95F83" w:rsidP="00B95F83">
      <w:pPr>
        <w:jc w:val="center"/>
        <w:rPr>
          <w:rFonts w:ascii="TH SarabunIT๙" w:eastAsiaTheme="minorHAnsi" w:hAnsi="TH SarabunIT๙" w:cs="TH SarabunIT๙"/>
          <w:sz w:val="36"/>
          <w:szCs w:val="36"/>
          <w:cs/>
        </w:rPr>
      </w:pPr>
      <w:r w:rsidRPr="00BA31FC">
        <w:rPr>
          <w:rFonts w:ascii="TH SarabunIT๙" w:eastAsiaTheme="minorHAnsi" w:hAnsi="TH SarabunIT๙" w:cs="TH SarabunIT๙"/>
          <w:sz w:val="36"/>
          <w:szCs w:val="36"/>
          <w:cs/>
        </w:rPr>
        <w:t>รายงานผลการติดตามและประเมินผลแผนพัฒนา</w:t>
      </w:r>
      <w:r w:rsidR="00BA31FC" w:rsidRPr="00BA31FC">
        <w:rPr>
          <w:rFonts w:ascii="TH SarabunIT๙" w:eastAsiaTheme="minorHAnsi" w:hAnsi="TH SarabunIT๙" w:cs="TH SarabunIT๙" w:hint="cs"/>
          <w:sz w:val="36"/>
          <w:szCs w:val="36"/>
          <w:cs/>
        </w:rPr>
        <w:t>องค์การบริหารส่วนตำบลป่าบอน</w:t>
      </w:r>
    </w:p>
    <w:p w:rsidR="00B95F83" w:rsidRPr="00BA31FC" w:rsidRDefault="00B95F83" w:rsidP="00B95F83">
      <w:pPr>
        <w:jc w:val="center"/>
        <w:rPr>
          <w:rFonts w:ascii="TH SarabunIT๙" w:eastAsiaTheme="minorHAnsi" w:hAnsi="TH SarabunIT๙" w:cs="TH SarabunIT๙"/>
          <w:sz w:val="36"/>
          <w:szCs w:val="36"/>
        </w:rPr>
      </w:pPr>
      <w:r w:rsidRPr="00BA31FC">
        <w:rPr>
          <w:rFonts w:ascii="TH SarabunIT๙" w:eastAsiaTheme="minorHAnsi" w:hAnsi="TH SarabunIT๙" w:cs="TH SarabunIT๙"/>
          <w:sz w:val="36"/>
          <w:szCs w:val="36"/>
          <w:cs/>
        </w:rPr>
        <w:t>ประจำปีงบประมาณ พ.ศ.๒๕๖</w:t>
      </w:r>
      <w:r w:rsidR="00BA31FC" w:rsidRPr="00BA31FC">
        <w:rPr>
          <w:rFonts w:ascii="TH SarabunIT๙" w:eastAsiaTheme="minorHAnsi" w:hAnsi="TH SarabunIT๙" w:cs="TH SarabunIT๙"/>
          <w:sz w:val="36"/>
          <w:szCs w:val="36"/>
        </w:rPr>
        <w:t>4</w:t>
      </w:r>
    </w:p>
    <w:p w:rsidR="00B95F83" w:rsidRPr="00EA7E5D" w:rsidRDefault="00B95F83" w:rsidP="00B95F83">
      <w:pPr>
        <w:jc w:val="center"/>
        <w:rPr>
          <w:rFonts w:ascii="TH SarabunIT๙" w:eastAsiaTheme="minorHAnsi" w:hAnsi="TH SarabunIT๙" w:cs="TH SarabunIT๙"/>
          <w:sz w:val="32"/>
          <w:szCs w:val="32"/>
        </w:rPr>
      </w:pPr>
    </w:p>
    <w:p w:rsidR="00B95F83" w:rsidRPr="00EA7E5D" w:rsidRDefault="00B95F83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sz w:val="44"/>
          <w:szCs w:val="44"/>
          <w:cs/>
        </w:rPr>
        <w:tab/>
      </w:r>
      <w:r>
        <w:rPr>
          <w:rFonts w:ascii="TH SarabunIT๙" w:eastAsiaTheme="minorHAnsi" w:hAnsi="TH SarabunIT๙" w:cs="TH SarabunIT๙" w:hint="cs"/>
          <w:sz w:val="44"/>
          <w:szCs w:val="44"/>
          <w:cs/>
        </w:rPr>
        <w:tab/>
      </w: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>ด้</w:t>
      </w:r>
      <w:r w:rsidRPr="00EA7E5D">
        <w:rPr>
          <w:rFonts w:ascii="TH SarabunIT๙" w:eastAsiaTheme="minorHAnsi" w:hAnsi="TH SarabunIT๙" w:cs="TH SarabunIT๙"/>
          <w:sz w:val="32"/>
          <w:szCs w:val="32"/>
          <w:cs/>
        </w:rPr>
        <w:t xml:space="preserve">วยระเบียบกระทรวงมหาดไทยว่าด้วยการจัดทำแผนพัฒนาขององค์กรปกครองส่วนท้องถิ่น พ.ศ. ๒๕๔๘ </w:t>
      </w:r>
      <w:r w:rsidR="00725CA5"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แก้ไขเพิ่มเติม ถึงฉบับที่ 3 พ.ศ. 2561  </w:t>
      </w:r>
      <w:r w:rsidRPr="00EA7E5D">
        <w:rPr>
          <w:rFonts w:ascii="TH SarabunIT๙" w:eastAsiaTheme="minorHAnsi" w:hAnsi="TH SarabunIT๙" w:cs="TH SarabunIT๙"/>
          <w:sz w:val="32"/>
          <w:szCs w:val="32"/>
          <w:cs/>
        </w:rPr>
        <w:t>หมวด ๖ ข้อ ๒๙ ได้กำหนดให้มีการดำเนินการติดตามและประเมินผลแผนพัฒนาขององค์กรปกครองส่วนท้องถิ่น  โดยคณะกรรมการติดตามและประเมินแผนพัฒนามีหน้าที่ดำเนินการติดตามและประเมินผลแผนพัฒนาขององค์กรปกครองส่วนท้องถิ่น  ซึ่งคณะกรรมการจะต้องดำเนินการกำหนดแนวทาง วิธีการในการติดตามและประเมินผลแผนพัฒนา  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เพื่อให้ผู้บริหารท้องถิ่นเสนอต่อสภาท้องถิ่น  พร้อมทั้งประกาศผลการติดตามและประเมินผลแผนพัฒนา  ให้ประชาชนในท้องถิ่นทราบในที่เปิดเผยภายใน   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</w:t>
      </w:r>
      <w:r w:rsidR="006B4B03"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>หนึ่ง</w:t>
      </w:r>
      <w:r w:rsidRPr="00EA7E5D">
        <w:rPr>
          <w:rFonts w:ascii="TH SarabunIT๙" w:eastAsiaTheme="minorHAnsi" w:hAnsi="TH SarabunIT๙" w:cs="TH SarabunIT๙"/>
          <w:sz w:val="32"/>
          <w:szCs w:val="32"/>
          <w:cs/>
        </w:rPr>
        <w:t>ครั้งภายในเดือน</w:t>
      </w:r>
      <w:r w:rsidR="006B4B03"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ธันวาคม </w:t>
      </w:r>
      <w:r w:rsidRPr="00EA7E5D">
        <w:rPr>
          <w:rFonts w:ascii="TH SarabunIT๙" w:eastAsiaTheme="minorHAnsi" w:hAnsi="TH SarabunIT๙" w:cs="TH SarabunIT๙"/>
          <w:sz w:val="32"/>
          <w:szCs w:val="32"/>
          <w:cs/>
        </w:rPr>
        <w:t xml:space="preserve">ของทุกปี    </w:t>
      </w:r>
    </w:p>
    <w:p w:rsidR="00B95F83" w:rsidRPr="00EA7E5D" w:rsidRDefault="00725CA5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EA7E5D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="00B95F83" w:rsidRPr="00EA7E5D">
        <w:rPr>
          <w:rFonts w:ascii="TH SarabunIT๙" w:eastAsiaTheme="minorHAnsi" w:hAnsi="TH SarabunIT๙" w:cs="TH SarabunIT๙"/>
          <w:sz w:val="32"/>
          <w:szCs w:val="32"/>
          <w:cs/>
        </w:rPr>
        <w:t xml:space="preserve">การติดตามและประเมินผลแผนพัฒนา ถือว่าเป็นกระบวนการสำคัญต่อการพัฒนาท้องถิ่นเพราะระบบการติดตามและประเมินผล เป็นเครื่องบ่งชี้ว่าแผนพัฒนาท้องถิ่นสามารถนำไปใช้ให้เกิดการพัฒนาที่มีประสิทธิภาพ สามารถตอบสนองความต้องการของประชาชนได้อย่างแท้จริง ผลจากการดำเนินงานเป็นไปตามเป้าหมายหรือไม่ และทำให้ทราบถึงปัญหา อุปสรรค ข้อเสนอแนะในการดำเนินงาน เพื่อจะได้นำข้อมูลดังกล่าวไปปรับปรุง แก้ไข และพัฒนาต่อไป </w:t>
      </w:r>
    </w:p>
    <w:p w:rsidR="00B95F83" w:rsidRPr="00EA7E5D" w:rsidRDefault="00B95F83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:rsidR="00BA31FC" w:rsidRPr="00EA7E5D" w:rsidRDefault="00B95F83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7E5D">
        <w:rPr>
          <w:rFonts w:ascii="TH SarabunIT๙" w:eastAsiaTheme="minorHAnsi" w:hAnsi="TH SarabunIT๙" w:cs="TH SarabunIT๙"/>
          <w:sz w:val="32"/>
          <w:szCs w:val="32"/>
        </w:rPr>
        <w:tab/>
      </w:r>
      <w:r w:rsidR="00BA31FC" w:rsidRPr="00EA7E5D">
        <w:rPr>
          <w:rFonts w:ascii="TH SarabunIT๙" w:eastAsiaTheme="minorHAnsi" w:hAnsi="TH SarabunIT๙" w:cs="TH SarabunIT๙"/>
          <w:sz w:val="32"/>
          <w:szCs w:val="32"/>
        </w:rPr>
        <w:tab/>
      </w:r>
      <w:r w:rsidR="00BA31FC"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725CA5" w:rsidRPr="00EA7E5D">
        <w:rPr>
          <w:rFonts w:ascii="TH SarabunIT๙" w:eastAsiaTheme="minorHAnsi" w:hAnsi="TH SarabunIT๙" w:cs="TH SarabunIT๙" w:hint="cs"/>
          <w:color w:val="FF0000"/>
          <w:sz w:val="32"/>
          <w:szCs w:val="32"/>
          <w:cs/>
        </w:rPr>
        <w:t xml:space="preserve">   </w:t>
      </w:r>
      <w:r w:rsidRPr="00EA7E5D">
        <w:rPr>
          <w:rFonts w:ascii="TH SarabunIT๙" w:eastAsiaTheme="minorHAnsi" w:hAnsi="TH SarabunIT๙" w:cs="TH SarabunIT๙"/>
          <w:sz w:val="32"/>
          <w:szCs w:val="32"/>
          <w:cs/>
        </w:rPr>
        <w:t>ได้ดำเนินการติดตามและประเมินผล ประจำปีงบประมาณพ.ศ.๒๕๖</w:t>
      </w:r>
      <w:r w:rsidR="00BA31FC" w:rsidRPr="00EA7E5D">
        <w:rPr>
          <w:rFonts w:ascii="TH SarabunIT๙" w:eastAsiaTheme="minorHAnsi" w:hAnsi="TH SarabunIT๙" w:cs="TH SarabunIT๙"/>
          <w:sz w:val="32"/>
          <w:szCs w:val="32"/>
        </w:rPr>
        <w:t>4</w:t>
      </w:r>
      <w:r w:rsidR="00BA31FC" w:rsidRPr="00EA7E5D">
        <w:rPr>
          <w:rFonts w:ascii="TH SarabunIT๙" w:eastAsiaTheme="minorHAnsi" w:hAnsi="TH SarabunIT๙" w:cs="TH SarabunIT๙"/>
          <w:sz w:val="32"/>
          <w:szCs w:val="32"/>
          <w:cs/>
        </w:rPr>
        <w:t xml:space="preserve">   </w:t>
      </w:r>
      <w:r w:rsidR="00725CA5"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ตามยุทธศาสตร์การพัฒนา  </w:t>
      </w:r>
      <w:r w:rsidR="00BA31FC"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>7</w:t>
      </w:r>
      <w:r w:rsidR="00725CA5"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</w:t>
      </w:r>
      <w:r w:rsidRPr="00EA7E5D">
        <w:rPr>
          <w:rFonts w:ascii="TH SarabunIT๙" w:eastAsiaTheme="minorHAnsi" w:hAnsi="TH SarabunIT๙" w:cs="TH SarabunIT๙"/>
          <w:sz w:val="32"/>
          <w:szCs w:val="32"/>
          <w:cs/>
        </w:rPr>
        <w:t xml:space="preserve"> ด้าน ดังนี้</w:t>
      </w:r>
    </w:p>
    <w:p w:rsidR="00BA31FC" w:rsidRPr="00EA7E5D" w:rsidRDefault="00BA31FC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1. ด้านสังคมและการพัฒนาคุณภาพชีวิต</w:t>
      </w:r>
    </w:p>
    <w:p w:rsidR="00BA31FC" w:rsidRPr="00EA7E5D" w:rsidRDefault="00BA31FC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2. ด้านการพัฒนาโครงสร้างพื้นฐาน</w:t>
      </w:r>
    </w:p>
    <w:p w:rsidR="00BA31FC" w:rsidRPr="00EA7E5D" w:rsidRDefault="00BA31FC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3. ด้านพัฒนาและเสริมสร้างความเข้มแข็งของระบบเศรษฐกิจและแก้ไขปัญหา</w:t>
      </w: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 xml:space="preserve">    </w:t>
      </w:r>
      <w:r w:rsidR="00B2592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B2592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>ความยากจน</w:t>
      </w:r>
    </w:p>
    <w:p w:rsidR="00BA31FC" w:rsidRPr="00EA7E5D" w:rsidRDefault="00BA31FC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4. ด้านการบริหารจัดการบ้านเมืองที่ดี</w:t>
      </w:r>
    </w:p>
    <w:p w:rsidR="00BA31FC" w:rsidRPr="00EA7E5D" w:rsidRDefault="00BA31FC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5. ด้านกีฬาและนันทนาการ</w:t>
      </w:r>
    </w:p>
    <w:p w:rsidR="00BA31FC" w:rsidRPr="00EA7E5D" w:rsidRDefault="00BA31FC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6. ด้านความมั่นคงและเสริมสร้างสันติสุข</w:t>
      </w:r>
    </w:p>
    <w:p w:rsidR="00B95F83" w:rsidRPr="00EA7E5D" w:rsidRDefault="00BA31FC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7. ด้านการจัดการทรัพยากรธรรมชาติและสิ่งแวดล้อมอย่างยั่งยืน</w:t>
      </w:r>
      <w:r w:rsidR="00B95F83" w:rsidRPr="00EA7E5D">
        <w:rPr>
          <w:rFonts w:ascii="TH SarabunIT๙" w:eastAsiaTheme="minorHAnsi" w:hAnsi="TH SarabunIT๙" w:cs="TH SarabunIT๙"/>
          <w:sz w:val="32"/>
          <w:szCs w:val="32"/>
          <w:cs/>
        </w:rPr>
        <w:t xml:space="preserve">    </w:t>
      </w:r>
    </w:p>
    <w:p w:rsidR="00BA31FC" w:rsidRPr="00EA7E5D" w:rsidRDefault="00BA31FC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:rsidR="00B95F83" w:rsidRPr="00EA7E5D" w:rsidRDefault="00B95F83" w:rsidP="00725CA5">
      <w:pPr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EA7E5D">
        <w:rPr>
          <w:rFonts w:ascii="TH SarabunIT๙" w:eastAsiaTheme="minorHAnsi" w:hAnsi="TH SarabunIT๙" w:cs="TH SarabunIT๙"/>
          <w:sz w:val="32"/>
          <w:szCs w:val="32"/>
        </w:rPr>
        <w:tab/>
      </w:r>
      <w:r w:rsidR="00EA7E5D">
        <w:rPr>
          <w:rFonts w:ascii="TH SarabunIT๙" w:eastAsiaTheme="minorHAnsi" w:hAnsi="TH SarabunIT๙" w:cs="TH SarabunIT๙"/>
          <w:sz w:val="32"/>
          <w:szCs w:val="32"/>
        </w:rPr>
        <w:tab/>
      </w:r>
      <w:r w:rsidRPr="00EA7E5D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ข้อเสนอจากการติดตามประเมินผลแผนพัฒนา</w:t>
      </w:r>
      <w:r w:rsidR="00BA31FC" w:rsidRPr="00EA7E5D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องค์การบริหารส่วนตำบลป่าบอน</w:t>
      </w:r>
      <w:r w:rsidR="006B4B03" w:rsidRPr="00EA7E5D">
        <w:rPr>
          <w:rFonts w:ascii="TH SarabunIT๙" w:eastAsiaTheme="minorHAnsi" w:hAnsi="TH SarabunIT๙" w:cs="TH SarabunIT๙" w:hint="cs"/>
          <w:b/>
          <w:bCs/>
          <w:color w:val="FF0000"/>
          <w:sz w:val="32"/>
          <w:szCs w:val="32"/>
          <w:cs/>
        </w:rPr>
        <w:t xml:space="preserve">   </w:t>
      </w:r>
    </w:p>
    <w:p w:rsidR="00B95F83" w:rsidRPr="00EA7E5D" w:rsidRDefault="00725CA5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7E5D">
        <w:rPr>
          <w:rFonts w:ascii="TH SarabunIT๙" w:eastAsiaTheme="minorHAnsi" w:hAnsi="TH SarabunIT๙" w:cs="TH SarabunIT๙"/>
          <w:sz w:val="32"/>
          <w:szCs w:val="32"/>
        </w:rPr>
        <w:tab/>
      </w:r>
      <w:r w:rsidRPr="00EA7E5D">
        <w:rPr>
          <w:rFonts w:ascii="TH SarabunIT๙" w:eastAsiaTheme="minorHAnsi" w:hAnsi="TH SarabunIT๙" w:cs="TH SarabunIT๙"/>
          <w:sz w:val="32"/>
          <w:szCs w:val="32"/>
        </w:rPr>
        <w:tab/>
      </w:r>
      <w:r w:rsidR="00B95F83" w:rsidRPr="00EA7E5D">
        <w:rPr>
          <w:rFonts w:ascii="TH SarabunIT๙" w:eastAsiaTheme="minorHAnsi" w:hAnsi="TH SarabunIT๙" w:cs="TH SarabunIT๙"/>
          <w:sz w:val="32"/>
          <w:szCs w:val="32"/>
          <w:cs/>
        </w:rPr>
        <w:t>๑. โครงการที่ได้รับอนุมัติงบประมาณให้ดำเนินการแล้ว ไม่ควรโอนงบประมาณเพิ่มในภายหลัง  เพราะสะท้อนให้เห็นถึงความล้มเหลวในการบริหารงบประมาณที่ผิดพลาดอันเนื่องมาจากขาดการวิเคราะห์การใช้จ่ายงบประมาณอย่างรอบด้าน ควรมีการตั้งงบประมาณให้สอดคล้องกับการเบิกจ่ายจริง</w:t>
      </w:r>
    </w:p>
    <w:p w:rsidR="00B95F83" w:rsidRPr="00EA7E5D" w:rsidRDefault="00B95F83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7E5D">
        <w:rPr>
          <w:rFonts w:ascii="TH SarabunIT๙" w:eastAsiaTheme="minorHAnsi" w:hAnsi="TH SarabunIT๙" w:cs="TH SarabunIT๙"/>
          <w:sz w:val="32"/>
          <w:szCs w:val="32"/>
        </w:rPr>
        <w:lastRenderedPageBreak/>
        <w:tab/>
      </w:r>
      <w:r w:rsidR="00725CA5"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EA7E5D">
        <w:rPr>
          <w:rFonts w:ascii="TH SarabunIT๙" w:eastAsiaTheme="minorHAnsi" w:hAnsi="TH SarabunIT๙" w:cs="TH SarabunIT๙"/>
          <w:sz w:val="32"/>
          <w:szCs w:val="32"/>
          <w:cs/>
        </w:rPr>
        <w:t>๒.โครงการ / กิจกรรมที่ได้ตั้งงบประมาณในเทศบัญญัติแล้ว ควรเร่งรัดดำเนินโครงการ/กิจกรรมให้เสร็จสิ้นภายในปีงบประมาณนั้นๆ</w:t>
      </w:r>
    </w:p>
    <w:p w:rsidR="00B95F83" w:rsidRPr="00EA7E5D" w:rsidRDefault="00725CA5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7E5D">
        <w:rPr>
          <w:rFonts w:ascii="TH SarabunIT๙" w:eastAsiaTheme="minorHAnsi" w:hAnsi="TH SarabunIT๙" w:cs="TH SarabunIT๙"/>
          <w:sz w:val="32"/>
          <w:szCs w:val="32"/>
        </w:rPr>
        <w:tab/>
      </w:r>
      <w:r w:rsidR="00B95F83" w:rsidRPr="00EA7E5D">
        <w:rPr>
          <w:rFonts w:ascii="TH SarabunIT๙" w:eastAsiaTheme="minorHAnsi" w:hAnsi="TH SarabunIT๙" w:cs="TH SarabunIT๙"/>
          <w:sz w:val="32"/>
          <w:szCs w:val="32"/>
        </w:rPr>
        <w:tab/>
      </w:r>
      <w:r w:rsidR="00B95F83" w:rsidRPr="00EA7E5D">
        <w:rPr>
          <w:rFonts w:ascii="TH SarabunIT๙" w:eastAsiaTheme="minorHAnsi" w:hAnsi="TH SarabunIT๙" w:cs="TH SarabunIT๙"/>
          <w:sz w:val="32"/>
          <w:szCs w:val="32"/>
          <w:cs/>
        </w:rPr>
        <w:t xml:space="preserve">๓. โครงการ/กิจกรรมที่มีการดำเนินงานอย่างต่อเนื่องเป็นประจำทุกปีงบประมาณ ควรมีการเปลี่ยนแปลงรูปแบบการจัดงานที่แตกต่างไปจากเดิมบ้าง โดยเน้นประโยชน์ของชุมชนเป็นสำคัญ </w:t>
      </w:r>
    </w:p>
    <w:p w:rsidR="00B95F83" w:rsidRPr="00EA7E5D" w:rsidRDefault="00B95F83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7E5D">
        <w:rPr>
          <w:rFonts w:ascii="TH SarabunIT๙" w:eastAsiaTheme="minorHAnsi" w:hAnsi="TH SarabunIT๙" w:cs="TH SarabunIT๙"/>
          <w:sz w:val="32"/>
          <w:szCs w:val="32"/>
        </w:rPr>
        <w:tab/>
      </w:r>
      <w:r w:rsidR="00725CA5"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EA7E5D">
        <w:rPr>
          <w:rFonts w:ascii="TH SarabunIT๙" w:eastAsiaTheme="minorHAnsi" w:hAnsi="TH SarabunIT๙" w:cs="TH SarabunIT๙"/>
          <w:sz w:val="32"/>
          <w:szCs w:val="32"/>
          <w:cs/>
        </w:rPr>
        <w:t>๔. ทุกแผนงาน/โครงการที่บรรจุไว้ในแผนพัฒนาควรคำนึงถึงความเป็นไปได้ในเรื่องของความพร้อมด้านพื้นที่ ประโยชน์ที่คาดว่าจะได้รับ ผลกระทบทั้งทางตรงและทางอ้อม และสถานะทางการเงิน       การคลังของท้องถิ่นเป็นสำคัญ ทั้งนี้เพื่อประโยชน์ในการขอรับการสนับสนุนงบประมาณจากหน่วยงานภายนอก</w:t>
      </w:r>
    </w:p>
    <w:p w:rsidR="00B95F83" w:rsidRPr="00EA7E5D" w:rsidRDefault="00725CA5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7E5D">
        <w:rPr>
          <w:rFonts w:ascii="TH SarabunIT๙" w:eastAsiaTheme="minorHAnsi" w:hAnsi="TH SarabunIT๙" w:cs="TH SarabunIT๙"/>
          <w:sz w:val="32"/>
          <w:szCs w:val="32"/>
        </w:rPr>
        <w:tab/>
      </w:r>
      <w:r w:rsidRPr="00EA7E5D">
        <w:rPr>
          <w:rFonts w:ascii="TH SarabunIT๙" w:eastAsiaTheme="minorHAnsi" w:hAnsi="TH SarabunIT๙" w:cs="TH SarabunIT๙"/>
          <w:sz w:val="32"/>
          <w:szCs w:val="32"/>
        </w:rPr>
        <w:tab/>
      </w:r>
      <w:r w:rsidR="00B95F83" w:rsidRPr="00EA7E5D">
        <w:rPr>
          <w:rFonts w:ascii="TH SarabunIT๙" w:eastAsiaTheme="minorHAnsi" w:hAnsi="TH SarabunIT๙" w:cs="TH SarabunIT๙"/>
          <w:sz w:val="32"/>
          <w:szCs w:val="32"/>
          <w:cs/>
        </w:rPr>
        <w:t>๕. ส่งเสริมให้ประชาชนมีส่วนร่วมในการดำเนินกิจกรรมของ</w:t>
      </w:r>
      <w:r w:rsidR="00BA31FC"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องค์การบริหารส่วนตำบลป่าบอน </w:t>
      </w:r>
      <w:r w:rsidR="00B95F83" w:rsidRPr="00EA7E5D">
        <w:rPr>
          <w:rFonts w:ascii="TH SarabunIT๙" w:eastAsiaTheme="minorHAnsi" w:hAnsi="TH SarabunIT๙" w:cs="TH SarabunIT๙"/>
          <w:sz w:val="32"/>
          <w:szCs w:val="32"/>
          <w:cs/>
        </w:rPr>
        <w:t>ให้มากขึ้น    ทั้งก่อนการดำเนินโครงการ  ระหว่างด</w:t>
      </w: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="00B95F83" w:rsidRPr="00EA7E5D">
        <w:rPr>
          <w:rFonts w:ascii="TH SarabunIT๙" w:eastAsiaTheme="minorHAnsi" w:hAnsi="TH SarabunIT๙" w:cs="TH SarabunIT๙"/>
          <w:sz w:val="32"/>
          <w:szCs w:val="32"/>
          <w:cs/>
        </w:rPr>
        <w:t>เนินโครงการ  และเมื่อเสร็จสิ้นโครงการ โดยหาแนวทาง วิธีการให้เกิดกระบวนการมีส่วนร่วมของประชาชนในทุกขั้นตอนของการดำเนินโครงการของ</w:t>
      </w:r>
      <w:r w:rsidR="00BA31FC"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B95F83" w:rsidRPr="00EA7E5D">
        <w:rPr>
          <w:rFonts w:ascii="TH SarabunIT๙" w:eastAsiaTheme="minorHAnsi" w:hAnsi="TH SarabunIT๙" w:cs="TH SarabunIT๙"/>
          <w:color w:val="FF0000"/>
          <w:sz w:val="32"/>
          <w:szCs w:val="32"/>
          <w:cs/>
        </w:rPr>
        <w:t xml:space="preserve"> </w:t>
      </w:r>
      <w:r w:rsidR="00B95F83" w:rsidRPr="00EA7E5D">
        <w:rPr>
          <w:rFonts w:ascii="TH SarabunIT๙" w:eastAsiaTheme="minorHAnsi" w:hAnsi="TH SarabunIT๙" w:cs="TH SarabunIT๙"/>
          <w:sz w:val="32"/>
          <w:szCs w:val="32"/>
          <w:cs/>
        </w:rPr>
        <w:t>รวมถึงการเปิดโอกาสให้ประชาชนได้</w:t>
      </w:r>
      <w:r w:rsidR="00BA31FC"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B95F83" w:rsidRPr="00EA7E5D">
        <w:rPr>
          <w:rFonts w:ascii="TH SarabunIT๙" w:eastAsiaTheme="minorHAnsi" w:hAnsi="TH SarabunIT๙" w:cs="TH SarabunIT๙"/>
          <w:sz w:val="32"/>
          <w:szCs w:val="32"/>
          <w:cs/>
        </w:rPr>
        <w:t xml:space="preserve">รับรู้ ตรวจสอบการดำเนินโครงการให้มากขึ้น </w:t>
      </w:r>
    </w:p>
    <w:p w:rsidR="00B95F83" w:rsidRPr="00EA7E5D" w:rsidRDefault="00725CA5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EA7E5D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="00B95F83" w:rsidRPr="00EA7E5D">
        <w:rPr>
          <w:rFonts w:ascii="TH SarabunIT๙" w:eastAsiaTheme="minorHAnsi" w:hAnsi="TH SarabunIT๙" w:cs="TH SarabunIT๙"/>
          <w:sz w:val="32"/>
          <w:szCs w:val="32"/>
          <w:cs/>
        </w:rPr>
        <w:t>๖. ควรมีการสำรวจข้อมูลพื้นฐานของ</w:t>
      </w:r>
      <w:r w:rsidR="00BA31FC" w:rsidRPr="00EA7E5D">
        <w:rPr>
          <w:rFonts w:ascii="TH SarabunIT๙" w:eastAsiaTheme="minorHAnsi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IT๙" w:eastAsiaTheme="minorHAnsi" w:hAnsi="TH SarabunIT๙" w:cs="TH SarabunIT๙" w:hint="cs"/>
          <w:color w:val="FF0000"/>
          <w:sz w:val="32"/>
          <w:szCs w:val="32"/>
          <w:cs/>
        </w:rPr>
        <w:t xml:space="preserve"> </w:t>
      </w:r>
      <w:r w:rsidR="00B95F83" w:rsidRPr="00EA7E5D">
        <w:rPr>
          <w:rFonts w:ascii="TH SarabunIT๙" w:eastAsiaTheme="minorHAnsi" w:hAnsi="TH SarabunIT๙" w:cs="TH SarabunIT๙"/>
          <w:sz w:val="32"/>
          <w:szCs w:val="32"/>
          <w:cs/>
        </w:rPr>
        <w:t xml:space="preserve">และมีฐานข้อมูลที่เป็นปัจจุบัน เพื่อสามารถใช้ประกอบเป็นข้อมูลในการวิเคราะห์สภาพแวดล้อมของชุมชน เพื่อนำไปสู่แนวทางการกำหนดทิศทางการพัฒนาที่สามารถสนองตอบความต้องการของประชาชนและสามารถแก้ไขปัญหาเป็นไปอย่างรวดเร็ว </w:t>
      </w:r>
    </w:p>
    <w:p w:rsidR="00B95F83" w:rsidRPr="00EA7E5D" w:rsidRDefault="00B95F83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7E5D">
        <w:rPr>
          <w:rFonts w:ascii="TH SarabunIT๙" w:eastAsiaTheme="minorHAnsi" w:hAnsi="TH SarabunIT๙" w:cs="TH SarabunIT๙"/>
          <w:sz w:val="32"/>
          <w:szCs w:val="32"/>
        </w:rPr>
        <w:t xml:space="preserve">                   </w:t>
      </w:r>
      <w:r w:rsidRPr="00EA7E5D">
        <w:rPr>
          <w:rFonts w:ascii="TH SarabunIT๙" w:eastAsiaTheme="minorHAnsi" w:hAnsi="TH SarabunIT๙" w:cs="TH SarabunIT๙"/>
          <w:sz w:val="32"/>
          <w:szCs w:val="32"/>
          <w:cs/>
        </w:rPr>
        <w:t>๗. ควรมีการประชาสัมพันธ์ข้อมูลข่าวสาร การดำเนินโครงการให้ประชาชนรับทราบอย่างทั่วถึงด้วยวิธีการต่างๆ ที่สามารถเข้าถึงประชาชน ชุมชน ให้ได้รับข้อมูลข่าวสารมากที่สุด</w:t>
      </w:r>
    </w:p>
    <w:p w:rsidR="00B95F83" w:rsidRPr="00EA7E5D" w:rsidRDefault="00B95F83" w:rsidP="00725CA5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7E5D">
        <w:rPr>
          <w:rFonts w:ascii="TH SarabunIT๙" w:eastAsiaTheme="minorHAnsi" w:hAnsi="TH SarabunIT๙" w:cs="TH SarabunIT๙"/>
          <w:sz w:val="32"/>
          <w:szCs w:val="32"/>
        </w:rPr>
        <w:t xml:space="preserve">                   </w:t>
      </w:r>
      <w:r w:rsidRPr="00EA7E5D">
        <w:rPr>
          <w:rFonts w:ascii="TH SarabunIT๙" w:eastAsiaTheme="minorHAnsi" w:hAnsi="TH SarabunIT๙" w:cs="TH SarabunIT๙"/>
          <w:sz w:val="32"/>
          <w:szCs w:val="32"/>
          <w:cs/>
        </w:rPr>
        <w:t xml:space="preserve">๘. ควรมีการบริหารจัดการงบประมาณอย่างเหมาะสม ตลอดจนดำเนินการโครงการพัฒนาให้ครอบคลุมทุกพื้นที่อย่างทั่วทั่วถึง </w:t>
      </w:r>
    </w:p>
    <w:p w:rsidR="00B95F83" w:rsidRPr="00EA7E5D" w:rsidRDefault="00B95F83" w:rsidP="00725CA5">
      <w:pPr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B95F83" w:rsidRPr="00EA7E5D" w:rsidRDefault="00B95F83" w:rsidP="00725CA5">
      <w:pPr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B95F83" w:rsidRPr="00EA7E5D" w:rsidRDefault="00B95F83" w:rsidP="00725CA5">
      <w:pPr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B95F83" w:rsidRPr="00EA7E5D" w:rsidRDefault="00B95F83" w:rsidP="00725CA5">
      <w:pPr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B95F83" w:rsidRPr="00725CA5" w:rsidRDefault="00B95F83" w:rsidP="00725CA5">
      <w:pPr>
        <w:jc w:val="thaiDistribute"/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076E9E" w:rsidRDefault="00076E9E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076E9E" w:rsidRDefault="00076E9E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076E9E" w:rsidRDefault="00076E9E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076E9E" w:rsidRDefault="00076E9E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076E9E" w:rsidRDefault="00076E9E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076E9E" w:rsidRDefault="00076E9E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076E9E" w:rsidRPr="00FA263F" w:rsidRDefault="00076E9E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EA7E5D" w:rsidRDefault="00BA31FC" w:rsidP="00BA31FC">
      <w:pPr>
        <w:jc w:val="center"/>
        <w:rPr>
          <w:rFonts w:ascii="TH SarabunIT๙" w:eastAsiaTheme="minorHAnsi" w:hAnsi="TH SarabunIT๙" w:cs="TH SarabunIT๙"/>
          <w:b/>
          <w:bCs/>
          <w:sz w:val="72"/>
          <w:szCs w:val="72"/>
        </w:rPr>
      </w:pPr>
      <w:r w:rsidRPr="00FA263F">
        <w:rPr>
          <w:rFonts w:ascii="TH SarabunIT๙" w:eastAsiaTheme="minorHAnsi" w:hAnsi="TH SarabunIT๙" w:cs="TH SarabunIT๙" w:hint="cs"/>
          <w:b/>
          <w:bCs/>
          <w:sz w:val="72"/>
          <w:szCs w:val="72"/>
          <w:cs/>
        </w:rPr>
        <w:t xml:space="preserve"> </w:t>
      </w:r>
    </w:p>
    <w:p w:rsidR="00EA7E5D" w:rsidRDefault="00EA7E5D" w:rsidP="00BA31FC">
      <w:pPr>
        <w:jc w:val="center"/>
        <w:rPr>
          <w:rFonts w:ascii="TH SarabunIT๙" w:eastAsiaTheme="minorHAnsi" w:hAnsi="TH SarabunIT๙" w:cs="TH SarabunIT๙"/>
          <w:b/>
          <w:bCs/>
          <w:sz w:val="72"/>
          <w:szCs w:val="72"/>
        </w:rPr>
      </w:pPr>
    </w:p>
    <w:p w:rsidR="00EA7E5D" w:rsidRDefault="00EA7E5D" w:rsidP="00BA31FC">
      <w:pPr>
        <w:jc w:val="center"/>
        <w:rPr>
          <w:rFonts w:ascii="TH SarabunIT๙" w:eastAsiaTheme="minorHAnsi" w:hAnsi="TH SarabunIT๙" w:cs="TH SarabunIT๙"/>
          <w:b/>
          <w:bCs/>
          <w:sz w:val="72"/>
          <w:szCs w:val="72"/>
        </w:rPr>
      </w:pPr>
    </w:p>
    <w:p w:rsidR="00EA7E5D" w:rsidRDefault="00EA7E5D" w:rsidP="00BA31FC">
      <w:pPr>
        <w:jc w:val="center"/>
        <w:rPr>
          <w:rFonts w:ascii="TH SarabunIT๙" w:eastAsiaTheme="minorHAnsi" w:hAnsi="TH SarabunIT๙" w:cs="TH SarabunIT๙"/>
          <w:b/>
          <w:bCs/>
          <w:sz w:val="72"/>
          <w:szCs w:val="72"/>
        </w:rPr>
      </w:pPr>
    </w:p>
    <w:p w:rsidR="00EA7E5D" w:rsidRDefault="00EA7E5D" w:rsidP="00BA31FC">
      <w:pPr>
        <w:jc w:val="center"/>
        <w:rPr>
          <w:rFonts w:ascii="TH SarabunIT๙" w:eastAsiaTheme="minorHAnsi" w:hAnsi="TH SarabunIT๙" w:cs="TH SarabunIT๙"/>
          <w:b/>
          <w:bCs/>
          <w:sz w:val="72"/>
          <w:szCs w:val="72"/>
        </w:rPr>
      </w:pPr>
    </w:p>
    <w:p w:rsidR="00EA7E5D" w:rsidRDefault="00EA7E5D" w:rsidP="00BA31FC">
      <w:pPr>
        <w:jc w:val="center"/>
        <w:rPr>
          <w:rFonts w:ascii="TH SarabunIT๙" w:eastAsiaTheme="minorHAnsi" w:hAnsi="TH SarabunIT๙" w:cs="TH SarabunIT๙"/>
          <w:b/>
          <w:bCs/>
          <w:sz w:val="72"/>
          <w:szCs w:val="72"/>
        </w:rPr>
      </w:pPr>
    </w:p>
    <w:p w:rsidR="00E85589" w:rsidRPr="00FA263F" w:rsidRDefault="00AB4DE2" w:rsidP="00BA31FC">
      <w:pPr>
        <w:jc w:val="center"/>
        <w:rPr>
          <w:rFonts w:ascii="TH SarabunIT๙" w:eastAsiaTheme="minorHAnsi" w:hAnsi="TH SarabunIT๙" w:cs="TH SarabunIT๙"/>
          <w:b/>
          <w:bCs/>
          <w:sz w:val="72"/>
          <w:szCs w:val="72"/>
        </w:rPr>
      </w:pPr>
      <w:r w:rsidRPr="00FA263F">
        <w:rPr>
          <w:rFonts w:ascii="TH SarabunIT๙" w:eastAsiaTheme="minorHAnsi" w:hAnsi="TH SarabunIT๙" w:cs="TH SarabunIT๙"/>
          <w:b/>
          <w:bCs/>
          <w:sz w:val="72"/>
          <w:szCs w:val="72"/>
          <w:cs/>
        </w:rPr>
        <w:t>ส่วนที่ 1</w:t>
      </w:r>
    </w:p>
    <w:p w:rsidR="00BA31FC" w:rsidRPr="00FA263F" w:rsidRDefault="00BA31FC" w:rsidP="00BA31FC">
      <w:pPr>
        <w:jc w:val="center"/>
        <w:rPr>
          <w:rFonts w:ascii="TH SarabunIT๙" w:eastAsiaTheme="minorHAnsi" w:hAnsi="TH SarabunIT๙" w:cs="TH SarabunIT๙"/>
          <w:b/>
          <w:bCs/>
          <w:sz w:val="72"/>
          <w:szCs w:val="72"/>
        </w:rPr>
      </w:pPr>
    </w:p>
    <w:p w:rsidR="00BA31FC" w:rsidRPr="00FA263F" w:rsidRDefault="00BA31FC" w:rsidP="00BA31FC">
      <w:pPr>
        <w:jc w:val="center"/>
        <w:rPr>
          <w:rFonts w:ascii="TH SarabunIT๙" w:eastAsiaTheme="minorHAnsi" w:hAnsi="TH SarabunIT๙" w:cs="TH SarabunIT๙"/>
          <w:b/>
          <w:bCs/>
          <w:sz w:val="72"/>
          <w:szCs w:val="72"/>
        </w:rPr>
      </w:pPr>
    </w:p>
    <w:p w:rsidR="00AB4DE2" w:rsidRPr="00FA263F" w:rsidRDefault="00AB4DE2" w:rsidP="00BA31FC">
      <w:pPr>
        <w:jc w:val="center"/>
        <w:rPr>
          <w:rFonts w:ascii="TH SarabunIT๙" w:eastAsiaTheme="minorHAnsi" w:hAnsi="TH SarabunIT๙" w:cs="TH SarabunIT๙"/>
          <w:b/>
          <w:bCs/>
          <w:sz w:val="72"/>
          <w:szCs w:val="72"/>
        </w:rPr>
      </w:pPr>
      <w:r w:rsidRPr="00FA263F">
        <w:rPr>
          <w:rFonts w:ascii="TH SarabunIT๙" w:eastAsiaTheme="minorHAnsi" w:hAnsi="TH SarabunIT๙" w:cs="TH SarabunIT๙"/>
          <w:b/>
          <w:bCs/>
          <w:sz w:val="72"/>
          <w:szCs w:val="72"/>
          <w:cs/>
        </w:rPr>
        <w:t>บทนำ</w:t>
      </w:r>
    </w:p>
    <w:p w:rsidR="00076E9E" w:rsidRPr="0011095F" w:rsidRDefault="00076E9E" w:rsidP="00AB4DE2">
      <w:pPr>
        <w:jc w:val="center"/>
        <w:rPr>
          <w:rFonts w:ascii="TH SarabunIT๙" w:eastAsiaTheme="minorHAnsi" w:hAnsi="TH SarabunIT๙" w:cs="TH SarabunIT๙"/>
          <w:b/>
          <w:bCs/>
          <w:color w:val="FF0000"/>
          <w:sz w:val="44"/>
          <w:szCs w:val="44"/>
        </w:rPr>
      </w:pPr>
    </w:p>
    <w:p w:rsidR="00725CA5" w:rsidRDefault="00725CA5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725CA5" w:rsidRDefault="00725CA5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725CA5" w:rsidRDefault="00725CA5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076E9E" w:rsidRDefault="00076E9E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076E9E" w:rsidRDefault="00076E9E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076E9E" w:rsidRDefault="00076E9E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076E9E" w:rsidRDefault="00076E9E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076E9E" w:rsidRDefault="00076E9E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076E9E" w:rsidRDefault="00076E9E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076E9E" w:rsidRDefault="00076E9E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076E9E" w:rsidRDefault="00076E9E" w:rsidP="00AB4DE2">
      <w:pPr>
        <w:jc w:val="center"/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076E9E" w:rsidRDefault="00076E9E" w:rsidP="00AB4DE2">
      <w:pPr>
        <w:jc w:val="center"/>
        <w:rPr>
          <w:rFonts w:ascii="TH SarabunIT๙" w:eastAsiaTheme="minorHAnsi" w:hAnsi="TH SarabunIT๙" w:cs="TH SarabunIT๙"/>
          <w:sz w:val="44"/>
          <w:szCs w:val="44"/>
        </w:rPr>
      </w:pPr>
    </w:p>
    <w:p w:rsidR="00AB4DE2" w:rsidRPr="00AB4DE2" w:rsidRDefault="00AB4DE2" w:rsidP="006B4B03">
      <w:pPr>
        <w:shd w:val="clear" w:color="auto" w:fill="F2F2F2" w:themeFill="background1" w:themeFillShade="F2"/>
        <w:rPr>
          <w:rFonts w:ascii="TH SarabunPSK" w:hAnsi="TH SarabunPSK" w:cs="TH SarabunPSK"/>
          <w:b/>
          <w:bCs/>
          <w:spacing w:val="-8"/>
          <w:sz w:val="32"/>
          <w:szCs w:val="32"/>
        </w:rPr>
      </w:pPr>
      <w:r w:rsidRPr="00AB4DE2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lastRenderedPageBreak/>
        <w:t>1. ความสำคัญของการติดตามและประเมินผล</w:t>
      </w:r>
    </w:p>
    <w:p w:rsidR="00AB4DE2" w:rsidRPr="00EA7E5D" w:rsidRDefault="00AB4DE2" w:rsidP="00AB4DE2">
      <w:pPr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>
        <w:rPr>
          <w:rFonts w:ascii="TH SarabunPSK" w:hAnsi="TH SarabunPSK" w:cs="TH SarabunPSK"/>
          <w:spacing w:val="-8"/>
          <w:sz w:val="32"/>
          <w:szCs w:val="32"/>
        </w:rPr>
        <w:tab/>
      </w:r>
      <w:r>
        <w:rPr>
          <w:rFonts w:ascii="TH SarabunPSK" w:hAnsi="TH SarabunPSK" w:cs="TH SarabunPSK"/>
          <w:spacing w:val="-8"/>
          <w:sz w:val="32"/>
          <w:szCs w:val="32"/>
        </w:rPr>
        <w:tab/>
      </w:r>
      <w:r w:rsidRPr="00EA7E5D">
        <w:rPr>
          <w:rFonts w:ascii="TH SarabunPSK" w:hAnsi="TH SarabunPSK" w:cs="TH SarabunPSK" w:hint="cs"/>
          <w:spacing w:val="-8"/>
          <w:sz w:val="32"/>
          <w:szCs w:val="32"/>
          <w:cs/>
        </w:rPr>
        <w:t>การติดตาม (</w:t>
      </w:r>
      <w:r w:rsidRPr="00EA7E5D">
        <w:rPr>
          <w:rFonts w:ascii="TH SarabunPSK" w:hAnsi="TH SarabunPSK" w:cs="TH SarabunPSK"/>
          <w:spacing w:val="-8"/>
          <w:sz w:val="32"/>
          <w:szCs w:val="32"/>
        </w:rPr>
        <w:t>Monitoring</w:t>
      </w:r>
      <w:r w:rsidRPr="00EA7E5D">
        <w:rPr>
          <w:rFonts w:ascii="TH SarabunPSK" w:hAnsi="TH SarabunPSK" w:cs="TH SarabunPSK" w:hint="cs"/>
          <w:spacing w:val="-8"/>
          <w:sz w:val="32"/>
          <w:szCs w:val="32"/>
          <w:cs/>
        </w:rPr>
        <w:t>) และ การประเมิน (</w:t>
      </w:r>
      <w:r w:rsidRPr="00EA7E5D">
        <w:rPr>
          <w:rFonts w:ascii="TH SarabunPSK" w:hAnsi="TH SarabunPSK" w:cs="TH SarabunPSK"/>
          <w:spacing w:val="-8"/>
          <w:sz w:val="32"/>
          <w:szCs w:val="32"/>
        </w:rPr>
        <w:t>Evaluation</w:t>
      </w:r>
      <w:r w:rsidRPr="00EA7E5D">
        <w:rPr>
          <w:rFonts w:ascii="TH SarabunPSK" w:hAnsi="TH SarabunPSK" w:cs="TH SarabunPSK" w:hint="cs"/>
          <w:spacing w:val="-8"/>
          <w:sz w:val="32"/>
          <w:szCs w:val="32"/>
          <w:cs/>
        </w:rPr>
        <w:t>) เป็นกระบวนการที่แตกต่างกันมีจุดหมาย    ไม่เหมือนกัน แต่กระบวนการทั้งสองมีความเกี่ยวข้องสัมพันธ์กัน และเมื่อนำแนวคิดและหลักการติดตามและประเมินผล (</w:t>
      </w:r>
      <w:r w:rsidRPr="00EA7E5D">
        <w:rPr>
          <w:rFonts w:ascii="TH SarabunPSK" w:hAnsi="TH SarabunPSK" w:cs="TH SarabunPSK"/>
          <w:spacing w:val="-8"/>
          <w:sz w:val="32"/>
          <w:szCs w:val="32"/>
        </w:rPr>
        <w:t>Monitoring</w:t>
      </w:r>
      <w:r w:rsidRPr="00EA7E5D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EA7E5D">
        <w:rPr>
          <w:rFonts w:ascii="TH SarabunPSK" w:hAnsi="TH SarabunPSK" w:cs="TH SarabunPSK"/>
          <w:spacing w:val="-8"/>
          <w:sz w:val="32"/>
          <w:szCs w:val="32"/>
        </w:rPr>
        <w:t>and Evaluation</w:t>
      </w:r>
      <w:r w:rsidRPr="00EA7E5D">
        <w:rPr>
          <w:rFonts w:ascii="TH SarabunPSK" w:hAnsi="TH SarabunPSK" w:cs="TH SarabunPSK" w:hint="cs"/>
          <w:spacing w:val="-8"/>
          <w:sz w:val="32"/>
          <w:szCs w:val="32"/>
          <w:cs/>
        </w:rPr>
        <w:t>) มาประสานใช้ด้วยกันอย่างเหมาะสม จะช่วยให้ผู้บริหารท้องถิ่น  พนักงานส่วนตำบล พนักงานจ้าง สมาชิกสภาท้องถิ่น สามารถกำกับดูแล ทบทวน และพัฒนางาน พัฒนาท้องถิ่นตามแผนงาน โครงการได้อย่างมีประสิทธิภาพและประสิทธิผล</w:t>
      </w:r>
      <w:r w:rsidRPr="00EA7E5D">
        <w:rPr>
          <w:rFonts w:ascii="TH SarabunPSK" w:hAnsi="TH SarabunPSK" w:cs="TH SarabunPSK"/>
          <w:spacing w:val="-8"/>
          <w:sz w:val="32"/>
          <w:szCs w:val="32"/>
          <w:cs/>
        </w:rPr>
        <w:t xml:space="preserve"> </w:t>
      </w:r>
      <w:r w:rsidRPr="00EA7E5D">
        <w:rPr>
          <w:rFonts w:ascii="TH SarabunPSK" w:hAnsi="TH SarabunPSK" w:cs="TH SarabunPSK" w:hint="cs"/>
          <w:spacing w:val="-8"/>
          <w:sz w:val="32"/>
          <w:szCs w:val="32"/>
          <w:cs/>
        </w:rPr>
        <w:t>การติตามและประเมินผลแผนพัฒนาท้องถิ่นของ</w:t>
      </w:r>
      <w:r w:rsidR="00FA263F" w:rsidRPr="00EA7E5D">
        <w:rPr>
          <w:rFonts w:ascii="TH SarabunPSK" w:hAnsi="TH SarabunPSK" w:cs="TH SarabunPSK" w:hint="cs"/>
          <w:spacing w:val="-8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PSK" w:hAnsi="TH SarabunPSK" w:cs="TH SarabunPSK" w:hint="cs"/>
          <w:spacing w:val="-8"/>
          <w:sz w:val="32"/>
          <w:szCs w:val="32"/>
          <w:cs/>
        </w:rPr>
        <w:t>จึงเป็นการติดตามผลที่ให้ความสำคัญ ดังนี้</w:t>
      </w:r>
    </w:p>
    <w:p w:rsidR="00AB4DE2" w:rsidRPr="00EA7E5D" w:rsidRDefault="00AB4DE2" w:rsidP="00AB4DE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PSK" w:hAnsi="TH SarabunPSK" w:cs="TH SarabunPSK" w:hint="cs"/>
          <w:sz w:val="32"/>
          <w:szCs w:val="32"/>
          <w:cs/>
        </w:rPr>
        <w:tab/>
      </w:r>
      <w:r w:rsidRPr="00EA7E5D">
        <w:rPr>
          <w:rFonts w:ascii="TH SarabunPSK" w:hAnsi="TH SarabunPSK" w:cs="TH SarabunPSK" w:hint="cs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1.</w:t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ผลการปฏิบัติงานของผู้รับผิดชอบแต่ละแผนงาน โครงการเพื่อการพัฒนา</w:t>
      </w:r>
      <w:r w:rsidR="00FA263F" w:rsidRPr="00EA7E5D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องค์การบริหารส่วนตำบลป่าบอน </w:t>
      </w:r>
      <w:r w:rsidRPr="00EA7E5D">
        <w:rPr>
          <w:rFonts w:ascii="TH SarabunIT๙" w:hAnsi="TH SarabunIT๙" w:cs="TH SarabunIT๙"/>
          <w:sz w:val="32"/>
          <w:szCs w:val="32"/>
          <w:cs/>
        </w:rPr>
        <w:t>หรือกิจกรรมต่าง ๆ ที่ดำเนินการหรือไม่ได้ดำเนินการตามแผนพัฒนาท้องถิ่นที่ได้กำหนดไว้หรือไม่ รวมทั้งงบประมาณในการดำเนินงาน</w:t>
      </w:r>
    </w:p>
    <w:p w:rsidR="00AB4DE2" w:rsidRPr="00EA7E5D" w:rsidRDefault="00AB4DE2" w:rsidP="00AB4DE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ผลการใช้ปัจจัยหรือทรัพยากรต่าง ๆ ในการพัฒนา</w:t>
      </w:r>
      <w:r w:rsidR="00614EAB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IT๙" w:hAnsi="TH SarabunIT๙" w:cs="TH SarabunIT๙"/>
          <w:sz w:val="32"/>
          <w:szCs w:val="32"/>
          <w:cs/>
        </w:rPr>
        <w:t>ตรวจสอบดูว่าแผนงาน โครงการเพื่อการพัฒนาได้รับปัจจัยหรือทรัพยากรทั้งด้านปริมาณ และคุณภาพตามระยะเวลาที่กำหนดไว้หรือไม่อย่างไร</w:t>
      </w:r>
    </w:p>
    <w:p w:rsidR="00AB4DE2" w:rsidRPr="00EA7E5D" w:rsidRDefault="00AB4DE2" w:rsidP="00AB4DE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ผลการดำเนินงาน ตรวจสอบดูว่าได้ผลตรงตามเป้าหมายที่กำหนดไว้หรือไม่เพียงใด มีปัญหาอุปสรรคอะไรบ้าง ทั้งในด้านการจัดทำแผนพัฒนาท้องถิ่น การดำเนินการตามแผนงานและโครงการเพื่อการพัฒนาท้องถิ่น และขั้นตอนต่าง ๆ ในการดำเนินการตามโครงการเพื่อการพัฒนาท้องถิ่น</w:t>
      </w:r>
    </w:p>
    <w:p w:rsidR="00614EAB" w:rsidRPr="00EA7E5D" w:rsidRDefault="00AB4DE2" w:rsidP="00AB4DE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</w:rPr>
        <w:tab/>
        <w:t>4.</w:t>
      </w: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ความสำคัญของการติดตามและประเมินแผนเป็นเครื่องมือสำคัญในการทดสอบผลการดำเนินงานตามภารกิจของ</w:t>
      </w:r>
      <w:r w:rsidR="004D69B4" w:rsidRPr="00EA7E5D">
        <w:rPr>
          <w:rFonts w:ascii="TH SarabunIT๙" w:hAnsi="TH SarabunIT๙" w:cs="TH SarabunIT๙"/>
          <w:sz w:val="32"/>
          <w:szCs w:val="32"/>
          <w:cs/>
        </w:rPr>
        <w:t>ชื่อองค์กรปกครองส่วนท้องถิ่น</w:t>
      </w:r>
      <w:r w:rsidRPr="00EA7E5D">
        <w:rPr>
          <w:rFonts w:ascii="TH SarabunIT๙" w:hAnsi="TH SarabunIT๙" w:cs="TH SarabunIT๙"/>
          <w:sz w:val="32"/>
          <w:szCs w:val="32"/>
          <w:cs/>
        </w:rPr>
        <w:t>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ทำให้ทราบและกำหนดทิศทางการพัฒนาได้อย่างเป็นรูปธรรมและเกิดความชัดเจนที่จะทำให้ทราบถึงจุดแข็ง (</w:t>
      </w:r>
      <w:r w:rsidRPr="00EA7E5D">
        <w:rPr>
          <w:rFonts w:ascii="TH SarabunIT๙" w:hAnsi="TH SarabunIT๙" w:cs="TH SarabunIT๙"/>
          <w:sz w:val="32"/>
          <w:szCs w:val="32"/>
        </w:rPr>
        <w:t>strengths</w:t>
      </w:r>
      <w:r w:rsidRPr="00EA7E5D">
        <w:rPr>
          <w:rFonts w:ascii="TH SarabunIT๙" w:hAnsi="TH SarabunIT๙" w:cs="TH SarabunIT๙"/>
          <w:sz w:val="32"/>
          <w:szCs w:val="32"/>
          <w:cs/>
        </w:rPr>
        <w:t>) จุดอ่อน (</w:t>
      </w:r>
      <w:r w:rsidRPr="00EA7E5D">
        <w:rPr>
          <w:rFonts w:ascii="TH SarabunIT๙" w:hAnsi="TH SarabunIT๙" w:cs="TH SarabunIT๙"/>
          <w:sz w:val="32"/>
          <w:szCs w:val="32"/>
        </w:rPr>
        <w:t>weaknesses</w:t>
      </w:r>
      <w:r w:rsidRPr="00EA7E5D">
        <w:rPr>
          <w:rFonts w:ascii="TH SarabunIT๙" w:hAnsi="TH SarabunIT๙" w:cs="TH SarabunIT๙"/>
          <w:sz w:val="32"/>
          <w:szCs w:val="32"/>
          <w:cs/>
        </w:rPr>
        <w:t>) โอกาส (</w:t>
      </w:r>
      <w:r w:rsidRPr="00EA7E5D">
        <w:rPr>
          <w:rFonts w:ascii="TH SarabunIT๙" w:hAnsi="TH SarabunIT๙" w:cs="TH SarabunIT๙"/>
          <w:sz w:val="32"/>
          <w:szCs w:val="32"/>
        </w:rPr>
        <w:t>opportunities</w:t>
      </w:r>
      <w:r w:rsidRPr="00EA7E5D">
        <w:rPr>
          <w:rFonts w:ascii="TH SarabunIT๙" w:hAnsi="TH SarabunIT๙" w:cs="TH SarabunIT๙"/>
          <w:sz w:val="32"/>
          <w:szCs w:val="32"/>
          <w:cs/>
        </w:rPr>
        <w:t>) ปัญหาหรืออุปสรรค (</w:t>
      </w:r>
      <w:r w:rsidRPr="00EA7E5D">
        <w:rPr>
          <w:rFonts w:ascii="TH SarabunIT๙" w:hAnsi="TH SarabunIT๙" w:cs="TH SarabunIT๙"/>
          <w:sz w:val="32"/>
          <w:szCs w:val="32"/>
        </w:rPr>
        <w:t>threats</w:t>
      </w:r>
      <w:r w:rsidRPr="00EA7E5D">
        <w:rPr>
          <w:rFonts w:ascii="TH SarabunIT๙" w:hAnsi="TH SarabunIT๙" w:cs="TH SarabunIT๙"/>
          <w:sz w:val="32"/>
          <w:szCs w:val="32"/>
          <w:cs/>
        </w:rPr>
        <w:t>) ของแผนพัฒนาท้องถิ่น (พ.ศ. 2561-2564) โครงการ กิจกรรมต่าง ๆ ซึ่งอาจเกิดจากผู้บริหารท้องถิ่น สมาชิกสภาท้องถิ่น ปลัด</w:t>
      </w:r>
      <w:r w:rsidR="00614EAB" w:rsidRPr="00EA7E5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 ผู้บริหารระดับหัวหน้าสำนัก/ผู้อำนวยการกอง บุคลากรของ</w:t>
      </w:r>
      <w:r w:rsidR="00614EAB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 สภาพพื้นที่และผู้มีส่วนเกี่ยวข้องเพื่อนำไปสู่การปรับปรุงแผนงาน โครงการพัฒนาให้เกิดความสอดคล้องกับสภาพพื้นแวดล้อมในสังคมภายใต้ความต้องการและความพึงพอใจของประชาชนตำบล</w:t>
      </w:r>
      <w:r w:rsidR="00614EAB" w:rsidRPr="00EA7E5D">
        <w:rPr>
          <w:rFonts w:ascii="TH SarabunIT๙" w:hAnsi="TH SarabunIT๙" w:cs="TH SarabunIT๙"/>
          <w:sz w:val="32"/>
          <w:szCs w:val="32"/>
          <w:cs/>
        </w:rPr>
        <w:t>ป่าบอ</w:t>
      </w:r>
      <w:r w:rsidR="00EA7E5D" w:rsidRPr="00EA7E5D">
        <w:rPr>
          <w:rFonts w:ascii="TH SarabunIT๙" w:hAnsi="TH SarabunIT๙" w:cs="TH SarabunIT๙"/>
          <w:sz w:val="32"/>
          <w:szCs w:val="32"/>
          <w:cs/>
        </w:rPr>
        <w:t>น</w:t>
      </w:r>
    </w:p>
    <w:p w:rsidR="00AB4DE2" w:rsidRPr="00EA7E5D" w:rsidRDefault="00AB4DE2" w:rsidP="00AB4DE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7E5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7E5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บทสรุปของความสำคัญก็คือ </w:t>
      </w:r>
      <w:r w:rsidRPr="00EA7E5D">
        <w:rPr>
          <w:rFonts w:ascii="TH SarabunIT๙" w:hAnsi="TH SarabunIT๙" w:cs="TH SarabunIT๙"/>
          <w:sz w:val="32"/>
          <w:szCs w:val="32"/>
          <w:cs/>
        </w:rPr>
        <w:t>ในการไปสู่การวางแผนการพัฒนาในปีต่อ ๆ ไปเพื่อให้เกิดผลสัมฤทธิ์เชิงคุณค่าในกิจการสาธารณะมากที่สุดและเมื่อพบจุดแข็งก็ต้องเร่งรีบดำเนินการและจะต้องมีความสุขุมรอบคอบในการดำเนินการขยายโครงการ งานต่าง ๆ ที่เป็นจุดแข็งและพึงรอโอกาสในการเสริมสร้างให้เกิดจุดแข็งนี้ และเมื่อพบปัญหาและอุปสรรคก็จะต้องตั้งรับให้มั่น รอโอกาสที่จะดำเนินการและตั้งมั่นอย่างสุขุมรอบคอบพยายามลดถอยสิ่งที่เป็นปัญหาและอุปสรรค เมื่อพบจุดอ่อนต้องหยุดและถดถอยปัญหาลงให้ได้ ดำเนินการปรับปรุงให้ดีขึ้นตั้งรับให้มั่นเพื่อรอโอกาส</w:t>
      </w:r>
      <w:r w:rsidR="00614EAB" w:rsidRPr="00EA7E5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7E5D">
        <w:rPr>
          <w:rFonts w:ascii="TH SarabunIT๙" w:hAnsi="TH SarabunIT๙" w:cs="TH SarabunIT๙"/>
          <w:sz w:val="32"/>
          <w:szCs w:val="32"/>
          <w:cs/>
        </w:rPr>
        <w:t>และสุดท้ายเมื่อมีโอกาสก็จะต้องใช้พันธมิตรหรือผู้มีส่วนได้เสียใน</w:t>
      </w:r>
      <w:r w:rsidR="00614EAB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IT๙" w:hAnsi="TH SarabunIT๙" w:cs="TH SarabunIT๙"/>
          <w:sz w:val="32"/>
          <w:szCs w:val="32"/>
          <w:cs/>
        </w:rPr>
        <w:t>ให้เกิดประโยชน์เพื่อดำเนินการขยายแผน โครงการ งานต่าง ๆ พร้อมการปรับปรุงและเร่งรีบดำเนินการ สิ่งเหล่านี้จะถูกค้นพบเพื่อให้เกิดการพัฒนา</w:t>
      </w:r>
      <w:r w:rsidR="00614EAB" w:rsidRPr="00EA7E5D">
        <w:rPr>
          <w:rFonts w:ascii="TH SarabunIT๙" w:hAnsi="TH SarabunIT๙" w:cs="TH SarabunIT๙"/>
          <w:sz w:val="32"/>
          <w:szCs w:val="32"/>
          <w:cs/>
        </w:rPr>
        <w:t xml:space="preserve">ตำบลป่าบอน </w:t>
      </w:r>
      <w:r w:rsidRPr="00EA7E5D">
        <w:rPr>
          <w:rFonts w:ascii="TH SarabunIT๙" w:hAnsi="TH SarabunIT๙" w:cs="TH SarabunIT๙"/>
          <w:sz w:val="32"/>
          <w:szCs w:val="32"/>
          <w:cs/>
        </w:rPr>
        <w:t>โดยการติดตามและประเมินผลซึ่งส่งผลให้เกิดกระบวนการพัฒนาอย่างเข้มแข็งและมีความยั่งยืน เป็นไปตามเป้าหมายประสงค์ที่ตั้งไว้ได้อย่างดียิ่ง</w:t>
      </w:r>
    </w:p>
    <w:p w:rsidR="00076E9E" w:rsidRPr="00EA7E5D" w:rsidRDefault="00076E9E" w:rsidP="00AB4DE2">
      <w:pPr>
        <w:rPr>
          <w:rFonts w:ascii="TH SarabunIT๙" w:eastAsiaTheme="minorHAnsi" w:hAnsi="TH SarabunIT๙" w:cs="TH SarabunIT๙"/>
          <w:sz w:val="32"/>
          <w:szCs w:val="36"/>
        </w:rPr>
      </w:pPr>
    </w:p>
    <w:p w:rsidR="00AB4DE2" w:rsidRPr="00EA7E5D" w:rsidRDefault="00AB4DE2" w:rsidP="006B4B03">
      <w:pPr>
        <w:shd w:val="clear" w:color="auto" w:fill="F2F2F2" w:themeFill="background1" w:themeFillShade="F2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 w:rsidRPr="00EA7E5D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lastRenderedPageBreak/>
        <w:t xml:space="preserve"> 2. วัตถุประสงค์ของการติดตามและประเมินผล    </w:t>
      </w:r>
    </w:p>
    <w:p w:rsidR="00AB4DE2" w:rsidRPr="00EA7E5D" w:rsidRDefault="00AB4DE2" w:rsidP="00AB4DE2">
      <w:pPr>
        <w:pStyle w:val="a3"/>
        <w:tabs>
          <w:tab w:val="left" w:pos="284"/>
          <w:tab w:val="left" w:pos="1134"/>
          <w:tab w:val="left" w:pos="1418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   </w:t>
      </w:r>
      <w:r w:rsidRPr="00EA7E5D">
        <w:rPr>
          <w:rFonts w:ascii="TH SarabunIT๙" w:hAnsi="TH SarabunIT๙" w:cs="TH SarabunIT๙"/>
          <w:sz w:val="36"/>
          <w:szCs w:val="36"/>
        </w:rPr>
        <w:tab/>
      </w:r>
      <w:r w:rsidRPr="00EA7E5D">
        <w:rPr>
          <w:rFonts w:ascii="TH SarabunIT๙" w:hAnsi="TH SarabunIT๙" w:cs="TH SarabunIT๙"/>
          <w:sz w:val="36"/>
          <w:szCs w:val="36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การติดตามและประเมินผลแผนพัฒนาท้องถิ่นมุ่งค้นหาแผนงาน โครงการที่ได้ดำเนินการไปแล้วว่าสิ่งใดควรดำเนินการต่อไปตามวัตถุประสงค์ของแผนงาน โครงการ หรือศึกษาระหว่างดำเนินการตามโครงการเพื่อการพัฒนาท้องนั้นว่ามีปัญหาใดควรปรับปรุงเพื่อการบรรลุเป้าหมาย ติดตามและประเมินผลแผนงาน โครงการเพื่อการพัฒนาท้องถิ่นที่ไม่ได้ดำเนินการเป็นเพราะเหตุใด เกิดปัญหาจากเรื่องใด จึงได้กำหนดเป็นวัตถุประสงค์ได้ดังนี้</w:t>
      </w:r>
    </w:p>
    <w:p w:rsidR="00AB4DE2" w:rsidRPr="00EA7E5D" w:rsidRDefault="00AB4DE2" w:rsidP="00AB4DE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</w:rPr>
        <w:tab/>
        <w:t>1</w:t>
      </w:r>
      <w:r w:rsidRPr="00EA7E5D">
        <w:rPr>
          <w:rFonts w:ascii="TH SarabunIT๙" w:hAnsi="TH SarabunIT๙" w:cs="TH SarabunIT๙"/>
          <w:sz w:val="32"/>
          <w:szCs w:val="32"/>
          <w:cs/>
        </w:rPr>
        <w:t>.</w:t>
      </w: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เพื่อเป็นเครื่องมือในการบริหารราชการท้องถิ่นของ</w:t>
      </w:r>
      <w:r w:rsidR="00614EAB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ซึ่งจะช่วยตอบสนองภารกิจตามอำนาจหน้าที่ของหน่วยงาน รวมทั้งปรับปรุงการปฏิบัติงานให้ดีขึ้น </w:t>
      </w:r>
      <w:r w:rsidR="00614EAB" w:rsidRPr="00EA7E5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7E5D">
        <w:rPr>
          <w:rFonts w:ascii="TH SarabunIT๙" w:hAnsi="TH SarabunIT๙" w:cs="TH SarabunIT๙"/>
          <w:sz w:val="32"/>
          <w:szCs w:val="32"/>
          <w:cs/>
        </w:rPr>
        <w:t>มีประสิทธิภาพและประสิทธิผล</w:t>
      </w:r>
    </w:p>
    <w:p w:rsidR="00AB4DE2" w:rsidRPr="00EA7E5D" w:rsidRDefault="00AB4DE2" w:rsidP="00AB4DE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เพื่อให้ทราบความก้าวหน้าการดำเนินงานตามระยะเวลาและเป้าหมายที่กำหนดไว้ สภาพผลการดำเนินงาน ตลอดจนปัญหา อุปสรรคในการพัฒนาท้องถิ่นตามภารกิจที่ได้กำหนดไว้</w:t>
      </w:r>
    </w:p>
    <w:p w:rsidR="00AB4DE2" w:rsidRPr="00EA7E5D" w:rsidRDefault="00AB4DE2" w:rsidP="00AB4DE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pacing w:val="8"/>
          <w:sz w:val="32"/>
          <w:szCs w:val="32"/>
          <w:cs/>
        </w:rPr>
        <w:t>เพื่อเป็นข้อมูลสำหรับเร่งรัด ปรับปรุง แก้ไข ข้อบกพร่องของการดำเนินงาน โครงการ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 การยกเลิกโครงการที่ไม่เหมาะสมหรือหมดความจำเป็นของ</w:t>
      </w:r>
      <w:r w:rsidR="00614EAB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    ป่าบอน</w:t>
      </w:r>
    </w:p>
    <w:p w:rsidR="00614EAB" w:rsidRPr="00EA7E5D" w:rsidRDefault="00AB4DE2" w:rsidP="00AB4DE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</w:rPr>
        <w:tab/>
        <w:t>4</w:t>
      </w:r>
      <w:r w:rsidRPr="00EA7E5D">
        <w:rPr>
          <w:rFonts w:ascii="TH SarabunIT๙" w:hAnsi="TH SarabunIT๙" w:cs="TH SarabunIT๙"/>
          <w:sz w:val="32"/>
          <w:szCs w:val="32"/>
          <w:cs/>
        </w:rPr>
        <w:t>.</w:t>
      </w: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เพื่อทราบถึงสถานภาพการบริหารการใช้จ่ายงบประมาณ</w:t>
      </w:r>
      <w:r w:rsidR="00614EAB" w:rsidRPr="00EA7E5D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ขององค์การบริหารส่วนตำบลป่าบอน</w:t>
      </w:r>
    </w:p>
    <w:p w:rsidR="00AB4DE2" w:rsidRPr="00EA7E5D" w:rsidRDefault="00AB4DE2" w:rsidP="00AB4DE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5.</w:t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เพื่อสร้างความรับผิดชอบของผู้บริหารท้องถิ่น  ปลัด</w:t>
      </w:r>
      <w:r w:rsidR="00614EAB" w:rsidRPr="00EA7E5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7E5D">
        <w:rPr>
          <w:rFonts w:ascii="TH SarabunIT๙" w:hAnsi="TH SarabunIT๙" w:cs="TH SarabunIT๙"/>
          <w:sz w:val="32"/>
          <w:szCs w:val="32"/>
          <w:cs/>
        </w:rPr>
        <w:t>ผู้บริหารระดับ</w:t>
      </w:r>
      <w:r w:rsidRPr="00EA7E5D">
        <w:rPr>
          <w:rFonts w:ascii="TH SarabunIT๙" w:hAnsi="TH SarabunIT๙" w:cs="TH SarabunIT๙"/>
          <w:spacing w:val="-4"/>
          <w:sz w:val="32"/>
          <w:szCs w:val="32"/>
          <w:cs/>
        </w:rPr>
        <w:t>สำนัก/กองทุกระดับของ</w:t>
      </w:r>
      <w:r w:rsidR="00614EAB" w:rsidRPr="00EA7E5D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IT๙" w:hAnsi="TH SarabunIT๙" w:cs="TH SarabunIT๙"/>
          <w:spacing w:val="-4"/>
          <w:sz w:val="32"/>
          <w:szCs w:val="32"/>
          <w:cs/>
        </w:rPr>
        <w:t>ที่จะต้องผลักดันให้การดำเนินการตามแผนงาน โครงการต่าง ๆ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 เป็นไปอย่างมีประสิทธิภาพ บรรลุวัตถุประสงค์กับให้เกิดประโยชน์กับผู้มีส่วนได้เสีย ผู้มีส่วนเกี่ยวข้อง ประชาชนใน</w:t>
      </w:r>
      <w:r w:rsidR="00614EAB" w:rsidRPr="00EA7E5D">
        <w:rPr>
          <w:rFonts w:ascii="TH SarabunIT๙" w:hAnsi="TH SarabunIT๙" w:cs="TH SarabunIT๙"/>
          <w:sz w:val="32"/>
          <w:szCs w:val="32"/>
          <w:cs/>
        </w:rPr>
        <w:t>ตำบลป่าบอน</w:t>
      </w:r>
      <w:r w:rsidRPr="00EA7E5D">
        <w:rPr>
          <w:rFonts w:ascii="TH SarabunIT๙" w:hAnsi="TH SarabunIT๙" w:cs="TH SarabunIT๙"/>
          <w:sz w:val="32"/>
          <w:szCs w:val="32"/>
          <w:cs/>
        </w:rPr>
        <w:t>หรือสังคมส่วนรวมมากที่สุด</w:t>
      </w:r>
    </w:p>
    <w:p w:rsidR="00AB4DE2" w:rsidRPr="00EA7E5D" w:rsidRDefault="00AB4DE2" w:rsidP="00AB4DE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. เพื่อติดตามและประเมินผลการดำเนินงานตามตัวชี้วัดร้อยละความสำเร็จของปฏิบัติงานตามแผนงาน/โครงการของสำนัก/กอง/ฝ่ายต่าง ๆ ในปีงบประมาณ พ.ศ. </w:t>
      </w:r>
      <w:r w:rsidRPr="00EA7E5D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25</w:t>
      </w:r>
      <w:r w:rsidRPr="00EA7E5D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="00614EAB" w:rsidRPr="00EA7E5D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>4</w:t>
      </w:r>
    </w:p>
    <w:p w:rsidR="00AB4DE2" w:rsidRPr="00EA7E5D" w:rsidRDefault="00AB4DE2" w:rsidP="00AB4DE2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6"/>
          <w:szCs w:val="36"/>
        </w:rPr>
      </w:pPr>
    </w:p>
    <w:p w:rsidR="004D69B4" w:rsidRPr="00EA7E5D" w:rsidRDefault="00AB4DE2" w:rsidP="006B4B03">
      <w:pPr>
        <w:shd w:val="clear" w:color="auto" w:fill="F2F2F2" w:themeFill="background1" w:themeFillShade="F2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 w:rsidRPr="00EA7E5D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t xml:space="preserve">3. ขั้นตอนการติดตามและประเมินผล     </w:t>
      </w:r>
    </w:p>
    <w:p w:rsidR="004D69B4" w:rsidRPr="00EA7E5D" w:rsidRDefault="004D69B4" w:rsidP="004D69B4">
      <w:pPr>
        <w:pStyle w:val="a3"/>
        <w:tabs>
          <w:tab w:val="left" w:pos="284"/>
          <w:tab w:val="left" w:pos="1134"/>
          <w:tab w:val="left" w:pos="1418"/>
          <w:tab w:val="left" w:pos="2268"/>
        </w:tabs>
        <w:spacing w:before="240"/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6"/>
          <w:szCs w:val="36"/>
        </w:rPr>
        <w:tab/>
      </w:r>
      <w:r w:rsidRPr="00EA7E5D">
        <w:rPr>
          <w:rFonts w:ascii="TH SarabunIT๙" w:hAnsi="TH SarabunIT๙" w:cs="TH SarabunIT๙"/>
          <w:sz w:val="36"/>
          <w:szCs w:val="36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ระเบียบกระทรวงมหาดไทยว่าด้วยการจัดทำแผนพัฒนา</w:t>
      </w:r>
      <w:r w:rsidRPr="00EA7E5D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ของชื่อองค์กรปกครองส่วนท้องถิ่น พ.ศ. 2548 และแก้ไขเพิ่มเติม (ฉบับที่ 2) พ.ศ. 2559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 (ฉบับที่ 3) พ.ศ. 2561   ข้อ 29 กำหนดว่า </w:t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 มีอำนาจหน้าที่ ดังนี้</w:t>
      </w:r>
      <w:r w:rsidR="00EA7E5D" w:rsidRPr="00EA7E5D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 xml:space="preserve"> </w:t>
      </w:r>
      <w:r w:rsidRPr="00EA7E5D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 xml:space="preserve">(1) </w:t>
      </w:r>
      <w:r w:rsidRPr="00EA7E5D">
        <w:rPr>
          <w:rFonts w:ascii="TH SarabunIT๙" w:eastAsia="AngsanaNew" w:hAnsi="TH SarabunIT๙" w:cs="TH SarabunIT๙"/>
          <w:spacing w:val="-6"/>
          <w:sz w:val="32"/>
          <w:szCs w:val="32"/>
          <w:cs/>
        </w:rPr>
        <w:t>กำหนดแนวทาง วิธีการในการติดตามและประเมินผลแผนพัฒนา</w:t>
      </w:r>
      <w:r w:rsidRPr="00EA7E5D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 xml:space="preserve"> </w:t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 xml:space="preserve">(2) ดำเนินการติดตามและประเมินผลแผนพัฒนา (3) 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หนึ่งครั้งภายในเดือนธันวาคมของทุกปี </w:t>
      </w:r>
    </w:p>
    <w:p w:rsidR="004D69B4" w:rsidRPr="00076E9E" w:rsidRDefault="004D69B4" w:rsidP="004D69B4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sz w:val="36"/>
          <w:szCs w:val="36"/>
        </w:rPr>
      </w:pP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ab/>
        <w:t>(4) แต่งตั้งคณะอนุกรรมการหรือคณะทำงานเพื่อช่วยปฏิบัติงานตามที่เห็นสมควร</w:t>
      </w:r>
    </w:p>
    <w:p w:rsidR="004D69B4" w:rsidRPr="00EA7E5D" w:rsidRDefault="004D69B4" w:rsidP="004D69B4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6"/>
          <w:szCs w:val="36"/>
        </w:rPr>
      </w:pPr>
      <w:r w:rsidRPr="00076E9E">
        <w:rPr>
          <w:rFonts w:ascii="TH SarabunPSK" w:hAnsi="TH SarabunPSK" w:cs="TH SarabunPSK"/>
          <w:b/>
          <w:bCs/>
          <w:sz w:val="36"/>
          <w:szCs w:val="36"/>
        </w:rPr>
        <w:lastRenderedPageBreak/>
        <w:tab/>
      </w:r>
      <w:r w:rsidRPr="00076E9E">
        <w:rPr>
          <w:rFonts w:ascii="TH SarabunPSK" w:hAnsi="TH SarabunPSK" w:cs="TH SarabunPSK"/>
          <w:b/>
          <w:bCs/>
          <w:sz w:val="36"/>
          <w:szCs w:val="36"/>
        </w:rPr>
        <w:tab/>
      </w:r>
      <w:r w:rsidRPr="00EA7E5D">
        <w:rPr>
          <w:rFonts w:ascii="TH SarabunIT๙" w:hAnsi="TH SarabunIT๙" w:cs="TH SarabunIT๙"/>
          <w:b/>
          <w:bCs/>
          <w:sz w:val="36"/>
          <w:szCs w:val="36"/>
        </w:rPr>
        <w:t>1</w:t>
      </w:r>
      <w:r w:rsidRPr="00EA7E5D">
        <w:rPr>
          <w:rFonts w:ascii="TH SarabunIT๙" w:hAnsi="TH SarabunIT๙" w:cs="TH SarabunIT๙"/>
          <w:b/>
          <w:bCs/>
          <w:sz w:val="36"/>
          <w:szCs w:val="36"/>
          <w:cs/>
        </w:rPr>
        <w:t>.</w:t>
      </w:r>
      <w:r w:rsidRPr="00EA7E5D">
        <w:rPr>
          <w:rFonts w:ascii="TH SarabunIT๙" w:hAnsi="TH SarabunIT๙" w:cs="TH SarabunIT๙"/>
          <w:b/>
          <w:bCs/>
          <w:sz w:val="36"/>
          <w:szCs w:val="36"/>
          <w:cs/>
        </w:rPr>
        <w:tab/>
        <w:t>การดำเนินการติดตามและประเมินผล</w:t>
      </w:r>
    </w:p>
    <w:p w:rsidR="004D69B4" w:rsidRPr="00EA7E5D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076E9E">
        <w:rPr>
          <w:rFonts w:ascii="TH SarabunPSK" w:hAnsi="TH SarabunPSK" w:cs="TH SarabunPSK"/>
          <w:sz w:val="36"/>
          <w:szCs w:val="36"/>
        </w:rPr>
        <w:tab/>
      </w:r>
      <w:r w:rsidRPr="00076E9E">
        <w:rPr>
          <w:rFonts w:ascii="TH SarabunPSK" w:hAnsi="TH SarabunPSK" w:cs="TH SarabunPSK"/>
          <w:sz w:val="36"/>
          <w:szCs w:val="36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คณะกรรมการติดตามและประเมินผลแผนพัฒนาท้องถิ่น มีจำนวน 11 คน ประกอบด้วย </w:t>
      </w:r>
    </w:p>
    <w:p w:rsidR="004D69B4" w:rsidRPr="00EA7E5D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u w:val="single"/>
          <w:cs/>
        </w:rPr>
        <w:t xml:space="preserve">1) </w:t>
      </w:r>
      <w:r w:rsidRPr="00EA7E5D">
        <w:rPr>
          <w:rFonts w:ascii="TH SarabunIT๙" w:hAnsi="TH SarabunIT๙" w:cs="TH SarabunIT๙"/>
          <w:sz w:val="32"/>
          <w:szCs w:val="32"/>
          <w:u w:val="single"/>
          <w:cs/>
        </w:rPr>
        <w:tab/>
        <w:t>สมาชิกสภาท้องถิ่น</w:t>
      </w:r>
      <w:r w:rsidRPr="00EA7E5D">
        <w:rPr>
          <w:rFonts w:ascii="TH SarabunIT๙" w:hAnsi="TH SarabunIT๙" w:cs="TH SarabunIT๙"/>
          <w:sz w:val="32"/>
          <w:szCs w:val="32"/>
          <w:cs/>
        </w:rPr>
        <w:t>ที่</w:t>
      </w:r>
      <w:r w:rsidRPr="00EA7E5D">
        <w:rPr>
          <w:rFonts w:ascii="TH SarabunIT๙" w:hAnsi="TH SarabunIT๙" w:cs="TH SarabunIT๙"/>
          <w:sz w:val="32"/>
          <w:szCs w:val="32"/>
          <w:u w:val="single"/>
          <w:cs/>
        </w:rPr>
        <w:t>สภาท้องถิ่น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คัดเลือก จำนวน 3 คน </w:t>
      </w:r>
    </w:p>
    <w:p w:rsidR="004D69B4" w:rsidRPr="00EA7E5D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 xml:space="preserve">2) </w:t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 xml:space="preserve">ผู้แทนประชาคมท้องถิ่นที่ประชาคมท้องถิ่นคัดเลือก จำนวน 2 คน  </w:t>
      </w:r>
    </w:p>
    <w:p w:rsidR="004D69B4" w:rsidRPr="00EA7E5D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3)</w:t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ผู้แทนหน่วยงานที่เกี่ยวข้องที่</w:t>
      </w:r>
      <w:r w:rsidRPr="00EA7E5D">
        <w:rPr>
          <w:rFonts w:ascii="TH SarabunIT๙" w:hAnsi="TH SarabunIT๙" w:cs="TH SarabunIT๙"/>
          <w:sz w:val="32"/>
          <w:szCs w:val="32"/>
          <w:u w:val="single"/>
          <w:cs/>
        </w:rPr>
        <w:t>ผู้บริหารท้องถิ่น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คัดเลือก จำนวน 2 คน </w:t>
      </w:r>
    </w:p>
    <w:p w:rsidR="004D69B4" w:rsidRPr="00EA7E5D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4)</w:t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 xml:space="preserve">หัวหน้าส่วนการบริหารที่คัดเลือกกันเอง จำนวน 2 คน </w:t>
      </w:r>
    </w:p>
    <w:p w:rsidR="004D69B4" w:rsidRPr="00EA7E5D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5) ผู้ทรงคุณวุฒิที่</w:t>
      </w:r>
      <w:r w:rsidRPr="00EA7E5D">
        <w:rPr>
          <w:rFonts w:ascii="TH SarabunIT๙" w:hAnsi="TH SarabunIT๙" w:cs="TH SarabunIT๙"/>
          <w:sz w:val="32"/>
          <w:szCs w:val="32"/>
          <w:u w:val="single"/>
          <w:cs/>
        </w:rPr>
        <w:t>ผู้บริหารท้องถิ่น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คัดเลือก จำนวน 2 คน </w:t>
      </w:r>
    </w:p>
    <w:p w:rsidR="004D69B4" w:rsidRPr="00EA7E5D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คณะกรรมการติดตามและประเมินผลแผนพัฒนาท้องถิ่นของ</w:t>
      </w:r>
      <w:r w:rsidR="00614EAB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 ต้องดำเนินการให้การติดตามและประเมินผลแผนพัฒนาท้องถิ่นบรรลุวัตถุประสงค์ตามแผนพัฒนาท้องถิ่น ดังนี้</w:t>
      </w:r>
    </w:p>
    <w:p w:rsidR="004D69B4" w:rsidRPr="00EA7E5D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ประชุมเพื่อกำหนดกรอบแนวทาง และวิธีการติดตามและประเมินผลแผนพัฒนาท้องถิ่น โดยการกำหนดกรอบ แนวทาง วิธีการ และห้วงเวลาให้เหมาะสมกับ</w:t>
      </w:r>
      <w:r w:rsidR="00614EAB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</w:p>
    <w:p w:rsidR="004D69B4" w:rsidRPr="00EA7E5D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ดำเนินการติดตามและประเมินพัฒนาท้องถิ่นตามกรอบแนวทาง วิธีการ และห้วงเวลาที่กำหนด โดยสามารถติดตามและประเมินผลได้ตลอดระยะเวลา</w:t>
      </w:r>
    </w:p>
    <w:p w:rsidR="004E6D23" w:rsidRPr="00EA7E5D" w:rsidRDefault="004D69B4" w:rsidP="00614EAB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</w:rPr>
        <w:tab/>
        <w:t>3</w:t>
      </w:r>
      <w:r w:rsidRPr="00EA7E5D">
        <w:rPr>
          <w:rFonts w:ascii="TH SarabunIT๙" w:hAnsi="TH SarabunIT๙" w:cs="TH SarabunIT๙"/>
          <w:sz w:val="32"/>
          <w:szCs w:val="32"/>
          <w:cs/>
        </w:rPr>
        <w:t>.</w:t>
      </w: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pacing w:val="-4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รายงานผลและเสนอความเห็นซึ่งได้จากการติดตามและประเมินผลแผนพัฒนาท้องถิ่นต่อ</w:t>
      </w:r>
      <w:r w:rsidR="00614EAB" w:rsidRPr="00EA7E5D">
        <w:rPr>
          <w:rFonts w:ascii="TH SarabunIT๙" w:hAnsi="TH SarabunIT๙" w:cs="TH SarabunIT๙"/>
          <w:spacing w:val="-4"/>
          <w:sz w:val="32"/>
          <w:szCs w:val="32"/>
          <w:cs/>
        </w:rPr>
        <w:t>ผู้บริหารท้องถิ่น</w:t>
      </w:r>
      <w:r w:rsidRPr="00EA7E5D">
        <w:rPr>
          <w:rFonts w:ascii="TH SarabunIT๙" w:hAnsi="TH SarabunIT๙" w:cs="TH SarabunIT๙"/>
          <w:spacing w:val="-4"/>
          <w:sz w:val="32"/>
          <w:szCs w:val="32"/>
          <w:cs/>
        </w:rPr>
        <w:t>เพื่อดำเนินการต่อไป</w:t>
      </w:r>
    </w:p>
    <w:p w:rsidR="004D69B4" w:rsidRPr="00EA7E5D" w:rsidRDefault="004D69B4" w:rsidP="004D69B4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076E9E">
        <w:rPr>
          <w:rFonts w:ascii="TH SarabunPSK" w:hAnsi="TH SarabunPSK" w:cs="TH SarabunPSK"/>
          <w:sz w:val="36"/>
          <w:szCs w:val="36"/>
        </w:rPr>
        <w:tab/>
      </w:r>
      <w:r w:rsidR="006B4B03">
        <w:rPr>
          <w:rFonts w:ascii="TH SarabunPSK" w:hAnsi="TH SarabunPSK" w:cs="TH SarabunPSK"/>
          <w:sz w:val="36"/>
          <w:szCs w:val="36"/>
        </w:rPr>
        <w:tab/>
      </w:r>
      <w:r w:rsidRPr="00EA7E5D">
        <w:rPr>
          <w:rFonts w:ascii="TH SarabunIT๙" w:hAnsi="TH SarabunIT๙" w:cs="TH SarabunIT๙"/>
          <w:b/>
          <w:bCs/>
          <w:sz w:val="36"/>
          <w:szCs w:val="36"/>
        </w:rPr>
        <w:t>2</w:t>
      </w:r>
      <w:r w:rsidRPr="00EA7E5D">
        <w:rPr>
          <w:rFonts w:ascii="TH SarabunIT๙" w:hAnsi="TH SarabunIT๙" w:cs="TH SarabunIT๙"/>
          <w:b/>
          <w:bCs/>
          <w:sz w:val="36"/>
          <w:szCs w:val="36"/>
          <w:cs/>
        </w:rPr>
        <w:t>.</w:t>
      </w:r>
      <w:r w:rsidRPr="00EA7E5D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EA7E5D">
        <w:rPr>
          <w:rFonts w:ascii="TH SarabunIT๙" w:hAnsi="TH SarabunIT๙" w:cs="TH SarabunIT๙"/>
          <w:b/>
          <w:bCs/>
          <w:sz w:val="36"/>
          <w:szCs w:val="36"/>
          <w:cs/>
        </w:rPr>
        <w:t>การกำหนด</w:t>
      </w:r>
      <w:r w:rsidRPr="00EA7E5D">
        <w:rPr>
          <w:rFonts w:ascii="TH SarabunIT๙" w:eastAsia="AngsanaNew" w:hAnsi="TH SarabunIT๙" w:cs="TH SarabunIT๙"/>
          <w:b/>
          <w:bCs/>
          <w:spacing w:val="-6"/>
          <w:sz w:val="36"/>
          <w:szCs w:val="36"/>
          <w:cs/>
        </w:rPr>
        <w:t>แนวทางและวิธีการ</w:t>
      </w:r>
    </w:p>
    <w:p w:rsidR="004D69B4" w:rsidRPr="00EA7E5D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7E5D">
        <w:rPr>
          <w:rFonts w:ascii="TH SarabunIT๙" w:hAnsi="TH SarabunIT๙" w:cs="TH SarabunIT๙"/>
          <w:sz w:val="36"/>
          <w:szCs w:val="36"/>
        </w:rPr>
        <w:tab/>
      </w:r>
      <w:r w:rsidRPr="00EA7E5D">
        <w:rPr>
          <w:rFonts w:ascii="TH SarabunIT๙" w:hAnsi="TH SarabunIT๙" w:cs="TH SarabunIT๙"/>
          <w:sz w:val="36"/>
          <w:szCs w:val="36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3F3C3C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 ได้กำหนดการแบ่งขั้นตอนเพื่อเป็นการกำหนดแนวทางและวิธีการสำหรับการติดตามและประเมินผลแผนพัฒนาของ</w:t>
      </w:r>
      <w:r w:rsidR="003F3C3C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4D69B4" w:rsidRPr="00EA7E5D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7E5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7E5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</w:rPr>
        <w:t>2</w:t>
      </w:r>
      <w:r w:rsidRPr="00EA7E5D">
        <w:rPr>
          <w:rFonts w:ascii="TH SarabunIT๙" w:hAnsi="TH SarabunIT๙" w:cs="TH SarabunIT๙"/>
          <w:sz w:val="32"/>
          <w:szCs w:val="32"/>
          <w:cs/>
        </w:rPr>
        <w:t>.</w:t>
      </w:r>
      <w:r w:rsidRPr="00EA7E5D">
        <w:rPr>
          <w:rFonts w:ascii="TH SarabunIT๙" w:hAnsi="TH SarabunIT๙" w:cs="TH SarabunIT๙"/>
          <w:sz w:val="32"/>
          <w:szCs w:val="32"/>
        </w:rPr>
        <w:t>1</w:t>
      </w: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การกำหนดวัตถุประสงค์และขอบเขตการติดตามและประเมินผล การติดตามยุทธศาสตร์และโครงการเพื่อการพัฒนาท้องถิ่น จะเริ่มดำเนินการศึกษาและรวบรวมข้อมูลของโครงการที่จะติดตามว่ามีวัตถุประสงค์หลักอะไร มีการกำหนดการติดตามและประเมินผลไว้หรือไม่ (ซึ่งดูได้จากการกำหนดตัวชี้วัด : </w:t>
      </w:r>
      <w:r w:rsidRPr="00EA7E5D">
        <w:rPr>
          <w:rFonts w:ascii="TH SarabunIT๙" w:hAnsi="TH SarabunIT๙" w:cs="TH SarabunIT๙"/>
          <w:sz w:val="32"/>
          <w:szCs w:val="32"/>
        </w:rPr>
        <w:t>KPI</w:t>
      </w:r>
      <w:r w:rsidRPr="00EA7E5D">
        <w:rPr>
          <w:rFonts w:ascii="TH SarabunIT๙" w:hAnsi="TH SarabunIT๙" w:cs="TH SarabunIT๙"/>
          <w:sz w:val="32"/>
          <w:szCs w:val="32"/>
          <w:cs/>
        </w:rPr>
        <w:t>) ถ้ากำหนดไว้แล้วมีความชัดเจนเพียงใด ใครเป็นผู้รับผิดชอบ ใครเป็นผู้ใช้ผลการติดตาม เป็นต้น จากนั้นศึกษาว่าผู้ใช้ผล การนำผลไปใช้ประโยชน์อย่างไร เมื่อใด ข้อมูลหลัก ๆ ที่ต้องการคืออะไร ต้องการให้รายงานผลอย่างไร มีข้อเสนอแนะในการติดตามผลอย่างไร ซึ่งการศึกษาดังกล่าวอาจใช้วิธีสัมภาษณ์และ/หรือสังเกตแล้วนำผลที่ได้มากำหนดเป็นวัตถุประสงค์และขอบเขตในการติดตาม</w:t>
      </w:r>
    </w:p>
    <w:p w:rsidR="004D69B4" w:rsidRPr="00EA7E5D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7E5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</w:rPr>
        <w:t>2</w:t>
      </w:r>
      <w:r w:rsidRPr="00EA7E5D">
        <w:rPr>
          <w:rFonts w:ascii="TH SarabunIT๙" w:hAnsi="TH SarabunIT๙" w:cs="TH SarabunIT๙"/>
          <w:sz w:val="32"/>
          <w:szCs w:val="32"/>
          <w:cs/>
        </w:rPr>
        <w:t>.</w:t>
      </w:r>
      <w:r w:rsidRPr="00EA7E5D">
        <w:rPr>
          <w:rFonts w:ascii="TH SarabunIT๙" w:hAnsi="TH SarabunIT๙" w:cs="TH SarabunIT๙"/>
          <w:sz w:val="32"/>
          <w:szCs w:val="32"/>
        </w:rPr>
        <w:t>2</w:t>
      </w: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วางแผนติดตามและประเมินผล จะนำวัตถุประสงค์และขอบเขตในการติดตามงานจาก  ข้อ 2.1 มาวิเคราะห์ แล้วเขียนรายละเอียด ซึ่งประกอบด้วย ประเด็นหลัก ๆ คือ วัตถุประสงค์การติดตามแหล่งข้อมูล เวลาที่เก็บข้อมูล วิธีการเก็บรวบรวมข้อมูล และวิธีการวิเคราะห์ข้อมูล จากนั้นสร้างเครื่องมือซึ่งส่วนใหญ่จะเป็นแบบสัมภาษณ์หรือแบบสอบถาม กำหนดการทดลองและปรับปรุงเครื่องมือ</w:t>
      </w:r>
    </w:p>
    <w:p w:rsidR="004D69B4" w:rsidRPr="00EA7E5D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076E9E">
        <w:rPr>
          <w:rFonts w:ascii="TH SarabunPSK" w:hAnsi="TH SarabunPSK" w:cs="TH SarabunPSK"/>
          <w:sz w:val="36"/>
          <w:szCs w:val="36"/>
        </w:rPr>
        <w:tab/>
      </w:r>
      <w:r w:rsidRPr="00076E9E">
        <w:rPr>
          <w:rFonts w:ascii="TH SarabunPSK" w:hAnsi="TH SarabunPSK" w:cs="TH SarabunPSK"/>
          <w:sz w:val="36"/>
          <w:szCs w:val="36"/>
        </w:rPr>
        <w:tab/>
      </w:r>
      <w:r w:rsidRPr="00EA7E5D">
        <w:rPr>
          <w:rFonts w:ascii="TH SarabunIT๙" w:hAnsi="TH SarabunIT๙" w:cs="TH SarabunIT๙"/>
          <w:sz w:val="32"/>
          <w:szCs w:val="32"/>
        </w:rPr>
        <w:t>2</w:t>
      </w:r>
      <w:r w:rsidRPr="00EA7E5D">
        <w:rPr>
          <w:rFonts w:ascii="TH SarabunIT๙" w:hAnsi="TH SarabunIT๙" w:cs="TH SarabunIT๙"/>
          <w:sz w:val="32"/>
          <w:szCs w:val="32"/>
          <w:cs/>
        </w:rPr>
        <w:t>.</w:t>
      </w:r>
      <w:r w:rsidRPr="00EA7E5D">
        <w:rPr>
          <w:rFonts w:ascii="TH SarabunIT๙" w:hAnsi="TH SarabunIT๙" w:cs="TH SarabunIT๙"/>
          <w:sz w:val="32"/>
          <w:szCs w:val="32"/>
        </w:rPr>
        <w:t>3</w:t>
      </w: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ดำเนินการหรือปฏิบัติตามแผนพัฒนาท้องถิ่น</w:t>
      </w:r>
      <w:r w:rsidRPr="00EA7E5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A7E5D">
        <w:rPr>
          <w:rFonts w:ascii="TH SarabunIT๙" w:hAnsi="TH SarabunIT๙" w:cs="TH SarabunIT๙"/>
          <w:sz w:val="32"/>
          <w:szCs w:val="32"/>
          <w:cs/>
        </w:rPr>
        <w:t>เป็นการดำเนินการตามวัตถุประสงค์และขั้นตอนที่ได้กำหนดไว้ ซึ่งสิ่งสำคัญที่ต้องการในชั้นนี้ คือ ข้อมูลจากแหล่งต่าง ๆ ดังนั้น แม้จะวางแผนพัฒนาท้องถิ่นไว้ดีและได้ข้อมูลที่มีคุณภาพเพียงใดก็ตาม แต่ถ้าในเชิงปริมาณได้น้อยก็ต้องติดตามเพิ่มจนกว่าจะได้ครบขั้นต่ำตามที่กำหนดไว้ตามแผนพัฒนาท้องถิ่น</w:t>
      </w:r>
    </w:p>
    <w:p w:rsidR="003F3C3C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PSK" w:hAnsi="TH SarabunPSK" w:cs="TH SarabunPSK"/>
          <w:sz w:val="36"/>
          <w:szCs w:val="36"/>
        </w:rPr>
      </w:pPr>
      <w:r w:rsidRPr="00076E9E">
        <w:rPr>
          <w:rFonts w:ascii="TH SarabunPSK" w:hAnsi="TH SarabunPSK" w:cs="TH SarabunPSK"/>
          <w:sz w:val="36"/>
          <w:szCs w:val="36"/>
        </w:rPr>
        <w:lastRenderedPageBreak/>
        <w:tab/>
      </w:r>
      <w:r w:rsidRPr="00076E9E">
        <w:rPr>
          <w:rFonts w:ascii="TH SarabunPSK" w:hAnsi="TH SarabunPSK" w:cs="TH SarabunPSK"/>
          <w:sz w:val="36"/>
          <w:szCs w:val="36"/>
        </w:rPr>
        <w:tab/>
      </w:r>
    </w:p>
    <w:p w:rsidR="004D69B4" w:rsidRPr="00EA7E5D" w:rsidRDefault="003F3C3C" w:rsidP="004D69B4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 w:rsidR="004D69B4" w:rsidRPr="00EA7E5D">
        <w:rPr>
          <w:rFonts w:ascii="TH SarabunIT๙" w:hAnsi="TH SarabunIT๙" w:cs="TH SarabunIT๙"/>
          <w:sz w:val="32"/>
          <w:szCs w:val="32"/>
        </w:rPr>
        <w:t>2</w:t>
      </w:r>
      <w:r w:rsidR="004D69B4" w:rsidRPr="00EA7E5D">
        <w:rPr>
          <w:rFonts w:ascii="TH SarabunIT๙" w:hAnsi="TH SarabunIT๙" w:cs="TH SarabunIT๙"/>
          <w:sz w:val="32"/>
          <w:szCs w:val="32"/>
          <w:cs/>
        </w:rPr>
        <w:t>.</w:t>
      </w:r>
      <w:r w:rsidR="004D69B4" w:rsidRPr="00EA7E5D">
        <w:rPr>
          <w:rFonts w:ascii="TH SarabunIT๙" w:hAnsi="TH SarabunIT๙" w:cs="TH SarabunIT๙"/>
          <w:sz w:val="32"/>
          <w:szCs w:val="32"/>
        </w:rPr>
        <w:t>4</w:t>
      </w:r>
      <w:r w:rsidR="004D69B4" w:rsidRPr="00EA7E5D">
        <w:rPr>
          <w:rFonts w:ascii="TH SarabunIT๙" w:hAnsi="TH SarabunIT๙" w:cs="TH SarabunIT๙"/>
          <w:sz w:val="32"/>
          <w:szCs w:val="32"/>
        </w:rPr>
        <w:tab/>
      </w:r>
      <w:r w:rsidR="004D69B4" w:rsidRPr="00EA7E5D">
        <w:rPr>
          <w:rFonts w:ascii="TH SarabunIT๙" w:hAnsi="TH SarabunIT๙" w:cs="TH SarabunIT๙"/>
          <w:sz w:val="32"/>
          <w:szCs w:val="32"/>
          <w:cs/>
        </w:rPr>
        <w:t>การวิเคราะห์ข้อมูล</w:t>
      </w:r>
      <w:r w:rsidR="004D69B4" w:rsidRPr="00EA7E5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D69B4" w:rsidRPr="00EA7E5D">
        <w:rPr>
          <w:rFonts w:ascii="TH SarabunIT๙" w:hAnsi="TH SarabunIT๙" w:cs="TH SarabunIT๙"/>
          <w:sz w:val="32"/>
          <w:szCs w:val="32"/>
          <w:cs/>
        </w:rPr>
        <w:t xml:space="preserve">เป็นการวิเคราะห์ตามวัตถุประสงค์ของการติดตามที่กำหนดไว้   แต่ละโครงการตามตัวชี้วัดที่กำหนดไว้ โดยอาจใช้วิธีการทางสถิติพื้นฐาน เช่น การแจงนับ ค่าร้อยละ ค่าเฉลี่ย   </w:t>
      </w:r>
      <w:r w:rsidR="004D69B4" w:rsidRPr="00EA7E5D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ค่าเบี่ยงเบนมาตรฐาน จำนวน เป็นต้น หรืออาจใช้การวิเคราะห์แบบ </w:t>
      </w:r>
      <w:r w:rsidR="004D69B4" w:rsidRPr="00EA7E5D">
        <w:rPr>
          <w:rFonts w:ascii="TH SarabunIT๙" w:hAnsi="TH SarabunIT๙" w:cs="TH SarabunIT๙"/>
          <w:spacing w:val="-6"/>
          <w:sz w:val="32"/>
          <w:szCs w:val="32"/>
        </w:rPr>
        <w:t>Matrix</w:t>
      </w:r>
      <w:r w:rsidR="004D69B4" w:rsidRPr="00EA7E5D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การพรรณนาเปรียบเทียบ การเขียน</w:t>
      </w:r>
      <w:r w:rsidR="004D69B4" w:rsidRPr="00EA7E5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D69B4" w:rsidRPr="00EA7E5D">
        <w:rPr>
          <w:rFonts w:ascii="TH SarabunIT๙" w:hAnsi="TH SarabunIT๙" w:cs="TH SarabunIT๙"/>
          <w:sz w:val="32"/>
          <w:szCs w:val="32"/>
        </w:rPr>
        <w:t xml:space="preserve">Flow Chart </w:t>
      </w:r>
      <w:r w:rsidR="004D69B4" w:rsidRPr="00EA7E5D">
        <w:rPr>
          <w:rFonts w:ascii="TH SarabunIT๙" w:hAnsi="TH SarabunIT๙" w:cs="TH SarabunIT๙"/>
          <w:sz w:val="32"/>
          <w:szCs w:val="32"/>
          <w:cs/>
        </w:rPr>
        <w:t>การแสดงแผนภูมิแกนท์ (</w:t>
      </w:r>
      <w:r w:rsidR="004D69B4" w:rsidRPr="00EA7E5D">
        <w:rPr>
          <w:rFonts w:ascii="TH SarabunIT๙" w:hAnsi="TH SarabunIT๙" w:cs="TH SarabunIT๙"/>
          <w:sz w:val="32"/>
          <w:szCs w:val="32"/>
        </w:rPr>
        <w:t>Gantt Chart</w:t>
      </w:r>
      <w:r w:rsidR="004D69B4" w:rsidRPr="00EA7E5D">
        <w:rPr>
          <w:rFonts w:ascii="TH SarabunIT๙" w:hAnsi="TH SarabunIT๙" w:cs="TH SarabunIT๙"/>
          <w:sz w:val="32"/>
          <w:szCs w:val="32"/>
          <w:cs/>
        </w:rPr>
        <w:t>) หรืออาจใช้หลาย ๆ วิธีประกอบกันตามความเหมาะสมของพื้นที่</w:t>
      </w:r>
      <w:r w:rsidRPr="00EA7E5D">
        <w:rPr>
          <w:rFonts w:ascii="TH SarabunIT๙" w:hAnsi="TH SarabunIT๙" w:cs="TH SarabunIT๙"/>
          <w:sz w:val="32"/>
          <w:szCs w:val="32"/>
          <w:cs/>
        </w:rPr>
        <w:t>ตำบลป่าบอน</w:t>
      </w:r>
    </w:p>
    <w:p w:rsidR="004D69B4" w:rsidRPr="00EA7E5D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7E5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</w:rPr>
        <w:t>2</w:t>
      </w:r>
      <w:r w:rsidRPr="00EA7E5D">
        <w:rPr>
          <w:rFonts w:ascii="TH SarabunIT๙" w:hAnsi="TH SarabunIT๙" w:cs="TH SarabunIT๙"/>
          <w:sz w:val="32"/>
          <w:szCs w:val="32"/>
          <w:cs/>
        </w:rPr>
        <w:t>.</w:t>
      </w:r>
      <w:r w:rsidRPr="00EA7E5D">
        <w:rPr>
          <w:rFonts w:ascii="TH SarabunIT๙" w:hAnsi="TH SarabunIT๙" w:cs="TH SarabunIT๙"/>
          <w:sz w:val="32"/>
          <w:szCs w:val="32"/>
        </w:rPr>
        <w:t>5</w:t>
      </w: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รายงานตามแบบแผนพัฒนาท้องถิ่นเป็นการรายงานให้ผู้เกี่ยวข้องทราบโดยรายงานตามแบบที่กำหนดไว้ตามแผนพัฒนาท้องถิ่น </w:t>
      </w:r>
      <w:r w:rsidRPr="00EA7E5D">
        <w:rPr>
          <w:rFonts w:ascii="TH SarabunIT๙" w:hAnsi="TH SarabunIT๙" w:cs="TH SarabunIT๙"/>
          <w:sz w:val="32"/>
          <w:szCs w:val="32"/>
          <w:cs/>
        </w:rPr>
        <w:t>ทั้งนี้ การรายงานผลการติดตามแผนงาน</w:t>
      </w:r>
      <w:r w:rsidRPr="00EA7E5D">
        <w:rPr>
          <w:rFonts w:ascii="TH SarabunIT๙" w:hAnsi="TH SarabunIT๙" w:cs="TH SarabunIT๙"/>
          <w:sz w:val="32"/>
          <w:szCs w:val="32"/>
        </w:rPr>
        <w:t xml:space="preserve"> </w:t>
      </w:r>
      <w:r w:rsidRPr="00EA7E5D">
        <w:rPr>
          <w:rFonts w:ascii="TH SarabunIT๙" w:hAnsi="TH SarabunIT๙" w:cs="TH SarabunIT๙"/>
          <w:sz w:val="32"/>
          <w:szCs w:val="32"/>
          <w:cs/>
        </w:rPr>
        <w:t>โครงการหนึ่ง ๆ อาจมีหลายลักษณะก็ได้ตามความเหมาะสมของ</w:t>
      </w:r>
      <w:r w:rsidR="003F3C3C" w:rsidRPr="00EA7E5D">
        <w:rPr>
          <w:rFonts w:ascii="TH SarabunIT๙" w:hAnsi="TH SarabunIT๙" w:cs="TH SarabunIT๙"/>
          <w:sz w:val="32"/>
          <w:szCs w:val="32"/>
          <w:u w:val="single"/>
          <w:cs/>
        </w:rPr>
        <w:t>องค์การบริหารส่วนตำบลป่าบอน</w:t>
      </w:r>
      <w:r w:rsidRPr="00EA7E5D">
        <w:rPr>
          <w:rFonts w:ascii="TH SarabunIT๙" w:hAnsi="TH SarabunIT๙" w:cs="TH SarabunIT๙"/>
          <w:sz w:val="32"/>
          <w:szCs w:val="32"/>
          <w:cs/>
        </w:rPr>
        <w:t>ในการรายงานผลการติดตามโครงการอาจเขียนเป็นรายงานเชิงเทคนิคซึ่งประกอบด้วยก็ได้</w:t>
      </w:r>
      <w:r w:rsidRPr="00EA7E5D">
        <w:rPr>
          <w:rFonts w:ascii="TH SarabunIT๙" w:hAnsi="TH SarabunIT๙" w:cs="TH SarabunIT๙"/>
          <w:sz w:val="32"/>
          <w:szCs w:val="32"/>
        </w:rPr>
        <w:t xml:space="preserve"> </w:t>
      </w:r>
      <w:r w:rsidRPr="00EA7E5D">
        <w:rPr>
          <w:rFonts w:ascii="TH SarabunIT๙" w:hAnsi="TH SarabunIT๙" w:cs="TH SarabunIT๙"/>
          <w:sz w:val="32"/>
          <w:szCs w:val="32"/>
          <w:cs/>
        </w:rPr>
        <w:t>ความเป็นมาของโครงการที่จะติดตามโดยสรุปวัตถุประสงค์และประโยชน์ที่คาดว่าจะได้รับจากการติดตาม ซึ่งจะปรากฏใน</w:t>
      </w:r>
      <w:r w:rsidRPr="00EA7E5D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ส่วน</w:t>
      </w:r>
      <w:r w:rsidRPr="00EA7E5D">
        <w:rPr>
          <w:rFonts w:ascii="TH SarabunIT๙" w:hAnsi="TH SarabunIT๙" w:cs="TH SarabunIT๙"/>
          <w:sz w:val="32"/>
          <w:szCs w:val="32"/>
          <w:cs/>
        </w:rPr>
        <w:t>ที่ 2</w:t>
      </w:r>
      <w:r w:rsidRPr="00EA7E5D">
        <w:rPr>
          <w:rFonts w:ascii="TH SarabunIT๙" w:hAnsi="TH SarabunIT๙" w:cs="TH SarabunIT๙"/>
          <w:sz w:val="32"/>
          <w:szCs w:val="32"/>
        </w:rPr>
        <w:t xml:space="preserve">  </w:t>
      </w:r>
      <w:r w:rsidRPr="00EA7E5D">
        <w:rPr>
          <w:rFonts w:ascii="TH SarabunIT๙" w:hAnsi="TH SarabunIT๙" w:cs="TH SarabunIT๙"/>
          <w:sz w:val="32"/>
          <w:szCs w:val="32"/>
          <w:cs/>
        </w:rPr>
        <w:t>และส่วนที่ 3</w:t>
      </w:r>
      <w:r w:rsidRPr="00EA7E5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D69B4" w:rsidRPr="00EA7E5D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</w:rPr>
        <w:t>2</w:t>
      </w:r>
      <w:r w:rsidRPr="00EA7E5D">
        <w:rPr>
          <w:rFonts w:ascii="TH SarabunIT๙" w:hAnsi="TH SarabunIT๙" w:cs="TH SarabunIT๙"/>
          <w:sz w:val="32"/>
          <w:szCs w:val="32"/>
          <w:cs/>
        </w:rPr>
        <w:t>.</w:t>
      </w:r>
      <w:r w:rsidRPr="00EA7E5D">
        <w:rPr>
          <w:rFonts w:ascii="TH SarabunIT๙" w:hAnsi="TH SarabunIT๙" w:cs="TH SarabunIT๙"/>
          <w:sz w:val="32"/>
          <w:szCs w:val="32"/>
        </w:rPr>
        <w:t>6</w:t>
      </w: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รายงานผล </w:t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รายงานผลและเสนอความเห็นซึ่งได้จากการติดตามและประเมินผลแผนพัฒนาของ</w:t>
      </w:r>
      <w:r w:rsidR="003F3C3C" w:rsidRPr="00EA7E5D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</w:t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>ต่อ</w:t>
      </w:r>
      <w:r w:rsidRPr="00EA7E5D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Pr="00EA7E5D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>เสนอต่อสภาท้องถิ่นและคณะกรรมการพัฒนาท้องถิ่นของ</w:t>
      </w:r>
      <w:r w:rsidR="003F3C3C" w:rsidRPr="00EA7E5D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 xml:space="preserve"> </w:t>
      </w:r>
      <w:r w:rsidR="003F3C3C" w:rsidRPr="00EA7E5D">
        <w:rPr>
          <w:rFonts w:ascii="TH SarabunIT๙" w:eastAsia="AngsanaNew" w:hAnsi="TH SarabunIT๙" w:cs="TH SarabunIT๙"/>
          <w:sz w:val="32"/>
          <w:szCs w:val="32"/>
          <w:cs/>
        </w:rPr>
        <w:t>โดยอย่างน้อยปีละหนึ่ง</w:t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>ครั้งภายใน</w:t>
      </w:r>
      <w:r w:rsidR="003F3C3C" w:rsidRPr="00EA7E5D">
        <w:rPr>
          <w:rFonts w:ascii="TH SarabunIT๙" w:eastAsia="AngsanaNew" w:hAnsi="TH SarabunIT๙" w:cs="TH SarabunIT๙"/>
          <w:sz w:val="32"/>
          <w:szCs w:val="32"/>
          <w:cs/>
        </w:rPr>
        <w:t>ธันวาคม</w:t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>ของทุกปี</w:t>
      </w:r>
    </w:p>
    <w:p w:rsidR="00076E9E" w:rsidRPr="00EA7E5D" w:rsidRDefault="004D69B4" w:rsidP="00EA7E5D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2.7</w:t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การวินิจฉัยสั่งการ</w:t>
      </w:r>
      <w:r w:rsidRPr="00EA7E5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A7E5D">
        <w:rPr>
          <w:rFonts w:ascii="TH SarabunIT๙" w:hAnsi="TH SarabunIT๙" w:cs="TH SarabunIT๙"/>
          <w:sz w:val="32"/>
          <w:szCs w:val="32"/>
          <w:cs/>
        </w:rPr>
        <w:t>การนำเสนอเพื่อให้เกิดการเปลี่ยนแปลง ปรับปรุง แก้ไขที่ดี หลังจากคณะกรรมการติดตามและประเมินผลแผนพัฒนาของ</w:t>
      </w:r>
      <w:r w:rsidR="003F3C3C" w:rsidRPr="00EA7E5D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IT๙" w:hAnsi="TH SarabunIT๙" w:cs="TH SarabunIT๙"/>
          <w:sz w:val="32"/>
          <w:szCs w:val="32"/>
          <w:cs/>
        </w:rPr>
        <w:t>หรือผู้เกี่ยวข้องหรือผู้มีอำนาจในสำนัก กอง ฝ่ายต่าง ๆ ได้รับรายงานสรุปแล้วจะวินิจฉัย/สั่งการ เพื่อแก้ไขปัญหาที่ได้จากรายงานสรุป ซึ่งอาจกระทำโดยตรงหรือเสนอรายงานตามสายบังคับบัญชาก็ได้ตามความเหมาะสมต่อผู้บริหาร</w:t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>ท้องถิ่น</w:t>
      </w:r>
    </w:p>
    <w:p w:rsidR="003F3C3C" w:rsidRDefault="004D69B4" w:rsidP="004D69B4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6"/>
          <w:szCs w:val="36"/>
        </w:rPr>
      </w:pPr>
      <w:r w:rsidRPr="00076E9E">
        <w:rPr>
          <w:rFonts w:ascii="TH SarabunPSK" w:hAnsi="TH SarabunPSK" w:cs="TH SarabunPSK" w:hint="cs"/>
          <w:sz w:val="36"/>
          <w:szCs w:val="36"/>
          <w:cs/>
        </w:rPr>
        <w:tab/>
      </w:r>
      <w:r w:rsidRPr="00076E9E">
        <w:rPr>
          <w:rFonts w:ascii="TH SarabunPSK" w:hAnsi="TH SarabunPSK" w:cs="TH SarabunPSK" w:hint="cs"/>
          <w:sz w:val="36"/>
          <w:szCs w:val="36"/>
          <w:cs/>
        </w:rPr>
        <w:tab/>
      </w:r>
    </w:p>
    <w:p w:rsidR="004D69B4" w:rsidRPr="00EA7E5D" w:rsidRDefault="003F3C3C" w:rsidP="004D69B4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 w:rsidR="004D69B4" w:rsidRPr="00EA7E5D">
        <w:rPr>
          <w:rFonts w:ascii="TH SarabunIT๙" w:hAnsi="TH SarabunIT๙" w:cs="TH SarabunIT๙"/>
          <w:b/>
          <w:bCs/>
          <w:sz w:val="36"/>
          <w:szCs w:val="36"/>
          <w:cs/>
        </w:rPr>
        <w:t>3.</w:t>
      </w:r>
      <w:r w:rsidR="004D69B4" w:rsidRPr="00EA7E5D">
        <w:rPr>
          <w:rFonts w:ascii="TH SarabunIT๙" w:hAnsi="TH SarabunIT๙" w:cs="TH SarabunIT๙"/>
          <w:b/>
          <w:bCs/>
          <w:sz w:val="36"/>
          <w:szCs w:val="36"/>
          <w:cs/>
        </w:rPr>
        <w:tab/>
        <w:t>การรายงานผล</w:t>
      </w:r>
    </w:p>
    <w:p w:rsidR="004D69B4" w:rsidRPr="00EA7E5D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6"/>
          <w:szCs w:val="36"/>
        </w:rPr>
        <w:tab/>
      </w:r>
      <w:r w:rsidRPr="00EA7E5D">
        <w:rPr>
          <w:rFonts w:ascii="TH SarabunIT๙" w:hAnsi="TH SarabunIT๙" w:cs="TH SarabunIT๙"/>
          <w:sz w:val="36"/>
          <w:szCs w:val="36"/>
        </w:rPr>
        <w:tab/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คณะกรรมการติดตามและประเมินผลแผนพัฒนาของ</w:t>
      </w:r>
      <w:r w:rsidR="003F3C3C" w:rsidRPr="00EA7E5D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    ป่าบอน</w:t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>มีอำนาจหน้าที่ในการรายงานผลและเสนอความเห็นซึ่งได้จากการติดตามและประเมินผลแผนพัฒนาต่อ</w:t>
      </w:r>
      <w:r w:rsidRPr="00EA7E5D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="003F3C3C" w:rsidRPr="00EA7E5D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Pr="00EA7E5D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>เสนอต่อสภาท้องถิ่นและคณะกรรมการพัฒนาของ</w:t>
      </w:r>
      <w:r w:rsidR="003F3C3C" w:rsidRPr="00EA7E5D">
        <w:rPr>
          <w:rFonts w:ascii="TH SarabunIT๙" w:eastAsia="AngsanaNew" w:hAnsi="TH SarabunIT๙" w:cs="TH SarabunIT๙"/>
          <w:sz w:val="32"/>
          <w:szCs w:val="32"/>
          <w:cs/>
        </w:rPr>
        <w:t xml:space="preserve">องค์การบริหารส่วนตำบลป่าบอน </w:t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 xml:space="preserve">โดยอย่างน้อยปีละหนึ่งครั้งภายในเดือนธันวาคมของทุกปี </w:t>
      </w:r>
    </w:p>
    <w:p w:rsidR="006B4B03" w:rsidRPr="00EA7E5D" w:rsidRDefault="006B4B03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7E5D" w:rsidRDefault="00EA7E5D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6"/>
          <w:szCs w:val="36"/>
        </w:rPr>
      </w:pPr>
    </w:p>
    <w:p w:rsidR="00EA7E5D" w:rsidRDefault="00EA7E5D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6"/>
          <w:szCs w:val="36"/>
        </w:rPr>
      </w:pPr>
    </w:p>
    <w:p w:rsidR="00EA7E5D" w:rsidRDefault="00EA7E5D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6"/>
          <w:szCs w:val="36"/>
        </w:rPr>
      </w:pPr>
    </w:p>
    <w:p w:rsidR="00EA7E5D" w:rsidRDefault="00EA7E5D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6"/>
          <w:szCs w:val="36"/>
        </w:rPr>
      </w:pPr>
    </w:p>
    <w:p w:rsidR="00EA7E5D" w:rsidRDefault="00EA7E5D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6"/>
          <w:szCs w:val="36"/>
        </w:rPr>
      </w:pPr>
    </w:p>
    <w:p w:rsidR="00EA7E5D" w:rsidRDefault="00EA7E5D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6"/>
          <w:szCs w:val="36"/>
        </w:rPr>
      </w:pPr>
    </w:p>
    <w:p w:rsidR="00EA7E5D" w:rsidRDefault="00EA7E5D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6"/>
          <w:szCs w:val="36"/>
        </w:rPr>
      </w:pPr>
    </w:p>
    <w:p w:rsidR="006B4B03" w:rsidRPr="00076E9E" w:rsidRDefault="006B4B03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6"/>
          <w:szCs w:val="36"/>
        </w:rPr>
      </w:pPr>
    </w:p>
    <w:p w:rsidR="004D69B4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4D69B4" w:rsidRPr="00EA7E5D" w:rsidRDefault="004D69B4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A7E5D">
        <w:rPr>
          <w:rFonts w:ascii="TH SarabunPSK" w:hAnsi="TH SarabunPSK" w:cs="TH SarabunPSK" w:hint="cs"/>
          <w:b/>
          <w:bCs/>
          <w:sz w:val="36"/>
          <w:szCs w:val="36"/>
          <w:cs/>
        </w:rPr>
        <w:t>ขั้นตอนการรายงานผล</w:t>
      </w:r>
    </w:p>
    <w:p w:rsidR="00EA7E5D" w:rsidRDefault="00EA7E5D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A7E5D" w:rsidRDefault="00EA7E5D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A7E5D" w:rsidRDefault="00EA7E5D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A7E5D" w:rsidRPr="009758BD" w:rsidRDefault="00EA7E5D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4D69B4" w:rsidRDefault="00356F04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356F04">
        <w:rPr>
          <w:rFonts w:ascii="TH SarabunPSK" w:hAnsi="TH SarabunPSK" w:cs="TH SarabunPSK"/>
          <w:noProof/>
          <w:sz w:val="34"/>
          <w:szCs w:val="3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ตัวแทนเนื้อหา 2" o:spid="_x0000_s1026" type="#_x0000_t202" style="position:absolute;left:0;text-align:left;margin-left:309.2pt;margin-top:4.35pt;width:153.35pt;height:23.75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" filled="f" stroked="f">
            <v:path arrowok="t"/>
            <v:textbox>
              <w:txbxContent>
                <w:p w:rsidR="002C6551" w:rsidRPr="009758BD" w:rsidRDefault="002C6551" w:rsidP="004D69B4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ตั้งข้อสังเกต/รับทราบ/เสนอความเห็น</w:t>
                  </w:r>
                </w:p>
              </w:txbxContent>
            </v:textbox>
          </v:shape>
        </w:pict>
      </w:r>
    </w:p>
    <w:p w:rsidR="004D69B4" w:rsidRDefault="00356F04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oval id="วงรี 3" o:spid="_x0000_s1027" style="position:absolute;left:0;text-align:left;margin-left:336.05pt;margin-top:4.85pt;width:100.8pt;height:87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" fillcolor="window" strokecolor="windowText" strokeweight="2pt">
            <v:textbox>
              <w:txbxContent>
                <w:p w:rsidR="002C6551" w:rsidRPr="003F3C3C" w:rsidRDefault="002C6551" w:rsidP="004D69B4">
                  <w:pPr>
                    <w:jc w:val="center"/>
                    <w:rPr>
                      <w:rFonts w:ascii="TH SarabunPSK" w:hAnsi="TH SarabunPSK" w:cs="TH SarabunPSK"/>
                      <w:color w:val="002060"/>
                      <w:u w:val="single"/>
                    </w:rPr>
                  </w:pPr>
                  <w:r w:rsidRPr="003F3C3C">
                    <w:rPr>
                      <w:rFonts w:ascii="TH SarabunPSK" w:hAnsi="TH SarabunPSK" w:cs="TH SarabunPSK" w:hint="cs"/>
                      <w:color w:val="002060"/>
                      <w:u w:val="single"/>
                      <w:cs/>
                    </w:rPr>
                    <w:t>สภาท้องถิ่น</w:t>
                  </w:r>
                </w:p>
              </w:txbxContent>
            </v:textbox>
          </v:oval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oval id="วงรี 1" o:spid="_x0000_s1028" style="position:absolute;left:0;text-align:left;margin-left:38pt;margin-top:4.9pt;width:100.8pt;height:87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" fillcolor="window" strokecolor="windowText" strokeweight="2pt">
            <v:textbox>
              <w:txbxContent>
                <w:p w:rsidR="002C6551" w:rsidRPr="003F3C3C" w:rsidRDefault="002C6551" w:rsidP="004D69B4">
                  <w:pPr>
                    <w:jc w:val="center"/>
                    <w:rPr>
                      <w:rFonts w:ascii="TH SarabunPSK" w:hAnsi="TH SarabunPSK" w:cs="TH SarabunPSK"/>
                      <w:color w:val="002060"/>
                    </w:rPr>
                  </w:pPr>
                  <w:r w:rsidRPr="003F3C3C">
                    <w:rPr>
                      <w:rFonts w:ascii="TH SarabunPSK" w:hAnsi="TH SarabunPSK" w:cs="TH SarabunPSK"/>
                      <w:color w:val="002060"/>
                      <w:cs/>
                    </w:rPr>
                    <w:t>คณะกรรมการติดตามและประเมินผล</w:t>
                  </w:r>
                </w:p>
              </w:txbxContent>
            </v:textbox>
          </v:oval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oval id="วงรี 2" o:spid="_x0000_s1029" style="position:absolute;left:0;text-align:left;margin-left:188.75pt;margin-top:5.2pt;width:100.8pt;height:87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" fillcolor="window" strokecolor="windowText" strokeweight="2pt">
            <v:textbox>
              <w:txbxContent>
                <w:p w:rsidR="002C6551" w:rsidRPr="003F3C3C" w:rsidRDefault="002C6551" w:rsidP="004D69B4">
                  <w:pPr>
                    <w:jc w:val="center"/>
                    <w:rPr>
                      <w:rFonts w:ascii="TH SarabunPSK" w:hAnsi="TH SarabunPSK" w:cs="TH SarabunPSK"/>
                      <w:color w:val="002060"/>
                      <w:u w:val="single"/>
                    </w:rPr>
                  </w:pPr>
                  <w:r w:rsidRPr="003F3C3C">
                    <w:rPr>
                      <w:rFonts w:ascii="TH SarabunPSK" w:hAnsi="TH SarabunPSK" w:cs="TH SarabunPSK" w:hint="cs"/>
                      <w:color w:val="002060"/>
                      <w:u w:val="single"/>
                      <w:cs/>
                    </w:rPr>
                    <w:t>ผู้บริหารท้องถิ่น</w:t>
                  </w:r>
                </w:p>
              </w:txbxContent>
            </v:textbox>
          </v:oval>
        </w:pict>
      </w:r>
    </w:p>
    <w:p w:rsidR="004D69B4" w:rsidRDefault="00356F04" w:rsidP="004D69B4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ลูกศรขวา 12" o:spid="_x0000_s1030" type="#_x0000_t13" style="position:absolute;left:0;text-align:left;margin-left:283.95pt;margin-top:5.65pt;width:66.35pt;height:45.7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" adj="14161" fillcolor="window" strokecolor="#4f81bd" strokeweight="2pt">
            <v:textbox>
              <w:txbxContent>
                <w:p w:rsidR="002C6551" w:rsidRPr="00AA1B87" w:rsidRDefault="002C6551" w:rsidP="004D69B4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ลูกศรขวา 7" o:spid="_x0000_s1031" type="#_x0000_t13" style="position:absolute;left:0;text-align:left;margin-left:134.55pt;margin-top:5.4pt;width:66.35pt;height:45.7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" adj="14162" fillcolor="window" strokecolor="#4f81bd" strokeweight="2pt">
            <v:textbox>
              <w:txbxContent>
                <w:p w:rsidR="002C6551" w:rsidRPr="00AA1B87" w:rsidRDefault="002C6551" w:rsidP="004D69B4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 w:rsidRPr="00AA1B87">
                    <w:rPr>
                      <w:rFonts w:ascii="TH SarabunPSK" w:hAnsi="TH SarabunPSK" w:cs="TH SarabunPSK"/>
                      <w:szCs w:val="24"/>
                      <w:cs/>
                    </w:rPr>
                    <w:t>รายงา</w:t>
                  </w:r>
                  <w:r w:rsidRPr="00AA1B87">
                    <w:rPr>
                      <w:rFonts w:ascii="TH SarabunPSK" w:hAnsi="TH SarabunPSK" w:cs="TH SarabunPSK"/>
                      <w:cs/>
                    </w:rPr>
                    <w:t>นผล</w:t>
                  </w:r>
                </w:p>
              </w:txbxContent>
            </v:textbox>
          </v:shape>
        </w:pict>
      </w:r>
    </w:p>
    <w:p w:rsidR="004D69B4" w:rsidRDefault="004D69B4" w:rsidP="004D69B4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4D69B4" w:rsidRDefault="004D69B4" w:rsidP="004D69B4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4D69B4" w:rsidRDefault="00356F04" w:rsidP="004D69B4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 w:rsidRPr="00356F04">
        <w:rPr>
          <w:rFonts w:ascii="TH SarabunPSK" w:hAnsi="TH SarabunPSK" w:cs="TH SarabunPSK"/>
          <w:noProof/>
          <w:sz w:val="34"/>
          <w:szCs w:val="34"/>
        </w:rPr>
        <w:pict>
          <v:shape id="_x0000_s1032" type="#_x0000_t202" style="position:absolute;left:0;text-align:left;margin-left:169.4pt;margin-top:13.25pt;width:139.6pt;height:23.7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" filled="f" stroked="f">
            <v:path arrowok="t"/>
            <v:textbox>
              <w:txbxContent>
                <w:p w:rsidR="002C6551" w:rsidRPr="009758BD" w:rsidRDefault="002C6551" w:rsidP="004D69B4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ธันวาคม</w:t>
                  </w:r>
                </w:p>
              </w:txbxContent>
            </v:textbox>
          </v:shape>
        </w:pict>
      </w:r>
      <w:r w:rsidRPr="00356F04">
        <w:rPr>
          <w:rFonts w:ascii="TH SarabunPSK" w:hAnsi="TH SarabunPSK" w:cs="TH SarabunPSK"/>
          <w:noProof/>
          <w:sz w:val="32"/>
          <w:szCs w:val="32"/>
        </w:rPr>
        <w:pict>
          <v:shape id="ลูกศรขวา 18" o:spid="_x0000_s1033" type="#_x0000_t13" style="position:absolute;left:0;text-align:left;margin-left:361.8pt;margin-top:11.3pt;width:48.75pt;height:45.7pt;rotation:90;z-index:2516746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" adj="11479" fillcolor="window" strokecolor="#4f81bd" strokeweight="2pt">
            <v:textbox>
              <w:txbxContent>
                <w:p w:rsidR="002C6551" w:rsidRPr="00AA1B87" w:rsidRDefault="002C6551" w:rsidP="004D69B4">
                  <w:pPr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:rsidR="004D69B4" w:rsidRDefault="00356F04" w:rsidP="004D69B4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 w:rsidRPr="00356F04">
        <w:rPr>
          <w:rFonts w:ascii="TH SarabunPSK" w:hAnsi="TH SarabunPSK" w:cs="TH SarabunPSK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ลูกศรเชื่อมต่อแบบตรง 19" o:spid="_x0000_s1041" type="#_x0000_t32" style="position:absolute;left:0;text-align:left;margin-left:76.2pt;margin-top:3.2pt;width:291.35pt;height:0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" strokecolor="#be4b48">
            <v:stroke startarrow="open" endarrow="open"/>
          </v:shape>
        </w:pict>
      </w:r>
    </w:p>
    <w:p w:rsidR="004D69B4" w:rsidRDefault="00356F04" w:rsidP="004D69B4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>
        <w:rPr>
          <w:rFonts w:ascii="TH SarabunPSK" w:hAnsi="TH SarabunPSK" w:cs="TH SarabunPSK"/>
          <w:b/>
          <w:bCs/>
          <w:noProof/>
          <w:sz w:val="34"/>
          <w:szCs w:val="34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ลูกศรซ้าย 16" o:spid="_x0000_s1034" type="#_x0000_t66" style="position:absolute;left:0;text-align:left;margin-left:281.55pt;margin-top:22.35pt;width:67.6pt;height:46.95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" adj="7501" fillcolor="window" strokecolor="#4f81bd" strokeweight="2pt">
            <v:textbox>
              <w:txbxContent>
                <w:p w:rsidR="002C6551" w:rsidRPr="00247399" w:rsidRDefault="002C6551" w:rsidP="004D69B4">
                  <w:pPr>
                    <w:jc w:val="center"/>
                    <w:rPr>
                      <w:rFonts w:ascii="TH SarabunPSK" w:hAnsi="TH SarabunPSK" w:cs="TH SarabunPSK"/>
                      <w:szCs w:val="24"/>
                    </w:rPr>
                  </w:pPr>
                  <w:r w:rsidRPr="00247399">
                    <w:rPr>
                      <w:rFonts w:ascii="TH SarabunPSK" w:hAnsi="TH SarabunPSK" w:cs="TH SarabunPSK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4"/>
          <w:szCs w:val="34"/>
        </w:rPr>
        <w:pict>
          <v:oval id="วงรี 6" o:spid="_x0000_s1035" style="position:absolute;left:0;text-align:left;margin-left:336.05pt;margin-top:4pt;width:100.8pt;height:87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" fillcolor="window" strokecolor="windowText" strokeweight="2pt">
            <v:textbox>
              <w:txbxContent>
                <w:p w:rsidR="002C6551" w:rsidRPr="003F3C3C" w:rsidRDefault="002C6551" w:rsidP="004D69B4">
                  <w:pPr>
                    <w:jc w:val="center"/>
                    <w:rPr>
                      <w:rFonts w:ascii="TH SarabunPSK" w:hAnsi="TH SarabunPSK" w:cs="TH SarabunPSK"/>
                      <w:color w:val="002060"/>
                      <w:u w:val="single"/>
                    </w:rPr>
                  </w:pPr>
                  <w:r w:rsidRPr="003F3C3C">
                    <w:rPr>
                      <w:rFonts w:ascii="TH SarabunPSK" w:hAnsi="TH SarabunPSK" w:cs="TH SarabunPSK" w:hint="cs"/>
                      <w:color w:val="002060"/>
                      <w:u w:val="single"/>
                      <w:cs/>
                    </w:rPr>
                    <w:t>ผู้บริหารท้องถิ่น</w:t>
                  </w:r>
                </w:p>
                <w:p w:rsidR="002C6551" w:rsidRPr="005C527E" w:rsidRDefault="002C6551" w:rsidP="004D69B4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oval>
        </w:pict>
      </w:r>
      <w:r>
        <w:rPr>
          <w:rFonts w:ascii="TH SarabunPSK" w:hAnsi="TH SarabunPSK" w:cs="TH SarabunPSK"/>
          <w:b/>
          <w:bCs/>
          <w:noProof/>
          <w:sz w:val="34"/>
          <w:szCs w:val="34"/>
        </w:rPr>
        <w:pict>
          <v:oval id="วงรี 4" o:spid="_x0000_s1036" style="position:absolute;left:0;text-align:left;margin-left:38.2pt;margin-top:3.5pt;width:100.8pt;height:87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" fillcolor="window" strokecolor="windowText" strokeweight="2pt">
            <v:textbox>
              <w:txbxContent>
                <w:p w:rsidR="002C6551" w:rsidRPr="003F3C3C" w:rsidRDefault="002C6551" w:rsidP="004D69B4">
                  <w:pPr>
                    <w:jc w:val="center"/>
                    <w:rPr>
                      <w:rFonts w:ascii="TH SarabunPSK" w:hAnsi="TH SarabunPSK" w:cs="TH SarabunPSK"/>
                      <w:color w:val="002060"/>
                      <w:u w:val="single"/>
                    </w:rPr>
                  </w:pPr>
                  <w:r w:rsidRPr="003F3C3C">
                    <w:rPr>
                      <w:rFonts w:ascii="TH SarabunPSK" w:hAnsi="TH SarabunPSK" w:cs="TH SarabunPSK" w:hint="cs"/>
                      <w:color w:val="002060"/>
                      <w:u w:val="single"/>
                      <w:cs/>
                    </w:rPr>
                    <w:t>ผู้บริหารท้องถิ่น</w:t>
                  </w:r>
                </w:p>
                <w:p w:rsidR="002C6551" w:rsidRPr="005C527E" w:rsidRDefault="002C6551" w:rsidP="004D69B4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oval>
        </w:pict>
      </w:r>
      <w:r>
        <w:rPr>
          <w:rFonts w:ascii="TH SarabunPSK" w:hAnsi="TH SarabunPSK" w:cs="TH SarabunPSK"/>
          <w:b/>
          <w:bCs/>
          <w:noProof/>
          <w:sz w:val="34"/>
          <w:szCs w:val="34"/>
        </w:rPr>
        <w:pict>
          <v:oval id="วงรี 5" o:spid="_x0000_s1037" style="position:absolute;left:0;text-align:left;margin-left:188.3pt;margin-top:4.95pt;width:100.8pt;height:87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" fillcolor="window" strokecolor="windowText" strokeweight="2pt">
            <v:textbox>
              <w:txbxContent>
                <w:p w:rsidR="002C6551" w:rsidRPr="003F3C3C" w:rsidRDefault="002C6551" w:rsidP="004D69B4">
                  <w:pPr>
                    <w:jc w:val="center"/>
                    <w:rPr>
                      <w:rFonts w:ascii="TH SarabunPSK" w:hAnsi="TH SarabunPSK" w:cs="TH SarabunPSK"/>
                      <w:color w:val="002060"/>
                    </w:rPr>
                  </w:pPr>
                  <w:r w:rsidRPr="003F3C3C">
                    <w:rPr>
                      <w:rFonts w:ascii="TH SarabunPSK" w:hAnsi="TH SarabunPSK" w:cs="TH SarabunPSK" w:hint="cs"/>
                      <w:color w:val="002060"/>
                      <w:cs/>
                    </w:rPr>
                    <w:t xml:space="preserve">คณะกรรมการพัฒนาของ </w:t>
                  </w:r>
                  <w:r w:rsidRPr="003F3C3C">
                    <w:rPr>
                      <w:rFonts w:ascii="TH SarabunPSK" w:hAnsi="TH SarabunPSK" w:cs="TH SarabunPSK" w:hint="cs"/>
                      <w:color w:val="002060"/>
                      <w:u w:val="single"/>
                      <w:cs/>
                    </w:rPr>
                    <w:t>อปท.</w:t>
                  </w:r>
                </w:p>
              </w:txbxContent>
            </v:textbox>
          </v:oval>
        </w:pict>
      </w:r>
      <w:r>
        <w:rPr>
          <w:rFonts w:ascii="TH SarabunPSK" w:hAnsi="TH SarabunPSK" w:cs="TH SarabunPSK"/>
          <w:b/>
          <w:bCs/>
          <w:noProof/>
          <w:sz w:val="34"/>
          <w:szCs w:val="34"/>
        </w:rPr>
        <w:pict>
          <v:shape id="ลูกศรซ้าย 15" o:spid="_x0000_s1038" type="#_x0000_t66" style="position:absolute;left:0;text-align:left;margin-left:132.05pt;margin-top:22.35pt;width:67.6pt;height:46.95pt;z-index:251671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" adj="7501" fillcolor="window" strokecolor="#4f81bd" strokeweight="2pt">
            <v:textbox>
              <w:txbxContent>
                <w:p w:rsidR="002C6551" w:rsidRPr="00247399" w:rsidRDefault="002C6551" w:rsidP="004D69B4">
                  <w:pPr>
                    <w:jc w:val="center"/>
                    <w:rPr>
                      <w:rFonts w:ascii="TH SarabunPSK" w:hAnsi="TH SarabunPSK" w:cs="TH SarabunPSK"/>
                      <w:szCs w:val="24"/>
                    </w:rPr>
                  </w:pPr>
                  <w:r w:rsidRPr="00247399">
                    <w:rPr>
                      <w:rFonts w:ascii="TH SarabunPSK" w:hAnsi="TH SarabunPSK" w:cs="TH SarabunPSK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:rsidR="004D69B4" w:rsidRDefault="004D69B4" w:rsidP="004D69B4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4D69B4" w:rsidRDefault="004D69B4" w:rsidP="004D69B4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4D69B4" w:rsidRDefault="004D69B4" w:rsidP="004D69B4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4D69B4" w:rsidRDefault="00356F04" w:rsidP="004D69B4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 w:rsidRPr="00356F04">
        <w:rPr>
          <w:rFonts w:ascii="TH SarabunPSK" w:hAnsi="TH SarabunPSK" w:cs="TH SarabunPSK"/>
          <w:noProof/>
          <w:sz w:val="34"/>
          <w:szCs w:val="34"/>
        </w:rPr>
        <w:pict>
          <v:shape id="_x0000_s1039" type="#_x0000_t202" style="position:absolute;left:0;text-align:left;margin-left:166.4pt;margin-top:17.9pt;width:153.35pt;height:23.75pt;z-index:251673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" filled="f" stroked="f">
            <v:path arrowok="t"/>
            <v:textbox>
              <w:txbxContent>
                <w:p w:rsidR="002C6551" w:rsidRPr="009758BD" w:rsidRDefault="002C6551" w:rsidP="004D69B4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ตั้งข้อสังเกต/รับทราบ/เสนอความเห็น</w:t>
                  </w:r>
                </w:p>
              </w:txbxContent>
            </v:textbox>
          </v:shape>
        </w:pict>
      </w:r>
    </w:p>
    <w:p w:rsidR="004D69B4" w:rsidRDefault="004D69B4" w:rsidP="004D69B4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4D69B4" w:rsidRDefault="004D69B4" w:rsidP="004D69B4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4D69B4" w:rsidRDefault="004D69B4" w:rsidP="004D69B4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4D69B4" w:rsidRDefault="004D69B4" w:rsidP="004D69B4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AB4DE2" w:rsidRPr="00AB4DE2" w:rsidRDefault="00AB4DE2" w:rsidP="00AB4DE2">
      <w:pPr>
        <w:rPr>
          <w:rFonts w:ascii="TH SarabunIT๙" w:eastAsiaTheme="minorHAnsi" w:hAnsi="TH SarabunIT๙" w:cs="TH SarabunIT๙"/>
          <w:sz w:val="36"/>
          <w:szCs w:val="36"/>
        </w:rPr>
      </w:pPr>
      <w:r w:rsidRPr="00AB4DE2">
        <w:rPr>
          <w:rFonts w:ascii="TH SarabunIT๙" w:eastAsiaTheme="minorHAnsi" w:hAnsi="TH SarabunIT๙" w:cs="TH SarabunIT๙"/>
          <w:sz w:val="36"/>
          <w:szCs w:val="36"/>
          <w:cs/>
        </w:rPr>
        <w:t xml:space="preserve"> </w:t>
      </w:r>
    </w:p>
    <w:p w:rsidR="00076E9E" w:rsidRDefault="00076E9E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076E9E" w:rsidRDefault="00356F04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 w:rsidRPr="00356F04">
        <w:rPr>
          <w:rFonts w:ascii="TH SarabunPSK" w:hAnsi="TH SarabunPSK" w:cs="TH SarabunPSK"/>
          <w:noProof/>
          <w:sz w:val="34"/>
          <w:szCs w:val="34"/>
        </w:rPr>
        <w:pict>
          <v:shape id="_x0000_s1040" type="#_x0000_t202" style="position:absolute;margin-left:8.05pt;margin-top:6pt;width:139.6pt;height:135.3pt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" filled="f" stroked="f">
            <v:path arrowok="t"/>
            <v:textbox>
              <w:txbxContent>
                <w:p w:rsidR="002C6551" w:rsidRPr="004D69B4" w:rsidRDefault="002C6551" w:rsidP="004D69B4">
                  <w:pPr>
                    <w:jc w:val="thaiDistribute"/>
                    <w:textAlignment w:val="baseline"/>
                    <w:rPr>
                      <w:color w:val="5B9BD5"/>
                      <w:szCs w:val="24"/>
                    </w:rPr>
                  </w:pPr>
                  <w:r w:rsidRPr="004D69B4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ประกาศผลการติดตามและประเมินผลแผนพัฒนาให้ประชาชน</w:t>
                  </w:r>
                  <w:r w:rsidRPr="003F3C3C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ใน</w:t>
                  </w:r>
                  <w:r w:rsidRPr="003F3C3C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ตำบลป่าบอน</w:t>
                  </w:r>
                  <w:r w:rsidRPr="004D69B4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            </w:r>
                </w:p>
              </w:txbxContent>
            </v:textbox>
          </v:shape>
        </w:pict>
      </w:r>
    </w:p>
    <w:p w:rsidR="006B4B03" w:rsidRDefault="006B4B03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6B4B03" w:rsidRDefault="006B4B03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6B4B03" w:rsidRDefault="006B4B03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6B4B03" w:rsidRDefault="006B4B03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6B4B03" w:rsidRDefault="006B4B03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EA7E5D" w:rsidRDefault="00EA7E5D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EA7E5D" w:rsidRDefault="00EA7E5D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EA7E5D" w:rsidRDefault="00EA7E5D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EA7E5D" w:rsidRDefault="00EA7E5D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6B4B03" w:rsidRDefault="006B4B03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AB4DE2" w:rsidRPr="004D69B4" w:rsidRDefault="00AB4DE2" w:rsidP="006B4B03">
      <w:pPr>
        <w:shd w:val="clear" w:color="auto" w:fill="F2F2F2" w:themeFill="background1" w:themeFillShade="F2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 w:rsidRPr="004D69B4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lastRenderedPageBreak/>
        <w:t xml:space="preserve">4. เครื่องมือการติดตามและประเมินผล        </w:t>
      </w:r>
    </w:p>
    <w:p w:rsidR="00076E9E" w:rsidRPr="00EA7E5D" w:rsidRDefault="00076E9E" w:rsidP="00076E9E">
      <w:pPr>
        <w:pStyle w:val="a3"/>
        <w:tabs>
          <w:tab w:val="left" w:pos="284"/>
          <w:tab w:val="left" w:pos="1134"/>
          <w:tab w:val="left" w:pos="1418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/>
          <w:color w:val="000000"/>
          <w:sz w:val="36"/>
          <w:szCs w:val="36"/>
          <w:cs/>
        </w:rPr>
        <w:tab/>
      </w:r>
      <w:r>
        <w:rPr>
          <w:rFonts w:ascii="TH SarabunPSK" w:hAnsi="TH SarabunPSK" w:cs="TH SarabunPSK" w:hint="cs"/>
          <w:color w:val="000000"/>
          <w:sz w:val="36"/>
          <w:szCs w:val="36"/>
          <w:cs/>
        </w:rPr>
        <w:tab/>
      </w:r>
      <w:r w:rsidRPr="00EA7E5D">
        <w:rPr>
          <w:rFonts w:ascii="TH SarabunIT๙" w:hAnsi="TH SarabunIT๙" w:cs="TH SarabunIT๙"/>
          <w:color w:val="000000"/>
          <w:sz w:val="32"/>
          <w:szCs w:val="32"/>
          <w:cs/>
        </w:rPr>
        <w:t>เครื่องมือการติดตามและประเมินผลแผนพัฒนาท้องถิ่น (</w:t>
      </w:r>
      <w:r w:rsidRPr="00EA7E5D">
        <w:rPr>
          <w:rFonts w:ascii="TH SarabunIT๙" w:hAnsi="TH SarabunIT๙" w:cs="TH SarabunIT๙"/>
          <w:color w:val="212121"/>
          <w:sz w:val="32"/>
          <w:szCs w:val="32"/>
        </w:rPr>
        <w:t>Monitoring and evaluation tools for local development plans</w:t>
      </w:r>
      <w:r w:rsidRPr="00EA7E5D">
        <w:rPr>
          <w:rFonts w:ascii="TH SarabunIT๙" w:hAnsi="TH SarabunIT๙" w:cs="TH SarabunIT๙"/>
          <w:color w:val="000000"/>
          <w:sz w:val="32"/>
          <w:szCs w:val="32"/>
          <w:cs/>
        </w:rPr>
        <w:t>) เป็นสิ่งของ วัสดุ</w:t>
      </w:r>
      <w:r w:rsidRPr="00EA7E5D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EA7E5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อุปกรณ์หรือเทคนิควิธีการที่</w:t>
      </w:r>
      <w:r w:rsidRPr="00EA7E5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คณะกรรมการติดตามและประเมินผลแผนพัฒนา</w:t>
      </w:r>
      <w:r w:rsidR="00C11A3B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IT๙" w:hAnsi="TH SarabunIT๙" w:cs="TH SarabunIT๙"/>
          <w:sz w:val="32"/>
          <w:szCs w:val="32"/>
          <w:cs/>
        </w:rPr>
        <w:t>ใช้</w:t>
      </w:r>
      <w:r w:rsidRPr="00EA7E5D">
        <w:rPr>
          <w:rFonts w:ascii="TH SarabunIT๙" w:hAnsi="TH SarabunIT๙" w:cs="TH SarabunIT๙"/>
          <w:color w:val="000000"/>
          <w:sz w:val="32"/>
          <w:szCs w:val="32"/>
          <w:cs/>
        </w:rPr>
        <w:t>ในการเก็บข้อมูลการติดตามผลรวมทั้งโดยการพิจารณาเลือกใช้เครื่องมือและเทคนิควิธีการที่คณะกรรมการติดตามและประเมินผลแผนพัฒนาท้องถิ่นได้คิดสร้างไว้เพื่อ</w:t>
      </w:r>
      <w:r w:rsidRPr="00EA7E5D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ใช้ในการติดตามและประเมินผล  เช่น</w:t>
      </w:r>
      <w:r w:rsidRPr="00EA7E5D">
        <w:rPr>
          <w:rFonts w:ascii="TH SarabunIT๙" w:hAnsi="TH SarabunIT๙" w:cs="TH SarabunIT๙"/>
          <w:color w:val="000000"/>
          <w:spacing w:val="-8"/>
          <w:sz w:val="32"/>
          <w:szCs w:val="32"/>
        </w:rPr>
        <w:t> </w:t>
      </w:r>
      <w:r w:rsidRPr="00EA7E5D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 xml:space="preserve"> แบบสอบถามวัดทัศนคติ มาตราส่วนประมาณค่า</w:t>
      </w:r>
      <w:r w:rsidRPr="00EA7E5D">
        <w:rPr>
          <w:rFonts w:ascii="TH SarabunIT๙" w:hAnsi="TH SarabunIT๙" w:cs="TH SarabunIT๙"/>
          <w:color w:val="000000"/>
          <w:spacing w:val="-8"/>
          <w:sz w:val="32"/>
          <w:szCs w:val="32"/>
        </w:rPr>
        <w:t> </w:t>
      </w:r>
      <w:r w:rsidRPr="00EA7E5D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และวิธีการ</w:t>
      </w:r>
      <w:r w:rsidRPr="00EA7E5D">
        <w:rPr>
          <w:rFonts w:ascii="TH SarabunIT๙" w:hAnsi="TH SarabunIT๙" w:cs="TH SarabunIT๙"/>
          <w:color w:val="000000"/>
          <w:spacing w:val="-8"/>
          <w:sz w:val="32"/>
          <w:szCs w:val="32"/>
        </w:rPr>
        <w:t> </w:t>
      </w:r>
      <w:r w:rsidRPr="00EA7E5D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เป็นต้น</w:t>
      </w:r>
      <w:r w:rsidRPr="00EA7E5D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EA7E5D">
        <w:rPr>
          <w:rFonts w:ascii="TH SarabunIT๙" w:hAnsi="TH SarabunIT๙" w:cs="TH SarabunIT๙"/>
          <w:color w:val="000000"/>
          <w:sz w:val="32"/>
          <w:szCs w:val="32"/>
          <w:cs/>
        </w:rPr>
        <w:t>และหรือโดยการสร้างเครื่องการติดตามและประเมินผลแผนพัฒนาท้องถิ่นได้แก่ แบบสอบถาม (</w:t>
      </w:r>
      <w:r w:rsidRPr="00EA7E5D">
        <w:rPr>
          <w:rFonts w:ascii="TH SarabunIT๙" w:hAnsi="TH SarabunIT๙" w:cs="TH SarabunIT๙"/>
          <w:color w:val="000000"/>
          <w:sz w:val="32"/>
          <w:szCs w:val="32"/>
        </w:rPr>
        <w:t>Questionnaires</w:t>
      </w:r>
      <w:r w:rsidRPr="00EA7E5D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  <w:r w:rsidRPr="00EA7E5D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EA7E5D">
        <w:rPr>
          <w:rFonts w:ascii="TH SarabunIT๙" w:hAnsi="TH SarabunIT๙" w:cs="TH SarabunIT๙"/>
          <w:color w:val="000000"/>
          <w:sz w:val="32"/>
          <w:szCs w:val="32"/>
          <w:cs/>
        </w:rPr>
        <w:t>แบบสัมภาษณ์</w:t>
      </w:r>
      <w:r w:rsidRPr="00EA7E5D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EA7E5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(</w:t>
      </w:r>
      <w:r w:rsidRPr="00EA7E5D">
        <w:rPr>
          <w:rFonts w:ascii="TH SarabunIT๙" w:hAnsi="TH SarabunIT๙" w:cs="TH SarabunIT๙"/>
          <w:color w:val="000000"/>
          <w:sz w:val="32"/>
          <w:szCs w:val="32"/>
        </w:rPr>
        <w:t>Interview</w:t>
      </w:r>
      <w:r w:rsidRPr="00EA7E5D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  <w:r w:rsidRPr="00EA7E5D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EA7E5D">
        <w:rPr>
          <w:rFonts w:ascii="TH SarabunIT๙" w:hAnsi="TH SarabunIT๙" w:cs="TH SarabunIT๙"/>
          <w:color w:val="000000"/>
          <w:sz w:val="32"/>
          <w:szCs w:val="32"/>
          <w:cs/>
        </w:rPr>
        <w:t>และแบบสังเกตการณ์</w:t>
      </w:r>
      <w:r w:rsidRPr="00EA7E5D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EA7E5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(</w:t>
      </w:r>
      <w:r w:rsidRPr="00EA7E5D">
        <w:rPr>
          <w:rFonts w:ascii="TH SarabunIT๙" w:hAnsi="TH SarabunIT๙" w:cs="TH SarabunIT๙"/>
          <w:color w:val="000000"/>
          <w:sz w:val="32"/>
          <w:szCs w:val="32"/>
        </w:rPr>
        <w:t>Observation</w:t>
      </w:r>
      <w:r w:rsidRPr="00EA7E5D">
        <w:rPr>
          <w:rFonts w:ascii="TH SarabunIT๙" w:hAnsi="TH SarabunIT๙" w:cs="TH SarabunIT๙"/>
          <w:color w:val="000000"/>
          <w:sz w:val="32"/>
          <w:szCs w:val="32"/>
          <w:cs/>
        </w:rPr>
        <w:t>) เป็นต้น</w:t>
      </w:r>
      <w:r w:rsidRPr="00EA7E5D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EA7E5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โดยอาศัยสภาพพื้นที่ทั่วไป อำนาจหน้าที่ ภารกิจของ</w:t>
      </w:r>
      <w:r w:rsidR="00C11A3B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IT๙" w:hAnsi="TH SarabunIT๙" w:cs="TH SarabunIT๙"/>
          <w:color w:val="000000"/>
          <w:sz w:val="32"/>
          <w:szCs w:val="32"/>
          <w:cs/>
        </w:rPr>
        <w:t>รวมถึงผู้มีส่วนได้เสียในท้องถิ่นรวมทั้งเกณฑ์มาตรฐาน แบบต่าง ๆ  ที่ได้กำหนดขึ้นหรือการนำไปทดลองใช้เพื่อปรับปรุงแก้ไขแล้ว</w:t>
      </w:r>
      <w:r w:rsidRPr="00EA7E5D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EA7E5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จึงนำเครื่องมือการติดตามและประเมินผลแผนพัฒนาท้องถิ่นไปใช้ในการปฏิบัติงานจริงหรือภาคสนาม</w:t>
      </w:r>
      <w:r w:rsidRPr="00EA7E5D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EA7E5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ดำเนินการสำรวจและเก็บข้อมูล วิเคราะห์ข้อมูล สรุปข้อมูลที่เป็นจริงต่อไป</w:t>
      </w:r>
      <w:r w:rsidRPr="00EA7E5D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076E9E" w:rsidRPr="00EA7E5D" w:rsidRDefault="00076E9E" w:rsidP="00076E9E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6"/>
          <w:szCs w:val="36"/>
        </w:rPr>
      </w:pPr>
      <w:r w:rsidRPr="00076E9E">
        <w:rPr>
          <w:rFonts w:ascii="TH SarabunPSK" w:hAnsi="TH SarabunPSK" w:cs="TH SarabunPSK"/>
          <w:b/>
          <w:bCs/>
          <w:sz w:val="36"/>
          <w:szCs w:val="36"/>
        </w:rPr>
        <w:tab/>
      </w:r>
      <w:r w:rsidRPr="00076E9E">
        <w:rPr>
          <w:rFonts w:ascii="TH SarabunPSK" w:hAnsi="TH SarabunPSK" w:cs="TH SarabunPSK"/>
          <w:b/>
          <w:bCs/>
          <w:sz w:val="36"/>
          <w:szCs w:val="36"/>
        </w:rPr>
        <w:tab/>
      </w:r>
      <w:r w:rsidRPr="00EA7E5D">
        <w:rPr>
          <w:rFonts w:ascii="TH SarabunIT๙" w:hAnsi="TH SarabunIT๙" w:cs="TH SarabunIT๙"/>
          <w:b/>
          <w:bCs/>
          <w:sz w:val="36"/>
          <w:szCs w:val="36"/>
          <w:cs/>
        </w:rPr>
        <w:t>1.</w:t>
      </w:r>
      <w:r w:rsidRPr="00EA7E5D">
        <w:rPr>
          <w:rFonts w:ascii="TH SarabunIT๙" w:hAnsi="TH SarabunIT๙" w:cs="TH SarabunIT๙"/>
          <w:b/>
          <w:bCs/>
          <w:sz w:val="36"/>
          <w:szCs w:val="36"/>
          <w:cs/>
        </w:rPr>
        <w:tab/>
        <w:t>กรอบและแนวทางในการติดตามและประเมินผล</w:t>
      </w:r>
    </w:p>
    <w:p w:rsidR="00076E9E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7E5D">
        <w:rPr>
          <w:rFonts w:ascii="TH SarabunIT๙" w:hAnsi="TH SarabunIT๙" w:cs="TH SarabunIT๙"/>
          <w:sz w:val="36"/>
          <w:szCs w:val="36"/>
        </w:rPr>
        <w:tab/>
      </w:r>
      <w:r w:rsidRPr="00EA7E5D">
        <w:rPr>
          <w:rFonts w:ascii="TH SarabunIT๙" w:hAnsi="TH SarabunIT๙" w:cs="TH SarabunIT๙"/>
          <w:sz w:val="36"/>
          <w:szCs w:val="36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C11A3B" w:rsidRPr="00EA7E5D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องค์การบริหารส่วนตำบลป่าบอน </w:t>
      </w:r>
      <w:r w:rsidRPr="00EA7E5D">
        <w:rPr>
          <w:rFonts w:ascii="TH SarabunIT๙" w:hAnsi="TH SarabunIT๙" w:cs="TH SarabunIT๙"/>
          <w:sz w:val="32"/>
          <w:szCs w:val="32"/>
          <w:cs/>
        </w:rPr>
        <w:t>กำหนดกรอบและแนวทางในการติดตามและประเมินผล ดังนี้</w:t>
      </w:r>
    </w:p>
    <w:p w:rsidR="00076E9E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</w:rPr>
        <w:tab/>
        <w:t>1</w:t>
      </w:r>
      <w:r w:rsidRPr="00EA7E5D">
        <w:rPr>
          <w:rFonts w:ascii="TH SarabunIT๙" w:hAnsi="TH SarabunIT๙" w:cs="TH SarabunIT๙"/>
          <w:sz w:val="32"/>
          <w:szCs w:val="32"/>
          <w:cs/>
        </w:rPr>
        <w:t>.</w:t>
      </w:r>
      <w:r w:rsidRPr="00EA7E5D">
        <w:rPr>
          <w:rFonts w:ascii="TH SarabunIT๙" w:hAnsi="TH SarabunIT๙" w:cs="TH SarabunIT๙"/>
          <w:sz w:val="32"/>
          <w:szCs w:val="32"/>
        </w:rPr>
        <w:t>1</w:t>
      </w: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กำหนดกรอบเวลา (</w:t>
      </w:r>
      <w:r w:rsidRPr="00EA7E5D">
        <w:rPr>
          <w:rFonts w:ascii="TH SarabunIT๙" w:hAnsi="TH SarabunIT๙" w:cs="TH SarabunIT๙"/>
          <w:sz w:val="32"/>
          <w:szCs w:val="32"/>
        </w:rPr>
        <w:t>Time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7E5D">
        <w:rPr>
          <w:rFonts w:ascii="TH SarabunIT๙" w:hAnsi="TH SarabunIT๙" w:cs="TH SarabunIT๙"/>
          <w:sz w:val="32"/>
          <w:szCs w:val="32"/>
        </w:rPr>
        <w:t>&amp;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7E5D">
        <w:rPr>
          <w:rFonts w:ascii="TH SarabunIT๙" w:hAnsi="TH SarabunIT๙" w:cs="TH SarabunIT๙"/>
          <w:sz w:val="32"/>
          <w:szCs w:val="32"/>
        </w:rPr>
        <w:t>Time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7E5D">
        <w:rPr>
          <w:rFonts w:ascii="TH SarabunIT๙" w:hAnsi="TH SarabunIT๙" w:cs="TH SarabunIT๙"/>
          <w:sz w:val="32"/>
          <w:szCs w:val="32"/>
        </w:rPr>
        <w:t>Frame</w:t>
      </w:r>
      <w:r w:rsidRPr="00EA7E5D">
        <w:rPr>
          <w:rFonts w:ascii="TH SarabunIT๙" w:hAnsi="TH SarabunIT๙" w:cs="TH SarabunIT๙"/>
          <w:sz w:val="32"/>
          <w:szCs w:val="32"/>
          <w:cs/>
        </w:rPr>
        <w:t>) โดยกำหนดกรอบระยะเวลา ดังนี้</w:t>
      </w:r>
    </w:p>
    <w:p w:rsidR="00076E9E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1) ประชุมคณะกรรมการติดตามและประเมินผลแผนพัฒนาท้องถิ่น</w:t>
      </w:r>
      <w:r w:rsidR="00C11A3B" w:rsidRPr="00EA7E5D">
        <w:rPr>
          <w:rFonts w:ascii="TH SarabunIT๙" w:hAnsi="TH SarabunIT๙" w:cs="TH SarabunIT๙"/>
          <w:sz w:val="32"/>
          <w:szCs w:val="32"/>
          <w:cs/>
        </w:rPr>
        <w:t xml:space="preserve">ขององค์การบริหารส่วนตำบลป่าบอน 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อย่างน้อยไตรมาสละ 1 ครั้ง </w:t>
      </w:r>
    </w:p>
    <w:p w:rsidR="00076E9E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2) สรุปผลการติดตามและประเมินผลทุกไตรมาส และสรุปภาพรวมของไตรมาสที่ผ่านมาทุกครั้ง</w:t>
      </w:r>
    </w:p>
    <w:p w:rsidR="00076E9E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 xml:space="preserve">3) </w:t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</w:t>
      </w:r>
      <w:r w:rsidRPr="00EA7E5D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="00B76D0F" w:rsidRPr="00EA7E5D">
        <w:rPr>
          <w:rFonts w:ascii="TH SarabunIT๙" w:eastAsia="AngsanaNew" w:hAnsi="TH SarabunIT๙" w:cs="TH SarabunIT๙"/>
          <w:sz w:val="32"/>
          <w:szCs w:val="32"/>
          <w:cs/>
        </w:rPr>
        <w:t>ภายในกำหนดเวลา</w:t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 xml:space="preserve"> เพื่อให้</w:t>
      </w:r>
      <w:r w:rsidRPr="00EA7E5D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>เสนอสภาท้องถิ่น</w:t>
      </w:r>
      <w:r w:rsidR="00B76D0F" w:rsidRPr="00EA7E5D">
        <w:rPr>
          <w:rFonts w:ascii="TH SarabunIT๙" w:eastAsia="AngsanaNew" w:hAnsi="TH SarabunIT๙" w:cs="TH SarabunIT๙"/>
          <w:sz w:val="32"/>
          <w:szCs w:val="32"/>
          <w:cs/>
        </w:rPr>
        <w:t xml:space="preserve">/คณะกรรมการพัฒนาท้องถิ่น  </w:t>
      </w:r>
      <w:r w:rsidRPr="00EA7E5D">
        <w:rPr>
          <w:rFonts w:ascii="TH SarabunIT๙" w:eastAsia="AngsanaNew" w:hAnsi="TH SarabunIT๙" w:cs="TH SarabunIT๙"/>
          <w:sz w:val="32"/>
          <w:szCs w:val="32"/>
          <w:cs/>
        </w:rPr>
        <w:t>ภายในระยะเวลาที่กำหนด</w:t>
      </w:r>
    </w:p>
    <w:p w:rsidR="00076E9E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</w:rPr>
        <w:tab/>
        <w:t>1</w:t>
      </w:r>
      <w:r w:rsidRPr="00EA7E5D">
        <w:rPr>
          <w:rFonts w:ascii="TH SarabunIT๙" w:hAnsi="TH SarabunIT๙" w:cs="TH SarabunIT๙"/>
          <w:sz w:val="32"/>
          <w:szCs w:val="32"/>
          <w:cs/>
        </w:rPr>
        <w:t>.</w:t>
      </w:r>
      <w:r w:rsidRPr="00EA7E5D">
        <w:rPr>
          <w:rFonts w:ascii="TH SarabunIT๙" w:hAnsi="TH SarabunIT๙" w:cs="TH SarabunIT๙"/>
          <w:sz w:val="32"/>
          <w:szCs w:val="32"/>
        </w:rPr>
        <w:t>2</w:t>
      </w: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ความสอดคล้อง (</w:t>
      </w:r>
      <w:r w:rsidRPr="00EA7E5D">
        <w:rPr>
          <w:rFonts w:ascii="TH SarabunIT๙" w:hAnsi="TH SarabunIT๙" w:cs="TH SarabunIT๙"/>
          <w:sz w:val="32"/>
          <w:szCs w:val="32"/>
        </w:rPr>
        <w:t>Relevance</w:t>
      </w:r>
      <w:r w:rsidRPr="00EA7E5D">
        <w:rPr>
          <w:rFonts w:ascii="TH SarabunIT๙" w:hAnsi="TH SarabunIT๙" w:cs="TH SarabunIT๙"/>
          <w:sz w:val="32"/>
          <w:szCs w:val="32"/>
          <w:cs/>
        </w:rPr>
        <w:t>) เป็นความสอดคล้องของยุทธศาสตร์ แผนงาน โครงการ (หรือผลผลิต) ที่ได้กำหนดขึ้นมีความสอดคล้องและนำไปกำหนดเป็นวิสัยทัศน์ของ</w:t>
      </w:r>
      <w:r w:rsidR="00DD143F" w:rsidRPr="00EA7E5D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C11A3B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</w:p>
    <w:p w:rsidR="00076E9E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6"/>
          <w:szCs w:val="36"/>
        </w:rPr>
      </w:pPr>
      <w:r w:rsidRPr="00EA7E5D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EA7E5D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1.3</w:t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ความเพียงพอ  (</w:t>
      </w:r>
      <w:r w:rsidRPr="00EA7E5D">
        <w:rPr>
          <w:rFonts w:ascii="TH SarabunIT๙" w:hAnsi="TH SarabunIT๙" w:cs="TH SarabunIT๙"/>
          <w:sz w:val="32"/>
          <w:szCs w:val="32"/>
        </w:rPr>
        <w:t>Adequacy</w:t>
      </w:r>
      <w:r w:rsidRPr="00EA7E5D">
        <w:rPr>
          <w:rFonts w:ascii="TH SarabunIT๙" w:hAnsi="TH SarabunIT๙" w:cs="TH SarabunIT๙"/>
          <w:sz w:val="32"/>
          <w:szCs w:val="32"/>
          <w:cs/>
        </w:rPr>
        <w:t>) กำหนดทรัพยากรสำหรับการดำเนินการติดตามและประเมินผลประกอบด้วยคน เงิน วัสดุ อุปกรณ์ เครื่องมือในการปฏิบัติงานตามศักยภาพโดยนำเครื่องมือที่มีอยู่จริงใน</w:t>
      </w:r>
      <w:r w:rsidR="00C11A3B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  <w:r w:rsidR="00C11A3B" w:rsidRPr="00EA7E5D">
        <w:rPr>
          <w:rFonts w:ascii="TH SarabunIT๙" w:hAnsi="TH SarabunIT๙" w:cs="TH SarabunIT๙"/>
          <w:color w:val="FF0000"/>
          <w:sz w:val="32"/>
          <w:szCs w:val="32"/>
          <w:u w:val="single"/>
          <w:cs/>
        </w:rPr>
        <w:t xml:space="preserve"> </w:t>
      </w:r>
      <w:r w:rsidRPr="00EA7E5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มาปฏิบัติงาน</w:t>
      </w:r>
    </w:p>
    <w:p w:rsidR="00076E9E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076E9E">
        <w:rPr>
          <w:rFonts w:ascii="TH SarabunPSK" w:hAnsi="TH SarabunPSK" w:cs="TH SarabunPSK" w:hint="cs"/>
          <w:sz w:val="36"/>
          <w:szCs w:val="36"/>
          <w:cs/>
        </w:rPr>
        <w:tab/>
      </w:r>
      <w:r w:rsidRPr="00076E9E">
        <w:rPr>
          <w:rFonts w:ascii="TH SarabunPSK" w:hAnsi="TH SarabunPSK" w:cs="TH SarabunPSK" w:hint="cs"/>
          <w:sz w:val="36"/>
          <w:szCs w:val="36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1.4</w:t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ความก้าวหน้า (</w:t>
      </w:r>
      <w:r w:rsidRPr="00EA7E5D">
        <w:rPr>
          <w:rFonts w:ascii="TH SarabunIT๙" w:hAnsi="TH SarabunIT๙" w:cs="TH SarabunIT๙"/>
          <w:sz w:val="32"/>
          <w:szCs w:val="32"/>
        </w:rPr>
        <w:t>Progress</w:t>
      </w:r>
      <w:r w:rsidRPr="00EA7E5D">
        <w:rPr>
          <w:rFonts w:ascii="TH SarabunIT๙" w:hAnsi="TH SarabunIT๙" w:cs="TH SarabunIT๙"/>
          <w:sz w:val="32"/>
          <w:szCs w:val="32"/>
          <w:cs/>
        </w:rPr>
        <w:t>) กรอบของความก้าวหน้าแผนงาน โครงการต่าง ๆ จะวัดจากรายการที่เป็นโครงการในรอบ 4 ปี วัดได้จากช่องปีงบประมาณและที่ผ่านมา โครงการที่ต่อเนื่องจากปีงบประมาณที่ผ่านมา</w:t>
      </w:r>
    </w:p>
    <w:p w:rsidR="00076E9E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1.5</w:t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ประสิทธิภาพ (</w:t>
      </w:r>
      <w:r w:rsidRPr="00EA7E5D">
        <w:rPr>
          <w:rFonts w:ascii="TH SarabunIT๙" w:hAnsi="TH SarabunIT๙" w:cs="TH SarabunIT๙"/>
          <w:sz w:val="32"/>
          <w:szCs w:val="32"/>
        </w:rPr>
        <w:t>Efficiency</w:t>
      </w:r>
      <w:r w:rsidRPr="00EA7E5D">
        <w:rPr>
          <w:rFonts w:ascii="TH SarabunIT๙" w:hAnsi="TH SarabunIT๙" w:cs="TH SarabunIT๙"/>
          <w:sz w:val="32"/>
          <w:szCs w:val="32"/>
          <w:cs/>
        </w:rPr>
        <w:t>) เป็นการติดตามและประเมินผลความสัมพันธ์กันระหว่างผลผลิตหรือผลที่ได้รับจริงกับทรัพยากรที่ถูกใช้ไปในการพัฒนาท้องถิ่นของ</w:t>
      </w:r>
      <w:r w:rsidR="00C11A3B" w:rsidRPr="00EA7E5D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องค์การบริหารส่วนตำบลป่าบอน </w:t>
      </w:r>
      <w:r w:rsidRPr="00EA7E5D">
        <w:rPr>
          <w:rFonts w:ascii="TH SarabunIT๙" w:hAnsi="TH SarabunIT๙" w:cs="TH SarabunIT๙"/>
          <w:sz w:val="32"/>
          <w:szCs w:val="32"/>
          <w:cs/>
        </w:rPr>
        <w:t>ซึ่งสามารถวัดได้ในเชิงปริมาณ ขนาด ความจุ พื้นที่ จำนวน ระยะเวลา เป็นต้น</w:t>
      </w:r>
    </w:p>
    <w:p w:rsidR="00076E9E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1.6</w:t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ประสิทธิผล (</w:t>
      </w:r>
      <w:r w:rsidRPr="00EA7E5D">
        <w:rPr>
          <w:rFonts w:ascii="TH SarabunIT๙" w:hAnsi="TH SarabunIT๙" w:cs="TH SarabunIT๙"/>
          <w:sz w:val="32"/>
          <w:szCs w:val="32"/>
        </w:rPr>
        <w:t>Effectiveness</w:t>
      </w:r>
      <w:r w:rsidRPr="00EA7E5D">
        <w:rPr>
          <w:rFonts w:ascii="TH SarabunIT๙" w:hAnsi="TH SarabunIT๙" w:cs="TH SarabunIT๙"/>
          <w:sz w:val="32"/>
          <w:szCs w:val="32"/>
          <w:cs/>
        </w:rPr>
        <w:t>) เป็นผลที่ได้จากประสิทธิภาพทำให้เกิดผลลัพธ์และผลผลิต (</w:t>
      </w:r>
      <w:r w:rsidRPr="00EA7E5D">
        <w:rPr>
          <w:rFonts w:ascii="TH SarabunIT๙" w:hAnsi="TH SarabunIT๙" w:cs="TH SarabunIT๙"/>
          <w:sz w:val="32"/>
          <w:szCs w:val="32"/>
        </w:rPr>
        <w:t>Outcome and Output</w:t>
      </w:r>
      <w:r w:rsidRPr="00EA7E5D">
        <w:rPr>
          <w:rFonts w:ascii="TH SarabunIT๙" w:hAnsi="TH SarabunIT๙" w:cs="TH SarabunIT๙"/>
          <w:sz w:val="32"/>
          <w:szCs w:val="32"/>
          <w:cs/>
        </w:rPr>
        <w:t>) ซึ่งสามารถวัดได้ในเชิงปริมาณและเชิงคุณภาพหรือวัดได้เฉพาะเชิงคุณภาพ ซึ่งวัดเป็นความพึงพอใจหรือสิ่งที่ประชาชนชื่นชอบหรือการมีความสุข เป็นต้น</w:t>
      </w:r>
    </w:p>
    <w:p w:rsidR="00076E9E" w:rsidRPr="00EA7E5D" w:rsidRDefault="00076E9E" w:rsidP="00C11A3B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กำหนดแนวทางการวิเคราะห์สภาพแวดล้อมการติดตามและประเมินผลมีความจำเป็นที่จะต้องวิเคราะห์สภาพแวดล้อมของ</w:t>
      </w:r>
      <w:r w:rsidR="00C11A3B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  <w:r w:rsidR="00C11A3B" w:rsidRPr="00EA7E5D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EA7E5D">
        <w:rPr>
          <w:rFonts w:ascii="TH SarabunIT๙" w:hAnsi="TH SarabunIT๙" w:cs="TH SarabunIT๙"/>
          <w:sz w:val="32"/>
          <w:szCs w:val="32"/>
          <w:cs/>
        </w:rPr>
        <w:t>ทั้งในระดับหมู่บ้านและระดับตำบล</w:t>
      </w:r>
      <w:r w:rsidRPr="00EA7E5D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EA7E5D">
        <w:rPr>
          <w:rFonts w:ascii="TH SarabunIT๙" w:hAnsi="TH SarabunIT๙" w:cs="TH SarabunIT๙"/>
          <w:sz w:val="32"/>
          <w:szCs w:val="32"/>
          <w:cs/>
        </w:rPr>
        <w:t>และอาจรวมถึงอำเภอ</w:t>
      </w:r>
      <w:r w:rsidR="00C11A3B" w:rsidRPr="00EA7E5D">
        <w:rPr>
          <w:rFonts w:ascii="TH SarabunIT๙" w:hAnsi="TH SarabunIT๙" w:cs="TH SarabunIT๙"/>
          <w:sz w:val="32"/>
          <w:szCs w:val="32"/>
          <w:cs/>
        </w:rPr>
        <w:t>โคกโพธิ์</w:t>
      </w:r>
      <w:r w:rsidRPr="00EA7E5D">
        <w:rPr>
          <w:rFonts w:ascii="TH SarabunIT๙" w:hAnsi="TH SarabunIT๙" w:cs="TH SarabunIT๙"/>
          <w:sz w:val="32"/>
          <w:szCs w:val="32"/>
          <w:cs/>
        </w:rPr>
        <w:t>และจังหวัด</w:t>
      </w:r>
      <w:r w:rsidR="00C11A3B" w:rsidRPr="00EA7E5D">
        <w:rPr>
          <w:rFonts w:ascii="TH SarabunIT๙" w:hAnsi="TH SarabunIT๙" w:cs="TH SarabunIT๙"/>
          <w:sz w:val="32"/>
          <w:szCs w:val="32"/>
          <w:cs/>
        </w:rPr>
        <w:t>ปัตตานี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ด้วย เพราะว่ามีความสัมพันธ์และปฏิสัมพันธ์ในเชิงการพัฒนาท้องถิ่นแบบองค์รวมของจังหวัดเดียวกัน </w:t>
      </w:r>
    </w:p>
    <w:p w:rsidR="00076E9E" w:rsidRPr="00EA7E5D" w:rsidRDefault="00076E9E" w:rsidP="00076E9E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6"/>
          <w:szCs w:val="36"/>
        </w:rPr>
      </w:pPr>
      <w:r w:rsidRPr="00076E9E">
        <w:rPr>
          <w:rFonts w:ascii="TH SarabunPSK" w:hAnsi="TH SarabunPSK" w:cs="TH SarabunPSK" w:hint="cs"/>
          <w:sz w:val="36"/>
          <w:szCs w:val="36"/>
          <w:cs/>
        </w:rPr>
        <w:tab/>
      </w:r>
      <w:r w:rsidRPr="00076E9E">
        <w:rPr>
          <w:rFonts w:ascii="TH SarabunPSK" w:hAnsi="TH SarabunPSK" w:cs="TH SarabunPSK" w:hint="cs"/>
          <w:sz w:val="36"/>
          <w:szCs w:val="36"/>
          <w:cs/>
        </w:rPr>
        <w:tab/>
      </w:r>
      <w:r w:rsidRPr="00EA7E5D">
        <w:rPr>
          <w:rFonts w:ascii="TH SarabunIT๙" w:hAnsi="TH SarabunIT๙" w:cs="TH SarabunIT๙"/>
          <w:b/>
          <w:bCs/>
          <w:sz w:val="36"/>
          <w:szCs w:val="36"/>
          <w:cs/>
        </w:rPr>
        <w:t>2.</w:t>
      </w:r>
      <w:r w:rsidRPr="00EA7E5D">
        <w:rPr>
          <w:rFonts w:ascii="TH SarabunIT๙" w:hAnsi="TH SarabunIT๙" w:cs="TH SarabunIT๙"/>
          <w:b/>
          <w:bCs/>
          <w:sz w:val="36"/>
          <w:szCs w:val="36"/>
          <w:cs/>
        </w:rPr>
        <w:tab/>
        <w:t>ระเบียบ วิธีในการติดตามและประเมินผล</w:t>
      </w:r>
    </w:p>
    <w:p w:rsidR="00076E9E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076E9E">
        <w:rPr>
          <w:rFonts w:ascii="TH SarabunPSK" w:hAnsi="TH SarabunPSK" w:cs="TH SarabunPSK"/>
          <w:sz w:val="36"/>
          <w:szCs w:val="36"/>
        </w:rPr>
        <w:tab/>
      </w:r>
      <w:r w:rsidRPr="00076E9E">
        <w:rPr>
          <w:rFonts w:ascii="TH SarabunPSK" w:hAnsi="TH SarabunPSK" w:cs="TH SarabunPSK"/>
          <w:sz w:val="36"/>
          <w:szCs w:val="36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C11A3B" w:rsidRPr="00EA7E5D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องค์การบริหารส่วนตำบลป่าบอน </w:t>
      </w:r>
      <w:r w:rsidRPr="00EA7E5D">
        <w:rPr>
          <w:rFonts w:ascii="TH SarabunIT๙" w:hAnsi="TH SarabunIT๙" w:cs="TH SarabunIT๙"/>
          <w:sz w:val="32"/>
          <w:szCs w:val="32"/>
          <w:cs/>
        </w:rPr>
        <w:t>กำหนดระเบียบ วิธีในการติดตามและประเมินผล ดังนี้</w:t>
      </w:r>
    </w:p>
    <w:p w:rsidR="00076E9E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</w:rPr>
        <w:tab/>
        <w:t>2</w:t>
      </w:r>
      <w:r w:rsidRPr="00EA7E5D">
        <w:rPr>
          <w:rFonts w:ascii="TH SarabunIT๙" w:hAnsi="TH SarabunIT๙" w:cs="TH SarabunIT๙"/>
          <w:sz w:val="32"/>
          <w:szCs w:val="32"/>
          <w:cs/>
        </w:rPr>
        <w:t>.</w:t>
      </w:r>
      <w:r w:rsidRPr="00EA7E5D">
        <w:rPr>
          <w:rFonts w:ascii="TH SarabunIT๙" w:hAnsi="TH SarabunIT๙" w:cs="TH SarabunIT๙"/>
          <w:sz w:val="32"/>
          <w:szCs w:val="32"/>
        </w:rPr>
        <w:t>1</w:t>
      </w: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ระเบียบในการติดตามและประเมินผลแผนพัฒนา ระเบียบวิธีในการติดตามและประเมินผลมีองค์ประกอบใหญ่ ๆ ที่สำคัญ 3 ประการ คือ </w:t>
      </w:r>
    </w:p>
    <w:p w:rsidR="00076E9E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 xml:space="preserve">1) ผู้เข้าร่วมติดตามและประเมินผล </w:t>
      </w:r>
    </w:p>
    <w:p w:rsidR="00076E9E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 xml:space="preserve">2) เครื่องมือ </w:t>
      </w:r>
    </w:p>
    <w:p w:rsidR="00076E9E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3) กรรมวิธีหรือวิธีการต่าง ๆ</w:t>
      </w:r>
    </w:p>
    <w:p w:rsidR="00076E9E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2.2</w:t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 xml:space="preserve">วิธีในการติดตามและประเมินผลแผนพัฒนา </w:t>
      </w:r>
    </w:p>
    <w:p w:rsidR="00076E9E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1) การออกแบบการติดตามและประเมินผล การออกแบบเพื่อการติดตามและประเมินผลแผนพัฒนามีเป้าหมายเพื่อมุ่งตอบปัญหาการติดตามและประเมินผลได้อย่างตรงประเด็น อธิบายหรือควบคุมความผันแปรของโครงการเพื่อการพัฒนาท้องถิ่นที่จะเกิดขึ้นได้</w:t>
      </w:r>
    </w:p>
    <w:p w:rsidR="00C11A3B" w:rsidRPr="00EA7E5D" w:rsidRDefault="00076E9E" w:rsidP="00C11A3B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2) การสำรวจ (</w:t>
      </w:r>
      <w:r w:rsidRPr="00EA7E5D">
        <w:rPr>
          <w:rFonts w:ascii="TH SarabunIT๙" w:hAnsi="TH SarabunIT๙" w:cs="TH SarabunIT๙"/>
          <w:sz w:val="32"/>
          <w:szCs w:val="32"/>
        </w:rPr>
        <w:t>survey</w:t>
      </w:r>
      <w:r w:rsidRPr="00EA7E5D">
        <w:rPr>
          <w:rFonts w:ascii="TH SarabunIT๙" w:hAnsi="TH SarabunIT๙" w:cs="TH SarabunIT๙"/>
          <w:sz w:val="32"/>
          <w:szCs w:val="32"/>
          <w:cs/>
        </w:rPr>
        <w:t>) เป็นการรวบรวมข้อมูลจากบันทึกหรือทะเบียนที่ผู้รับผิดชอบโครงการจัดทำไว้แล้ว หรืออาจเป็นข้อมูลที่คณะกรรมการติดตามและประเมินผลต้องจดบันทึก (</w:t>
      </w:r>
      <w:r w:rsidRPr="00EA7E5D">
        <w:rPr>
          <w:rFonts w:ascii="TH SarabunIT๙" w:hAnsi="TH SarabunIT๙" w:cs="TH SarabunIT๙"/>
          <w:sz w:val="32"/>
          <w:szCs w:val="32"/>
        </w:rPr>
        <w:t>record</w:t>
      </w:r>
      <w:r w:rsidRPr="00EA7E5D">
        <w:rPr>
          <w:rFonts w:ascii="TH SarabunIT๙" w:hAnsi="TH SarabunIT๙" w:cs="TH SarabunIT๙"/>
          <w:sz w:val="32"/>
          <w:szCs w:val="32"/>
          <w:cs/>
        </w:rPr>
        <w:t>) สังเกต(</w:t>
      </w:r>
      <w:r w:rsidRPr="00EA7E5D">
        <w:rPr>
          <w:rFonts w:ascii="TH SarabunIT๙" w:hAnsi="TH SarabunIT๙" w:cs="TH SarabunIT๙"/>
          <w:sz w:val="32"/>
          <w:szCs w:val="32"/>
        </w:rPr>
        <w:t>observe</w:t>
      </w:r>
      <w:r w:rsidRPr="00EA7E5D">
        <w:rPr>
          <w:rFonts w:ascii="TH SarabunIT๙" w:hAnsi="TH SarabunIT๙" w:cs="TH SarabunIT๙"/>
          <w:sz w:val="32"/>
          <w:szCs w:val="32"/>
          <w:cs/>
        </w:rPr>
        <w:t>) หรือวัด (</w:t>
      </w:r>
      <w:r w:rsidRPr="00EA7E5D">
        <w:rPr>
          <w:rFonts w:ascii="TH SarabunIT๙" w:hAnsi="TH SarabunIT๙" w:cs="TH SarabunIT๙"/>
          <w:sz w:val="32"/>
          <w:szCs w:val="32"/>
        </w:rPr>
        <w:t>measurement</w:t>
      </w:r>
      <w:r w:rsidRPr="00EA7E5D">
        <w:rPr>
          <w:rFonts w:ascii="TH SarabunIT๙" w:hAnsi="TH SarabunIT๙" w:cs="TH SarabunIT๙"/>
          <w:sz w:val="32"/>
          <w:szCs w:val="32"/>
          <w:cs/>
        </w:rPr>
        <w:t>) โดยคณะกรรมการติดตามและประเมินผลจะดำเนินการในพื้นที่จากผู้มีส่วนเกี่ยวข้อง เจ้าหน้าที่ บุคลากรของ</w:t>
      </w:r>
      <w:r w:rsidR="00C11A3B" w:rsidRPr="00EA7E5D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องค์การบริหารส่วนตำบลป่าบอน </w:t>
      </w:r>
      <w:r w:rsidRPr="00EA7E5D">
        <w:rPr>
          <w:rFonts w:ascii="TH SarabunIT๙" w:hAnsi="TH SarabunIT๙" w:cs="TH SarabunIT๙"/>
          <w:sz w:val="32"/>
          <w:szCs w:val="32"/>
          <w:cs/>
        </w:rPr>
        <w:t>ข้อมูลที่มีอยู่ตามธรรมชาติ พฤติกรรม ความต้องการ ซึ่งศึกษาได้โดยวิธีการสังเกตและสามารถวัดได้</w:t>
      </w:r>
    </w:p>
    <w:p w:rsidR="00076E9E" w:rsidRPr="00EA7E5D" w:rsidRDefault="00C11A3B" w:rsidP="00C11A3B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="00076E9E" w:rsidRPr="00EA7E5D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="00076E9E" w:rsidRPr="00EA7E5D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กำหนดเครื่องมือที่ใช้ในการติดตามและประเมินผล </w:t>
      </w:r>
    </w:p>
    <w:p w:rsidR="00DD143F" w:rsidRPr="00EA7E5D" w:rsidRDefault="00076E9E" w:rsidP="00DD143F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C11A3B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IT๙" w:hAnsi="TH SarabunIT๙" w:cs="TH SarabunIT๙"/>
          <w:sz w:val="32"/>
          <w:szCs w:val="32"/>
          <w:cs/>
        </w:rPr>
        <w:t>กำหนดเครื่องมือที่ใช้ในการติดตามและประเมินผล</w:t>
      </w:r>
      <w:r w:rsidRPr="00EA7E5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A7E5D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076E9E" w:rsidRPr="00EA7E5D" w:rsidRDefault="00DD143F" w:rsidP="00DD143F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="00076E9E" w:rsidRPr="00EA7E5D">
        <w:rPr>
          <w:rFonts w:ascii="TH SarabunIT๙" w:hAnsi="TH SarabunIT๙" w:cs="TH SarabunIT๙"/>
          <w:sz w:val="32"/>
          <w:szCs w:val="32"/>
        </w:rPr>
        <w:tab/>
      </w:r>
      <w:r w:rsidR="00076E9E" w:rsidRPr="00EA7E5D">
        <w:rPr>
          <w:rFonts w:ascii="TH SarabunIT๙" w:hAnsi="TH SarabunIT๙" w:cs="TH SarabunIT๙"/>
          <w:sz w:val="32"/>
          <w:szCs w:val="32"/>
          <w:cs/>
        </w:rPr>
        <w:t>3.1</w:t>
      </w:r>
      <w:r w:rsidR="00076E9E" w:rsidRPr="00EA7E5D">
        <w:rPr>
          <w:rFonts w:ascii="TH SarabunIT๙" w:hAnsi="TH SarabunIT๙" w:cs="TH SarabunIT๙"/>
          <w:sz w:val="32"/>
          <w:szCs w:val="32"/>
          <w:cs/>
        </w:rPr>
        <w:tab/>
        <w:t>การทดสอบและการวัด (</w:t>
      </w:r>
      <w:r w:rsidR="00076E9E" w:rsidRPr="00EA7E5D">
        <w:rPr>
          <w:rFonts w:ascii="TH SarabunIT๙" w:hAnsi="TH SarabunIT๙" w:cs="TH SarabunIT๙"/>
          <w:sz w:val="32"/>
          <w:szCs w:val="32"/>
        </w:rPr>
        <w:t>Tests &amp; Measurements</w:t>
      </w:r>
      <w:r w:rsidR="00076E9E" w:rsidRPr="00EA7E5D">
        <w:rPr>
          <w:rFonts w:ascii="TH SarabunIT๙" w:hAnsi="TH SarabunIT๙" w:cs="TH SarabunIT๙"/>
          <w:sz w:val="32"/>
          <w:szCs w:val="32"/>
          <w:cs/>
        </w:rPr>
        <w:t xml:space="preserve">) วิธีการนี้จะทำการทดสอบและวัดผล เพื่อดูระดับการเปลี่ยนแปลง ซึ่งรวมถึงแบบทดสอบต่าง ๆ การประเมินการปฏิบัติงาน และแนวทางการวัด จะใช้เครื่องมือใดในการทดสอบและการวัดนั้นเป็นไปตามความเหมาะสมของโครงการพัฒนาท้องถิ่น เช่น การทดสอบและการวัดโครงการก่อสร้างถนนลาดยางชนิดแอลฟัลท์ติกคอนกรีต เส้นหนองตะกู หมู่ที่ </w:t>
      </w:r>
      <w:r w:rsidR="00076E9E" w:rsidRPr="00EA7E5D">
        <w:rPr>
          <w:rFonts w:ascii="TH SarabunIT๙" w:eastAsia="AngsanaNew-Bold" w:hAnsi="TH SarabunIT๙" w:cs="TH SarabunIT๙"/>
          <w:sz w:val="32"/>
          <w:szCs w:val="32"/>
          <w:cs/>
        </w:rPr>
        <w:t xml:space="preserve">7 </w:t>
      </w:r>
      <w:r w:rsidR="00076E9E" w:rsidRPr="00EA7E5D">
        <w:rPr>
          <w:rFonts w:ascii="TH SarabunIT๙" w:hAnsi="TH SarabunIT๙" w:cs="TH SarabunIT๙"/>
          <w:sz w:val="32"/>
          <w:szCs w:val="32"/>
          <w:cs/>
        </w:rPr>
        <w:t>(จะใช้การทดสอบและการวัดอย่างไร) โครงการจัดงานประเพณีวันลอยกระทงประจำปี (จะใช้การทดสอบและการวัดอย่างไร)โครงการพัฒนาแหล่งเรียนรู้และภูมิปัญญาท้องถิ่น (จะใช้การทดสอบและการวัดอย่างไร) เป็นต้น</w:t>
      </w:r>
    </w:p>
    <w:p w:rsidR="00076E9E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EA7E5D">
        <w:rPr>
          <w:rFonts w:ascii="TH SarabunIT๙" w:hAnsi="TH SarabunIT๙" w:cs="TH SarabunIT๙"/>
          <w:sz w:val="32"/>
          <w:szCs w:val="32"/>
        </w:rPr>
        <w:tab/>
        <w:t>3</w:t>
      </w:r>
      <w:r w:rsidRPr="00EA7E5D">
        <w:rPr>
          <w:rFonts w:ascii="TH SarabunIT๙" w:hAnsi="TH SarabunIT๙" w:cs="TH SarabunIT๙"/>
          <w:sz w:val="32"/>
          <w:szCs w:val="32"/>
          <w:cs/>
        </w:rPr>
        <w:t>.</w:t>
      </w:r>
      <w:r w:rsidRPr="00EA7E5D">
        <w:rPr>
          <w:rFonts w:ascii="TH SarabunIT๙" w:hAnsi="TH SarabunIT๙" w:cs="TH SarabunIT๙"/>
          <w:sz w:val="32"/>
          <w:szCs w:val="32"/>
        </w:rPr>
        <w:t>2</w:t>
      </w: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การสัมภาษณ์ (</w:t>
      </w:r>
      <w:r w:rsidRPr="00EA7E5D">
        <w:rPr>
          <w:rFonts w:ascii="TH SarabunIT๙" w:hAnsi="TH SarabunIT๙" w:cs="TH SarabunIT๙"/>
          <w:sz w:val="32"/>
          <w:szCs w:val="32"/>
        </w:rPr>
        <w:t>Interviews</w:t>
      </w:r>
      <w:r w:rsidRPr="00EA7E5D">
        <w:rPr>
          <w:rFonts w:ascii="TH SarabunIT๙" w:hAnsi="TH SarabunIT๙" w:cs="TH SarabunIT๙"/>
          <w:sz w:val="32"/>
          <w:szCs w:val="32"/>
          <w:cs/>
        </w:rPr>
        <w:t>) อาจเป็นการสัมภาษณ์เดี่ยว หรือกลุ่มก็ได้ การสัมภาษณ์เป็นการยืนยันว่า ผู้มีส่วนเกี่ยวข้อง ผู้ได้รับผลกระทบมีความเกี่ยวข้องและได้รับผลกระทบในระดับใด  โดยทั่วไปการสัมภาษณ์ถูกแบ่งออกเป็น 2 ประเภท คือ การสัมภาษณ์แบบเป็นทางการหรือกึ่งทางการ (</w:t>
      </w:r>
      <w:r w:rsidRPr="00EA7E5D">
        <w:rPr>
          <w:rFonts w:ascii="TH SarabunIT๙" w:hAnsi="TH SarabunIT๙" w:cs="TH SarabunIT๙"/>
          <w:sz w:val="32"/>
          <w:szCs w:val="32"/>
        </w:rPr>
        <w:t>formal or semi</w:t>
      </w:r>
      <w:r w:rsidRPr="00EA7E5D">
        <w:rPr>
          <w:rFonts w:ascii="TH SarabunIT๙" w:hAnsi="TH SarabunIT๙" w:cs="TH SarabunIT๙"/>
          <w:sz w:val="32"/>
          <w:szCs w:val="32"/>
          <w:cs/>
        </w:rPr>
        <w:t>-</w:t>
      </w:r>
      <w:r w:rsidRPr="00EA7E5D">
        <w:rPr>
          <w:rFonts w:ascii="TH SarabunIT๙" w:hAnsi="TH SarabunIT๙" w:cs="TH SarabunIT๙"/>
          <w:sz w:val="32"/>
          <w:szCs w:val="32"/>
        </w:rPr>
        <w:t>formal interview</w:t>
      </w:r>
      <w:r w:rsidRPr="00EA7E5D">
        <w:rPr>
          <w:rFonts w:ascii="TH SarabunIT๙" w:hAnsi="TH SarabunIT๙" w:cs="TH SarabunIT๙"/>
          <w:sz w:val="32"/>
          <w:szCs w:val="32"/>
          <w:cs/>
        </w:rPr>
        <w:t>) ซึ่งใช้แบบสัมภาษณ์แบบมีโครงสร้าง (</w:t>
      </w:r>
      <w:r w:rsidRPr="00EA7E5D">
        <w:rPr>
          <w:rFonts w:ascii="TH SarabunIT๙" w:hAnsi="TH SarabunIT๙" w:cs="TH SarabunIT๙"/>
          <w:sz w:val="32"/>
          <w:szCs w:val="32"/>
        </w:rPr>
        <w:t>structure interviews</w:t>
      </w:r>
      <w:r w:rsidRPr="00EA7E5D">
        <w:rPr>
          <w:rFonts w:ascii="TH SarabunIT๙" w:hAnsi="TH SarabunIT๙" w:cs="TH SarabunIT๙"/>
          <w:sz w:val="32"/>
          <w:szCs w:val="32"/>
          <w:cs/>
        </w:rPr>
        <w:t>) ดำเนินการสัมภาษณ์ และการสัมภาษณ์แบบไม่เป็นทางการ (</w:t>
      </w:r>
      <w:r w:rsidRPr="00EA7E5D">
        <w:rPr>
          <w:rFonts w:ascii="TH SarabunIT๙" w:hAnsi="TH SarabunIT๙" w:cs="TH SarabunIT๙"/>
          <w:sz w:val="32"/>
          <w:szCs w:val="32"/>
        </w:rPr>
        <w:t>informal interview</w:t>
      </w:r>
      <w:r w:rsidRPr="00EA7E5D">
        <w:rPr>
          <w:rFonts w:ascii="TH SarabunIT๙" w:hAnsi="TH SarabunIT๙" w:cs="TH SarabunIT๙"/>
          <w:sz w:val="32"/>
          <w:szCs w:val="32"/>
          <w:cs/>
        </w:rPr>
        <w:t>) ซึ่งคล้าย ๆ กับการพูดสนทนาอย่างไม่มีพิธีรีตอง          ไม่เคร่งครัดในขั้นตอน</w:t>
      </w:r>
    </w:p>
    <w:p w:rsidR="00076E9E" w:rsidRPr="00EA7E5D" w:rsidRDefault="00076E9E" w:rsidP="00076E9E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3.3</w:t>
      </w:r>
      <w:r w:rsidRPr="00EA7E5D">
        <w:rPr>
          <w:rFonts w:ascii="TH SarabunIT๙" w:hAnsi="TH SarabunIT๙" w:cs="TH SarabunIT๙"/>
          <w:sz w:val="32"/>
          <w:szCs w:val="32"/>
          <w:cs/>
        </w:rPr>
        <w:tab/>
        <w:t>การสังเกต (</w:t>
      </w:r>
      <w:r w:rsidRPr="00EA7E5D">
        <w:rPr>
          <w:rFonts w:ascii="TH SarabunIT๙" w:hAnsi="TH SarabunIT๙" w:cs="TH SarabunIT๙"/>
          <w:sz w:val="32"/>
          <w:szCs w:val="32"/>
        </w:rPr>
        <w:t>Observations</w:t>
      </w:r>
      <w:r w:rsidRPr="00EA7E5D">
        <w:rPr>
          <w:rFonts w:ascii="TH SarabunIT๙" w:hAnsi="TH SarabunIT๙" w:cs="TH SarabunIT๙"/>
          <w:sz w:val="32"/>
          <w:szCs w:val="32"/>
          <w:cs/>
        </w:rPr>
        <w:t>) คณะกรรมการติดตามและประเมินผลแผนพัฒนา</w:t>
      </w:r>
      <w:r w:rsidR="00C11A3B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IT๙" w:hAnsi="TH SarabunIT๙" w:cs="TH SarabunIT๙"/>
          <w:sz w:val="32"/>
          <w:szCs w:val="32"/>
          <w:cs/>
        </w:rPr>
        <w:t>ใช้การสังเกตเพื่อเฝ้าดูว่ากำลังเกิดอะไรขึ้นกับการพัฒนาท้องถิ่นของ</w:t>
      </w:r>
      <w:r w:rsidR="00C11A3B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IT๙" w:hAnsi="TH SarabunIT๙" w:cs="TH SarabunIT๙"/>
          <w:sz w:val="32"/>
          <w:szCs w:val="32"/>
          <w:cs/>
        </w:rPr>
        <w:t>มีการบันทึกการสังเกต แนวทางในการสังเกต และกำหนดการดำเนินการสังเกต (1) การสังเกตแบบมีส่วนร่วม (</w:t>
      </w:r>
      <w:r w:rsidRPr="00EA7E5D">
        <w:rPr>
          <w:rFonts w:ascii="TH SarabunIT๙" w:hAnsi="TH SarabunIT๙" w:cs="TH SarabunIT๙"/>
          <w:sz w:val="32"/>
          <w:szCs w:val="32"/>
        </w:rPr>
        <w:t>Participant observation</w:t>
      </w:r>
      <w:r w:rsidRPr="00EA7E5D">
        <w:rPr>
          <w:rFonts w:ascii="TH SarabunIT๙" w:hAnsi="TH SarabunIT๙" w:cs="TH SarabunIT๙"/>
          <w:sz w:val="32"/>
          <w:szCs w:val="32"/>
          <w:cs/>
        </w:rPr>
        <w:t>) เป็นวิธีการสังเกตที่คณะกรรมการติดตามและประเมินผลเข้าไปใช้ชีวิตร่วมกับประชาชาชนในหมู่บ้านหรือตัวบุคคล ชุมชน</w:t>
      </w:r>
      <w:r w:rsidRPr="00EA7E5D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EA7E5D">
        <w:rPr>
          <w:rFonts w:ascii="TH SarabunIT๙" w:hAnsi="TH SarabunIT๙" w:cs="TH SarabunIT๙"/>
          <w:sz w:val="32"/>
          <w:szCs w:val="32"/>
          <w:cs/>
        </w:rPr>
        <w:t>มีกิจกรรมร่วมกัน (2) การสังเกตแบบไม่มีส่วนร่วม (</w:t>
      </w:r>
      <w:r w:rsidRPr="00EA7E5D">
        <w:rPr>
          <w:rFonts w:ascii="TH SarabunIT๙" w:hAnsi="TH SarabunIT๙" w:cs="TH SarabunIT๙"/>
          <w:sz w:val="32"/>
          <w:szCs w:val="32"/>
        </w:rPr>
        <w:t>Non</w:t>
      </w:r>
      <w:r w:rsidRPr="00EA7E5D">
        <w:rPr>
          <w:rFonts w:ascii="TH SarabunIT๙" w:hAnsi="TH SarabunIT๙" w:cs="TH SarabunIT๙"/>
          <w:sz w:val="32"/>
          <w:szCs w:val="32"/>
          <w:cs/>
        </w:rPr>
        <w:t>-</w:t>
      </w:r>
      <w:r w:rsidRPr="00EA7E5D">
        <w:rPr>
          <w:rFonts w:ascii="TH SarabunIT๙" w:hAnsi="TH SarabunIT๙" w:cs="TH SarabunIT๙"/>
          <w:sz w:val="32"/>
          <w:szCs w:val="32"/>
        </w:rPr>
        <w:t>participant observation</w:t>
      </w:r>
      <w:r w:rsidRPr="00EA7E5D">
        <w:rPr>
          <w:rFonts w:ascii="TH SarabunIT๙" w:hAnsi="TH SarabunIT๙" w:cs="TH SarabunIT๙"/>
          <w:sz w:val="32"/>
          <w:szCs w:val="32"/>
          <w:cs/>
        </w:rPr>
        <w:t>) หรือการสังเกตโดยตรง (</w:t>
      </w:r>
      <w:r w:rsidRPr="00EA7E5D">
        <w:rPr>
          <w:rFonts w:ascii="TH SarabunIT๙" w:hAnsi="TH SarabunIT๙" w:cs="TH SarabunIT๙"/>
          <w:sz w:val="32"/>
          <w:szCs w:val="32"/>
        </w:rPr>
        <w:t>Direct observation</w:t>
      </w:r>
      <w:r w:rsidRPr="00EA7E5D">
        <w:rPr>
          <w:rFonts w:ascii="TH SarabunIT๙" w:hAnsi="TH SarabunIT๙" w:cs="TH SarabunIT๙"/>
          <w:sz w:val="32"/>
          <w:szCs w:val="32"/>
          <w:cs/>
        </w:rPr>
        <w:t>) เป็นการสังเกต บันทึกลักษณะทางกายภาพ โครงสร้าง และความสัมพันธ์ของผู้มีส่วนได้เสียใน</w:t>
      </w:r>
      <w:r w:rsidR="00C11A3B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</w:t>
      </w:r>
    </w:p>
    <w:p w:rsidR="00C11A3B" w:rsidRPr="00EA7E5D" w:rsidRDefault="00076E9E" w:rsidP="00076E9E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</w:rPr>
        <w:tab/>
        <w:t>3</w:t>
      </w:r>
      <w:r w:rsidRPr="00EA7E5D">
        <w:rPr>
          <w:rFonts w:ascii="TH SarabunIT๙" w:hAnsi="TH SarabunIT๙" w:cs="TH SarabunIT๙"/>
          <w:sz w:val="32"/>
          <w:szCs w:val="32"/>
          <w:cs/>
        </w:rPr>
        <w:t>.</w:t>
      </w:r>
      <w:r w:rsidRPr="00EA7E5D">
        <w:rPr>
          <w:rFonts w:ascii="TH SarabunIT๙" w:hAnsi="TH SarabunIT๙" w:cs="TH SarabunIT๙"/>
          <w:sz w:val="32"/>
          <w:szCs w:val="32"/>
        </w:rPr>
        <w:t>4</w:t>
      </w: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  <w:cs/>
        </w:rPr>
        <w:t>การสำรวจ (</w:t>
      </w:r>
      <w:r w:rsidRPr="00EA7E5D">
        <w:rPr>
          <w:rFonts w:ascii="TH SarabunIT๙" w:hAnsi="TH SarabunIT๙" w:cs="TH SarabunIT๙"/>
          <w:sz w:val="32"/>
          <w:szCs w:val="32"/>
        </w:rPr>
        <w:t>surveys</w:t>
      </w:r>
      <w:r w:rsidRPr="00EA7E5D">
        <w:rPr>
          <w:rFonts w:ascii="TH SarabunIT๙" w:hAnsi="TH SarabunIT๙" w:cs="TH SarabunIT๙"/>
          <w:sz w:val="32"/>
          <w:szCs w:val="32"/>
          <w:cs/>
        </w:rPr>
        <w:t>) ในที่นี่หมายถึง การสำรวจเพื่อประเมินความคิดเห็น การรับรู้  ทัศนคติ ความพึงพอใจ ความจำเป็น ความต้องการของประชาชนในตำบล</w:t>
      </w:r>
      <w:r w:rsidR="00C11A3B" w:rsidRPr="00EA7E5D">
        <w:rPr>
          <w:rFonts w:ascii="TH SarabunIT๙" w:hAnsi="TH SarabunIT๙" w:cs="TH SarabunIT๙"/>
          <w:sz w:val="32"/>
          <w:szCs w:val="32"/>
          <w:cs/>
        </w:rPr>
        <w:t>ป่าบอน</w:t>
      </w:r>
      <w:r w:rsidRPr="00EA7E5D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="00C11A3B" w:rsidRPr="00EA7E5D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องค์การบริหารส่วนตำบลป่าบอน </w:t>
      </w:r>
      <w:r w:rsidRPr="00EA7E5D">
        <w:rPr>
          <w:rFonts w:ascii="TH SarabunIT๙" w:hAnsi="TH SarabunIT๙" w:cs="TH SarabunIT๙"/>
          <w:sz w:val="32"/>
          <w:szCs w:val="32"/>
          <w:cs/>
        </w:rPr>
        <w:t>จะมีการบันทึกการสำรวจ และทิศทางการสำรวจไว้เป็นหลักฐาน</w:t>
      </w:r>
    </w:p>
    <w:p w:rsidR="00076E9E" w:rsidRPr="00EA7E5D" w:rsidRDefault="00C11A3B" w:rsidP="005D78BF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/>
          <w:sz w:val="32"/>
          <w:szCs w:val="32"/>
        </w:rPr>
        <w:tab/>
      </w:r>
      <w:r w:rsidR="00076E9E" w:rsidRPr="00EA7E5D">
        <w:rPr>
          <w:rFonts w:ascii="TH SarabunIT๙" w:hAnsi="TH SarabunIT๙" w:cs="TH SarabunIT๙"/>
          <w:sz w:val="32"/>
          <w:szCs w:val="32"/>
          <w:cs/>
        </w:rPr>
        <w:t>3.5</w:t>
      </w:r>
      <w:r w:rsidR="00076E9E" w:rsidRPr="00EA7E5D">
        <w:rPr>
          <w:rFonts w:ascii="TH SarabunIT๙" w:hAnsi="TH SarabunIT๙" w:cs="TH SarabunIT๙"/>
          <w:sz w:val="32"/>
          <w:szCs w:val="32"/>
          <w:cs/>
        </w:rPr>
        <w:tab/>
        <w:t>เอกสาร (</w:t>
      </w:r>
      <w:r w:rsidR="00076E9E" w:rsidRPr="00EA7E5D">
        <w:rPr>
          <w:rFonts w:ascii="TH SarabunIT๙" w:hAnsi="TH SarabunIT๙" w:cs="TH SarabunIT๙"/>
          <w:sz w:val="32"/>
          <w:szCs w:val="32"/>
        </w:rPr>
        <w:t>Documents</w:t>
      </w:r>
      <w:r w:rsidR="00076E9E" w:rsidRPr="00EA7E5D">
        <w:rPr>
          <w:rFonts w:ascii="TH SarabunIT๙" w:hAnsi="TH SarabunIT๙" w:cs="TH SarabunIT๙"/>
          <w:sz w:val="32"/>
          <w:szCs w:val="32"/>
          <w:cs/>
        </w:rPr>
        <w:t>) การติดตามและประเมินผลยุทธศาสตร์และโครงการมีความจำเป็นอย่างยิ่งที่จะต้องใช้เอกสาร ซึ่งเป็นเอกสารที่เกี่ยวข้องกับยุทธศาสตร์การพัฒนา ปัญหาความต้องการของประชาชนในท้องถิ่น สาเหตุของปัญหา แนวทางการแก้ไขปัญหาหรือแนวทางการพัฒนา ตลอดจนเป้าประสงค์ ค่าเป้าหมาย กลยุทธ์ แผนงาน ผลผลิตหรือโครงการ วิสัยทัศน์ของ</w:t>
      </w:r>
      <w:r w:rsidR="005D78BF" w:rsidRPr="00EA7E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</w:p>
    <w:p w:rsidR="00DD143F" w:rsidRDefault="00DD143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AB4DE2" w:rsidRPr="00DD143F" w:rsidRDefault="00AB4DE2" w:rsidP="006B4B03">
      <w:pPr>
        <w:shd w:val="clear" w:color="auto" w:fill="F2F2F2" w:themeFill="background1" w:themeFillShade="F2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 w:rsidRPr="00DD143F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t xml:space="preserve">5. ประโยชน์ของการติดตามและประเมินผล     </w:t>
      </w:r>
    </w:p>
    <w:p w:rsidR="00DD143F" w:rsidRPr="00EA7E5D" w:rsidRDefault="00DD143F" w:rsidP="00DD143F">
      <w:pPr>
        <w:pStyle w:val="a3"/>
        <w:tabs>
          <w:tab w:val="left" w:pos="284"/>
          <w:tab w:val="left" w:pos="1134"/>
          <w:tab w:val="left" w:pos="1418"/>
          <w:tab w:val="left" w:pos="2268"/>
        </w:tabs>
        <w:spacing w:before="240"/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DD143F">
        <w:rPr>
          <w:rFonts w:ascii="TH SarabunPSK" w:eastAsia="AngsanaNew-Bold" w:hAnsi="TH SarabunPSK" w:cs="TH SarabunPSK" w:hint="cs"/>
          <w:spacing w:val="-4"/>
          <w:sz w:val="36"/>
          <w:szCs w:val="36"/>
          <w:cs/>
        </w:rPr>
        <w:tab/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การติดตาม</w:t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และประเมินผล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มีประโยชนที่</w:t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สำคัญคือ การนำไปใช้แก้ไขปัญหาต่าง ๆ ระหว่างดำเนินโครงการ รองลงมาคือนำไปใช้สำหรับวางแผนการจัดทำแผนพัฒนาท้องถิ่นในอนาคต ประโยชน์ต่าง ๆ แยกเป็นหัวข้อได้ ดังนี้</w:t>
      </w:r>
    </w:p>
    <w:p w:rsidR="00DD143F" w:rsidRPr="00EA7E5D" w:rsidRDefault="00DD143F" w:rsidP="00DD143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EA7E5D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</w:rPr>
        <w:tab/>
        <w:t>1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ได้ทราบถึงสถานภาพและสถานการณ์ต่าง ๆ ของการจัดทำแผนพัฒนาท้องถิ่นและการดำเนินการตามโครงการ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 </w:t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ซึ่งจะทำให้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วิธีการปฏิบัติดำเนินการไปแนวทางเดียวกัน </w:t>
      </w:r>
    </w:p>
    <w:p w:rsidR="00DD143F" w:rsidRPr="00EA7E5D" w:rsidRDefault="00DD143F" w:rsidP="00DD143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  <w:t>2.</w:t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  <w:t>ได้ทราบถึงข้อดี ข้อเสีย ข้อบกพร่องต่าง ๆ ตลอดจนปัจจัยที่ทำให้แผนพัฒนาท้องถิ่นและการดำเนินการตามโครงการพัฒนาท้องถิ่นมีปัญหา ทำให้สามารถแก้ไขได้ทุกจุด ตรงเป้าหมายอย่างทันท่วงที ทั้งในปัจจุบันและอนาคต</w:t>
      </w:r>
    </w:p>
    <w:p w:rsidR="00DD143F" w:rsidRPr="00EA7E5D" w:rsidRDefault="00DD143F" w:rsidP="00DD143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EA7E5D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</w:rPr>
        <w:tab/>
        <w:t>3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ช่วยให้การใช้ทรัพยากรต่าง</w:t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 xml:space="preserve"> 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ๆ เกิดความประหยัด คุ้มค่าไม่เสียประโยชน์ </w:t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ประหยัดเวลา งบประมาณ และทรัพยากรในการดำเนินโครงการพัฒนาท้องถิ่น</w:t>
      </w:r>
    </w:p>
    <w:p w:rsidR="00DD143F" w:rsidRPr="00EA7E5D" w:rsidRDefault="00DD143F" w:rsidP="00DD143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lastRenderedPageBreak/>
        <w:tab/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  <w:t>4.</w:t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</w:r>
      <w:r w:rsidRPr="00EA7E5D">
        <w:rPr>
          <w:rFonts w:ascii="TH SarabunPSK" w:eastAsia="AngsanaNew-Bold" w:hAnsi="TH SarabunPSK" w:cs="TH SarabunPSK" w:hint="cs"/>
          <w:spacing w:val="-8"/>
          <w:sz w:val="32"/>
          <w:szCs w:val="32"/>
          <w:cs/>
        </w:rPr>
        <w:t>สามารถเก็บรวมรวม วิเคราะห์ข้อมูลต่าง ๆ ที่เกี่ยวกับรายละเอียด ความต้องการ สภาพปัญหาต่าง ๆ ที่จะนำไปจัดทำเป็นโครงการเพื่อพัฒนาท้องถิ่น เพื่อนำเสนอโครงการในเชิงสถิติหรือข้อมูลที่เป็นจริง ทำให้ได้รับความเชื่อถือและการยอมรับจากประชาชน ผู้มีส่วนได้เสีย หน่วยงานราชการ รัฐวิสาหกิจ องค์กรต่าง ๆ</w:t>
      </w:r>
    </w:p>
    <w:p w:rsidR="00DD143F" w:rsidRPr="00EA7E5D" w:rsidRDefault="00DD143F" w:rsidP="00DD143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EA7E5D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</w:rPr>
        <w:tab/>
        <w:t>5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กระตุ้นให้ผู้ปฏิบัติงานและผู้เกี่ยวข้องกับการพัฒนาท้องถิ่น การจัดทำโครงการและรับผิดชอบโครงการ มีความสำนึกต่อหน้าที่ความรับผิดชอบ และกระตือรือร้นในการแก้ไข ตลอดจนปรับปรุงรายละเอียด เนื้อหา ข้อมูลให้เป็นปัจจุบันเสมอ</w:t>
      </w:r>
    </w:p>
    <w:p w:rsidR="00DD143F" w:rsidRPr="00EA7E5D" w:rsidRDefault="00DD143F" w:rsidP="00DD143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EA7E5D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</w:rPr>
        <w:tab/>
        <w:t>6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การวินิจฉัย สั่งการ ผู้บริหารท้องถิ่น</w:t>
      </w:r>
      <w:r w:rsidR="008D05E8"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 xml:space="preserve"> ปลัด/</w:t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 xml:space="preserve"> ผู้บริหารระดับสำนัก/กอง/ฝ่ายต่าง ๆ ของ</w:t>
      </w:r>
      <w:r w:rsidR="008D05E8" w:rsidRPr="00EA7E5D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องค์การบริหารส่วนตำบลป่าบอน</w:t>
      </w:r>
      <w:r w:rsidR="008D05E8" w:rsidRPr="00EA7E5D">
        <w:rPr>
          <w:rFonts w:ascii="TH SarabunPSK" w:hAnsi="TH SarabunPSK" w:cs="TH SarabunPSK" w:hint="cs"/>
          <w:color w:val="FF0000"/>
          <w:sz w:val="32"/>
          <w:szCs w:val="32"/>
          <w:u w:val="single"/>
          <w:cs/>
        </w:rPr>
        <w:t xml:space="preserve"> </w:t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สามารถวินิจฉัย สั่งการได้อย่างถูกต้อง ชัดเจน รัดกุมมีเหตุมีผลในการพัฒนาท้องถิ่นให้สอดคล้องกับสภาพความเป็นจริงและตามอำนาจหน้าที่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 นอกจากนี้ยังสามารถกำหนดมาตรการต่าง ๆ สำหรับการปรับปรุงแก้ไขและป้องกันความผิดพลาดที่จะเกิดขึ้นได้ </w:t>
      </w:r>
    </w:p>
    <w:p w:rsidR="00DD143F" w:rsidRPr="00EA7E5D" w:rsidRDefault="00DD143F" w:rsidP="00DD143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  <w:t>7.</w:t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ทำให้ภารกิจต่าง ๆ ของบุคลากรใน</w:t>
      </w:r>
      <w:r w:rsidR="008D05E8"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แต่ละคน แต่ละ</w:t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สำนัก/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กอง</w:t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/ฝ่ายต่าง ๆ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 มีความสอดคล้องกัน ประสานการทำงานให้เป็นองค์รวมของหน่วยงาน ทำให้เป้าหมายของ</w:t>
      </w:r>
      <w:r w:rsidR="008D05E8" w:rsidRPr="00EA7E5D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เกิดความสำเร็จตามเป้าหมายหลัก มีความสอดคล้องและเกิดประสิทธิภาพและประสิทธิผล</w:t>
      </w:r>
    </w:p>
    <w:p w:rsidR="00DD143F" w:rsidRPr="00EA7E5D" w:rsidRDefault="00DD143F" w:rsidP="00DD143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EA7E5D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</w:rPr>
        <w:tab/>
        <w:t>8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EA7E5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สามารถรักษาคุณภาพของงานหรือภารกิจให้เป็นไปและตรงตามวัตถุประสงค์ของโครงการ กิจกรรม งานต่าง ๆ และประชาชนพึงพอใจเมื่อได้รับการบริการ</w:t>
      </w:r>
      <w:r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ประชาชนในเขตตำบล</w:t>
      </w:r>
      <w:r w:rsidR="008D05E8" w:rsidRPr="00EA7E5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ป่าบอน</w:t>
      </w:r>
    </w:p>
    <w:p w:rsidR="00DD143F" w:rsidRPr="00DD143F" w:rsidRDefault="00DD143F" w:rsidP="00DD143F">
      <w:pPr>
        <w:pStyle w:val="a3"/>
        <w:numPr>
          <w:ilvl w:val="0"/>
          <w:numId w:val="28"/>
        </w:numPr>
        <w:tabs>
          <w:tab w:val="left" w:pos="284"/>
          <w:tab w:val="left" w:pos="1418"/>
          <w:tab w:val="left" w:pos="1701"/>
          <w:tab w:val="left" w:pos="2268"/>
        </w:tabs>
        <w:ind w:right="-188"/>
        <w:rPr>
          <w:rFonts w:ascii="TH SarabunPSK" w:eastAsia="AngsanaNew-Bold" w:hAnsi="TH SarabunPSK" w:cs="TH SarabunPSK"/>
          <w:spacing w:val="-4"/>
          <w:sz w:val="36"/>
          <w:szCs w:val="36"/>
          <w:cs/>
        </w:rPr>
      </w:pPr>
    </w:p>
    <w:p w:rsidR="00DD143F" w:rsidRPr="00DD143F" w:rsidRDefault="00DD143F" w:rsidP="00DD143F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6"/>
          <w:szCs w:val="36"/>
        </w:rPr>
      </w:pPr>
    </w:p>
    <w:p w:rsidR="00DD143F" w:rsidRPr="00DD143F" w:rsidRDefault="00DD143F" w:rsidP="00DD143F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6"/>
          <w:szCs w:val="36"/>
        </w:rPr>
      </w:pPr>
    </w:p>
    <w:p w:rsidR="00DD143F" w:rsidRPr="00DD143F" w:rsidRDefault="00DD143F" w:rsidP="00DD143F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6"/>
          <w:szCs w:val="36"/>
        </w:rPr>
      </w:pPr>
    </w:p>
    <w:p w:rsidR="00DD143F" w:rsidRPr="00DD143F" w:rsidRDefault="00DD143F" w:rsidP="00DD143F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6"/>
          <w:szCs w:val="36"/>
        </w:rPr>
      </w:pPr>
    </w:p>
    <w:p w:rsidR="00DD143F" w:rsidRPr="00DD143F" w:rsidRDefault="00DD143F" w:rsidP="00AB4DE2">
      <w:pPr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DD143F" w:rsidRPr="00DD143F" w:rsidRDefault="00DD143F" w:rsidP="00AB4DE2">
      <w:pPr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DD143F" w:rsidRPr="00DD143F" w:rsidRDefault="00DD143F" w:rsidP="00AB4DE2">
      <w:pPr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DD143F" w:rsidRPr="00DD143F" w:rsidRDefault="00DD143F" w:rsidP="00AB4DE2">
      <w:pPr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DD143F" w:rsidRPr="00DD143F" w:rsidRDefault="00DD143F" w:rsidP="00AB4DE2">
      <w:pPr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DD143F" w:rsidRPr="00DD143F" w:rsidRDefault="00DD143F" w:rsidP="00AB4DE2">
      <w:pPr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DD143F" w:rsidRPr="00DD143F" w:rsidRDefault="00DD143F" w:rsidP="00AB4DE2">
      <w:pPr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DD143F" w:rsidRPr="00DD143F" w:rsidRDefault="00DD143F" w:rsidP="00AB4DE2">
      <w:pPr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DD143F" w:rsidRPr="00DD143F" w:rsidRDefault="00DD143F" w:rsidP="00AB4DE2">
      <w:pPr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DD143F" w:rsidRPr="00DD143F" w:rsidRDefault="00DD143F" w:rsidP="00AB4DE2">
      <w:pPr>
        <w:rPr>
          <w:rFonts w:ascii="TH SarabunIT๙" w:eastAsiaTheme="minorHAnsi" w:hAnsi="TH SarabunIT๙" w:cs="TH SarabunIT๙"/>
          <w:b/>
          <w:bCs/>
          <w:sz w:val="44"/>
          <w:szCs w:val="44"/>
        </w:rPr>
      </w:pPr>
    </w:p>
    <w:p w:rsidR="00DD143F" w:rsidRDefault="00DD143F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DD143F" w:rsidRDefault="00DD143F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DD143F" w:rsidRDefault="00DD143F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DD143F" w:rsidRDefault="00DD143F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DD143F" w:rsidRDefault="00DD143F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DD143F" w:rsidRDefault="00DD143F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DD143F" w:rsidRDefault="00DD143F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DD143F" w:rsidRDefault="00DD143F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DD143F" w:rsidRDefault="00DD143F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6B4B03" w:rsidRDefault="006B4B03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6B4B03" w:rsidRPr="00E85589" w:rsidRDefault="006B4B03" w:rsidP="00AB4DE2">
      <w:pPr>
        <w:rPr>
          <w:rFonts w:ascii="TH SarabunIT๙" w:eastAsiaTheme="minorHAnsi" w:hAnsi="TH SarabunIT๙" w:cs="TH SarabunIT๙"/>
          <w:b/>
          <w:bCs/>
          <w:sz w:val="56"/>
          <w:szCs w:val="56"/>
        </w:rPr>
      </w:pPr>
    </w:p>
    <w:p w:rsidR="00E85589" w:rsidRDefault="00AB4DE2" w:rsidP="00DD143F">
      <w:pPr>
        <w:jc w:val="center"/>
        <w:rPr>
          <w:rFonts w:ascii="TH SarabunIT๙" w:eastAsiaTheme="minorHAnsi" w:hAnsi="TH SarabunIT๙" w:cs="TH SarabunIT๙"/>
          <w:b/>
          <w:bCs/>
          <w:sz w:val="96"/>
          <w:szCs w:val="96"/>
        </w:rPr>
      </w:pPr>
      <w:r w:rsidRPr="00E85589">
        <w:rPr>
          <w:rFonts w:ascii="TH SarabunIT๙" w:eastAsiaTheme="minorHAnsi" w:hAnsi="TH SarabunIT๙" w:cs="TH SarabunIT๙"/>
          <w:b/>
          <w:bCs/>
          <w:sz w:val="96"/>
          <w:szCs w:val="96"/>
          <w:cs/>
        </w:rPr>
        <w:t xml:space="preserve">ส่วนที่ 2 </w:t>
      </w:r>
    </w:p>
    <w:p w:rsidR="00AB4DE2" w:rsidRPr="00E85589" w:rsidRDefault="00AB4DE2" w:rsidP="00DD143F">
      <w:pPr>
        <w:jc w:val="center"/>
        <w:rPr>
          <w:rFonts w:ascii="TH SarabunIT๙" w:eastAsiaTheme="minorHAnsi" w:hAnsi="TH SarabunIT๙" w:cs="TH SarabunIT๙"/>
          <w:sz w:val="96"/>
          <w:szCs w:val="96"/>
        </w:rPr>
      </w:pPr>
      <w:r w:rsidRPr="00E85589">
        <w:rPr>
          <w:rFonts w:ascii="TH SarabunIT๙" w:eastAsiaTheme="minorHAnsi" w:hAnsi="TH SarabunIT๙" w:cs="TH SarabunIT๙"/>
          <w:b/>
          <w:bCs/>
          <w:sz w:val="96"/>
          <w:szCs w:val="96"/>
          <w:cs/>
        </w:rPr>
        <w:t>การติดตามและประเมินผล</w:t>
      </w:r>
    </w:p>
    <w:p w:rsidR="00DD143F" w:rsidRPr="00DD143F" w:rsidRDefault="00DD143F" w:rsidP="00DD143F">
      <w:pPr>
        <w:jc w:val="center"/>
        <w:rPr>
          <w:rFonts w:ascii="TH SarabunIT๙" w:eastAsiaTheme="minorHAnsi" w:hAnsi="TH SarabunIT๙" w:cs="TH SarabunIT๙"/>
          <w:sz w:val="44"/>
          <w:szCs w:val="44"/>
        </w:rPr>
      </w:pPr>
    </w:p>
    <w:p w:rsidR="00DD143F" w:rsidRDefault="00DD143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DD143F" w:rsidRDefault="00DD143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DD143F" w:rsidRDefault="00DD143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DD143F" w:rsidRDefault="00DD143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DD143F" w:rsidRDefault="00DD143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DD143F" w:rsidRDefault="00DD143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DD143F" w:rsidRDefault="00DD143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DD143F" w:rsidRDefault="00DD143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DD143F" w:rsidRDefault="00DD143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8D05E8" w:rsidRDefault="008D05E8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8D05E8" w:rsidRDefault="008D05E8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8D05E8" w:rsidRDefault="008D05E8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8D05E8" w:rsidRDefault="008D05E8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8D05E8" w:rsidRDefault="008D05E8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8C6738" w:rsidRDefault="008C6738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12637B" w:rsidRDefault="0012637B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12637B" w:rsidRPr="008C6738" w:rsidRDefault="0012637B" w:rsidP="00AB4DE2">
      <w:pPr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12102A" w:rsidRPr="009E1300" w:rsidRDefault="0012637B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1.</w:t>
      </w:r>
      <w:r w:rsidR="00F0767A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 xml:space="preserve"> </w:t>
      </w:r>
      <w:r w:rsidR="00AB4DE2" w:rsidRPr="009E1300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t xml:space="preserve">ยุทธศาสตร์การพัฒนาท้องถิ่น      </w:t>
      </w:r>
    </w:p>
    <w:p w:rsidR="00AE7F63" w:rsidRPr="00EA7E5D" w:rsidRDefault="0012102A" w:rsidP="0012102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F966AE">
        <w:rPr>
          <w:rFonts w:ascii="TH SarabunPSK" w:hAnsi="TH SarabunPSK" w:cs="TH SarabunPSK"/>
          <w:sz w:val="36"/>
          <w:szCs w:val="36"/>
        </w:rPr>
        <w:tab/>
      </w:r>
      <w:r w:rsidRPr="00F966AE">
        <w:rPr>
          <w:rFonts w:ascii="TH SarabunPSK" w:hAnsi="TH SarabunPSK" w:cs="TH SarabunPSK"/>
          <w:sz w:val="36"/>
          <w:szCs w:val="36"/>
        </w:rPr>
        <w:tab/>
      </w:r>
      <w:r w:rsidRPr="00F966AE">
        <w:rPr>
          <w:rFonts w:ascii="TH SarabunPSK" w:hAnsi="TH SarabunPSK" w:cs="TH SarabunPSK"/>
          <w:sz w:val="36"/>
          <w:szCs w:val="36"/>
        </w:rPr>
        <w:tab/>
      </w:r>
      <w:r w:rsidRPr="00F966AE">
        <w:rPr>
          <w:rFonts w:ascii="TH SarabunPSK" w:hAnsi="TH SarabunPSK" w:cs="TH SarabunPSK"/>
          <w:sz w:val="36"/>
          <w:szCs w:val="36"/>
        </w:rPr>
        <w:tab/>
      </w:r>
      <w:r w:rsidRPr="00EA7E5D">
        <w:rPr>
          <w:rFonts w:ascii="TH SarabunPSK" w:hAnsi="TH SarabunPSK" w:cs="TH SarabunPSK"/>
          <w:sz w:val="32"/>
          <w:szCs w:val="32"/>
          <w:cs/>
        </w:rPr>
        <w:t>แผนยุทธศาสตร์การพัฒนา</w:t>
      </w:r>
      <w:r w:rsidR="00AE7F63" w:rsidRPr="00EA7E5D">
        <w:rPr>
          <w:rFonts w:ascii="TH SarabunPSK" w:hAnsi="TH SarabunPSK" w:cs="TH SarabunPSK" w:hint="cs"/>
          <w:spacing w:val="-6"/>
          <w:sz w:val="32"/>
          <w:szCs w:val="32"/>
          <w:cs/>
        </w:rPr>
        <w:t>องค์การบริหารส่วนตำบลป่าบอน</w:t>
      </w:r>
      <w:r w:rsidRPr="00EA7E5D">
        <w:rPr>
          <w:rFonts w:ascii="TH SarabunPSK" w:hAnsi="TH SarabunPSK" w:cs="TH SarabunPSK"/>
          <w:sz w:val="32"/>
          <w:szCs w:val="32"/>
          <w:cs/>
        </w:rPr>
        <w:t>เป็นแผนยุทธศาสตร์ที่กำหนด</w:t>
      </w:r>
      <w:r w:rsidRPr="00EA7E5D">
        <w:rPr>
          <w:rFonts w:ascii="TH SarabunIT๙" w:hAnsi="TH SarabunIT๙" w:cs="TH SarabunIT๙"/>
          <w:sz w:val="32"/>
          <w:szCs w:val="32"/>
          <w:cs/>
        </w:rPr>
        <w:t>ระยะเวลา 5 ปี</w:t>
      </w:r>
      <w:r w:rsidRPr="00EA7E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A7E5D">
        <w:rPr>
          <w:rFonts w:ascii="TH SarabunIT๙" w:hAnsi="TH SarabunIT๙" w:cs="TH SarabunIT๙"/>
          <w:sz w:val="32"/>
          <w:szCs w:val="32"/>
          <w:cs/>
        </w:rPr>
        <w:t>พ.ศ. 2551</w:t>
      </w:r>
      <w:r w:rsidR="00AE7F63" w:rsidRPr="00EA7E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E7F63" w:rsidRPr="00EA7E5D">
        <w:rPr>
          <w:rFonts w:ascii="TH SarabunIT๙" w:hAnsi="TH SarabunIT๙" w:cs="TH SarabunIT๙"/>
          <w:sz w:val="32"/>
          <w:szCs w:val="32"/>
          <w:cs/>
        </w:rPr>
        <w:t>–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 2565</w:t>
      </w:r>
      <w:r w:rsidR="00AE7F63" w:rsidRPr="00EA7E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7E5D">
        <w:rPr>
          <w:rFonts w:ascii="TH SarabunPSK" w:hAnsi="TH SarabunPSK" w:cs="TH SarabunPSK"/>
          <w:sz w:val="32"/>
          <w:szCs w:val="32"/>
          <w:cs/>
        </w:rPr>
        <w:t>ซึ่งเป็น</w:t>
      </w:r>
      <w:r w:rsidRPr="00EA7E5D">
        <w:rPr>
          <w:rFonts w:ascii="TH SarabunPSK" w:eastAsia="AngsanaNew" w:hAnsi="TH SarabunPSK" w:cs="TH SarabunPSK"/>
          <w:sz w:val="32"/>
          <w:szCs w:val="32"/>
          <w:cs/>
        </w:rPr>
        <w:t>แผนพัฒนาเศรษฐกิจและสังคมของ</w:t>
      </w:r>
      <w:r w:rsidR="00AE7F63" w:rsidRPr="00EA7E5D">
        <w:rPr>
          <w:rFonts w:ascii="TH SarabunPSK" w:hAnsi="TH SarabunPSK" w:cs="TH SarabunPSK" w:hint="cs"/>
          <w:spacing w:val="-6"/>
          <w:sz w:val="32"/>
          <w:szCs w:val="32"/>
          <w:cs/>
        </w:rPr>
        <w:t>องค์การบริหารส่วนตำบล</w:t>
      </w:r>
      <w:r w:rsidR="008C6738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</w:t>
      </w:r>
      <w:r w:rsidR="00AE7F63" w:rsidRPr="00EA7E5D">
        <w:rPr>
          <w:rFonts w:ascii="TH SarabunPSK" w:hAnsi="TH SarabunPSK" w:cs="TH SarabunPSK" w:hint="cs"/>
          <w:spacing w:val="-6"/>
          <w:sz w:val="32"/>
          <w:szCs w:val="32"/>
          <w:cs/>
        </w:rPr>
        <w:t>ป่าบอน</w:t>
      </w:r>
      <w:r w:rsidRPr="00EA7E5D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Pr="00EA7E5D">
        <w:rPr>
          <w:rFonts w:ascii="TH SarabunPSK" w:eastAsia="AngsanaNew" w:hAnsi="TH SarabunPSK" w:cs="TH SarabunPSK"/>
          <w:sz w:val="32"/>
          <w:szCs w:val="32"/>
          <w:cs/>
        </w:rPr>
        <w:t>ที่กำหนดยุทธศาสตร์</w:t>
      </w:r>
      <w:r w:rsidRPr="00EA7E5D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EA7E5D">
        <w:rPr>
          <w:rFonts w:ascii="TH SarabunPSK" w:eastAsia="AngsanaNew" w:hAnsi="TH SarabunPSK" w:cs="TH SarabunPSK"/>
          <w:sz w:val="32"/>
          <w:szCs w:val="32"/>
          <w:cs/>
        </w:rPr>
        <w:t>และแนวทางการพัฒนาของ</w:t>
      </w:r>
      <w:r w:rsidR="00AE7F63" w:rsidRPr="00EA7E5D">
        <w:rPr>
          <w:rFonts w:ascii="TH SarabunPSK" w:hAnsi="TH SarabunPSK" w:cs="TH SarabunPSK" w:hint="cs"/>
          <w:spacing w:val="-6"/>
          <w:sz w:val="32"/>
          <w:szCs w:val="32"/>
          <w:cs/>
        </w:rPr>
        <w:t>องค์การบริหารส่วนตำบลป่าบอน</w:t>
      </w:r>
      <w:r w:rsidR="00AE7F63" w:rsidRPr="00EA7E5D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Pr="00EA7E5D">
        <w:rPr>
          <w:rFonts w:ascii="TH SarabunPSK" w:eastAsia="AngsanaNew" w:hAnsi="TH SarabunPSK" w:cs="TH SarabunPSK"/>
          <w:sz w:val="32"/>
          <w:szCs w:val="32"/>
          <w:cs/>
        </w:rPr>
        <w:t>ซึ่งแสดงถึงวิสัยทัศน์</w:t>
      </w:r>
      <w:r w:rsidRPr="00EA7E5D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EA7E5D">
        <w:rPr>
          <w:rFonts w:ascii="TH SarabunPSK" w:eastAsia="AngsanaNew" w:hAnsi="TH SarabunPSK" w:cs="TH SarabunPSK"/>
          <w:sz w:val="32"/>
          <w:szCs w:val="32"/>
          <w:cs/>
        </w:rPr>
        <w:t>พันธกิจ</w:t>
      </w:r>
      <w:r w:rsidRPr="00EA7E5D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EA7E5D">
        <w:rPr>
          <w:rFonts w:ascii="TH SarabunPSK" w:eastAsia="AngsanaNew" w:hAnsi="TH SarabunPSK" w:cs="TH SarabunPSK"/>
          <w:sz w:val="32"/>
          <w:szCs w:val="32"/>
          <w:cs/>
        </w:rPr>
        <w:t>และจุดมุ่งหมายเพื่อการพัฒนาในอนาคต</w:t>
      </w:r>
      <w:r w:rsidRPr="00EA7E5D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EA7E5D">
        <w:rPr>
          <w:rFonts w:ascii="TH SarabunPSK" w:eastAsia="AngsanaNew" w:hAnsi="TH SarabunPSK" w:cs="TH SarabunPSK"/>
          <w:sz w:val="32"/>
          <w:szCs w:val="32"/>
          <w:cs/>
        </w:rPr>
        <w:t>โดยสอดคล้องกับแผนพัฒนาเศรษฐกิจและสังคมแห่งชาติ</w:t>
      </w:r>
      <w:r w:rsidRPr="00EA7E5D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EA7E5D">
        <w:rPr>
          <w:rFonts w:ascii="TH SarabunPSK" w:eastAsia="AngsanaNew" w:hAnsi="TH SarabunPSK" w:cs="TH SarabunPSK"/>
          <w:sz w:val="32"/>
          <w:szCs w:val="32"/>
          <w:cs/>
        </w:rPr>
        <w:t>แผนการบริหารราชการแผ่นดิน</w:t>
      </w:r>
      <w:r w:rsidRPr="00EA7E5D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EA7E5D">
        <w:rPr>
          <w:rFonts w:ascii="TH SarabunPSK" w:eastAsia="AngsanaNew" w:hAnsi="TH SarabunPSK" w:cs="TH SarabunPSK"/>
          <w:sz w:val="32"/>
          <w:szCs w:val="32"/>
          <w:cs/>
        </w:rPr>
        <w:t>ยุทธศาสตร์การพัฒนาจังหวัด</w:t>
      </w:r>
      <w:r w:rsidR="00AE7F63" w:rsidRPr="00EA7E5D">
        <w:rPr>
          <w:rFonts w:ascii="TH SarabunPSK" w:eastAsia="AngsanaNew" w:hAnsi="TH SarabunPSK" w:cs="TH SarabunPSK" w:hint="cs"/>
          <w:sz w:val="32"/>
          <w:szCs w:val="32"/>
          <w:cs/>
        </w:rPr>
        <w:t xml:space="preserve">ปัตตานี </w:t>
      </w:r>
      <w:r w:rsidRPr="00EA7E5D">
        <w:rPr>
          <w:rFonts w:ascii="TH SarabunPSK" w:eastAsia="AngsanaNew" w:hAnsi="TH SarabunPSK" w:cs="TH SarabunPSK"/>
          <w:sz w:val="32"/>
          <w:szCs w:val="32"/>
          <w:cs/>
        </w:rPr>
        <w:t>อำเภ</w:t>
      </w:r>
      <w:r w:rsidR="00AE7F63" w:rsidRPr="00EA7E5D">
        <w:rPr>
          <w:rFonts w:ascii="TH SarabunPSK" w:eastAsia="AngsanaNew" w:hAnsi="TH SarabunPSK" w:cs="TH SarabunPSK" w:hint="cs"/>
          <w:sz w:val="32"/>
          <w:szCs w:val="32"/>
          <w:cs/>
        </w:rPr>
        <w:t>อโคกโพธิ์</w:t>
      </w:r>
      <w:r w:rsidRPr="00EA7E5D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EA7E5D">
        <w:rPr>
          <w:rFonts w:ascii="TH SarabunPSK" w:eastAsia="AngsanaNew" w:hAnsi="TH SarabunPSK" w:cs="TH SarabunPSK"/>
          <w:sz w:val="32"/>
          <w:szCs w:val="32"/>
          <w:cs/>
        </w:rPr>
        <w:t>และแผนชุมชนตำบล</w:t>
      </w:r>
      <w:r w:rsidR="008C6738">
        <w:rPr>
          <w:rFonts w:ascii="TH SarabunPSK" w:eastAsia="AngsanaNew" w:hAnsi="TH SarabunPSK" w:cs="TH SarabunPSK" w:hint="cs"/>
          <w:sz w:val="32"/>
          <w:szCs w:val="32"/>
          <w:cs/>
        </w:rPr>
        <w:t xml:space="preserve">     </w:t>
      </w:r>
      <w:r w:rsidR="00AE7F63" w:rsidRPr="00EA7E5D">
        <w:rPr>
          <w:rFonts w:ascii="TH SarabunPSK" w:eastAsia="AngsanaNew" w:hAnsi="TH SarabunPSK" w:cs="TH SarabunPSK" w:hint="cs"/>
          <w:sz w:val="32"/>
          <w:szCs w:val="32"/>
          <w:cs/>
        </w:rPr>
        <w:t>ป่าบอน</w:t>
      </w:r>
      <w:r w:rsidRPr="00EA7E5D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</w:p>
    <w:p w:rsidR="0012637B" w:rsidRDefault="00AE7F63" w:rsidP="0012102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EA7E5D">
        <w:rPr>
          <w:rFonts w:ascii="TH SarabunPSK" w:hAnsi="TH SarabunPSK" w:cs="TH SarabunPSK"/>
          <w:sz w:val="32"/>
          <w:szCs w:val="32"/>
        </w:rPr>
        <w:tab/>
      </w:r>
      <w:r w:rsidRPr="00EA7E5D">
        <w:rPr>
          <w:rFonts w:ascii="TH SarabunPSK" w:hAnsi="TH SarabunPSK" w:cs="TH SarabunPSK"/>
          <w:sz w:val="32"/>
          <w:szCs w:val="32"/>
        </w:rPr>
        <w:tab/>
      </w:r>
      <w:r w:rsidRPr="00EA7E5D">
        <w:rPr>
          <w:rFonts w:ascii="TH SarabunPSK" w:hAnsi="TH SarabunPSK" w:cs="TH SarabunPSK"/>
          <w:sz w:val="32"/>
          <w:szCs w:val="32"/>
        </w:rPr>
        <w:tab/>
      </w:r>
      <w:r w:rsidRPr="00EA7E5D">
        <w:rPr>
          <w:rFonts w:ascii="TH SarabunPSK" w:hAnsi="TH SarabunPSK" w:cs="TH SarabunPSK"/>
          <w:sz w:val="32"/>
          <w:szCs w:val="32"/>
        </w:rPr>
        <w:tab/>
      </w:r>
    </w:p>
    <w:p w:rsidR="0012102A" w:rsidRPr="00EA7E5D" w:rsidRDefault="0012637B" w:rsidP="0012102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12102A" w:rsidRPr="00EA7E5D">
        <w:rPr>
          <w:rFonts w:ascii="TH SarabunPSK" w:hAnsi="TH SarabunPSK" w:cs="TH SarabunPSK" w:hint="cs"/>
          <w:sz w:val="32"/>
          <w:szCs w:val="32"/>
          <w:cs/>
        </w:rPr>
        <w:t>แผนยุทธศาสตร์การพัฒนา</w:t>
      </w:r>
      <w:r w:rsidR="00AE7F63" w:rsidRPr="00EA7E5D">
        <w:rPr>
          <w:rFonts w:ascii="TH SarabunPSK" w:hAnsi="TH SarabunPSK" w:cs="TH SarabunPSK" w:hint="cs"/>
          <w:spacing w:val="-6"/>
          <w:sz w:val="32"/>
          <w:szCs w:val="32"/>
          <w:cs/>
        </w:rPr>
        <w:t>องค์การบริหารส่วนตำบลป่าบอน</w:t>
      </w:r>
      <w:r w:rsidR="0012102A" w:rsidRPr="00EA7E5D">
        <w:rPr>
          <w:rFonts w:ascii="TH SarabunPSK" w:hAnsi="TH SarabunPSK" w:cs="TH SarabunPSK" w:hint="cs"/>
          <w:sz w:val="32"/>
          <w:szCs w:val="32"/>
          <w:cs/>
        </w:rPr>
        <w:t xml:space="preserve"> มีรายละเอียด ดังนี้</w:t>
      </w:r>
    </w:p>
    <w:p w:rsidR="00AE7F63" w:rsidRPr="00EA7E5D" w:rsidRDefault="00AE7F63" w:rsidP="0012102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AE7F63" w:rsidRPr="008C6738" w:rsidRDefault="00AE7F63" w:rsidP="00AE7F63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C673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</w:t>
      </w:r>
      <w:r w:rsidRPr="008C673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วิสัยทัศน์การพัฒนาองค์การบริหารส่วนตำบล</w:t>
      </w:r>
      <w:r w:rsidRPr="008C6738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ป่าบอน</w:t>
      </w:r>
    </w:p>
    <w:p w:rsidR="00AE7F63" w:rsidRPr="008C6738" w:rsidRDefault="00AE7F63" w:rsidP="00AE7F63">
      <w:pPr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AE7F63" w:rsidRPr="008C6738" w:rsidRDefault="00AE7F63" w:rsidP="00AE7F6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C6738">
        <w:rPr>
          <w:rFonts w:ascii="TH SarabunIT๙" w:hAnsi="TH SarabunIT๙" w:cs="TH SarabunIT๙"/>
          <w:b/>
          <w:bCs/>
          <w:kern w:val="24"/>
          <w:sz w:val="36"/>
          <w:szCs w:val="36"/>
          <w:cs/>
        </w:rPr>
        <w:t>“</w:t>
      </w:r>
      <w:r w:rsidRPr="008C6738">
        <w:rPr>
          <w:rFonts w:ascii="TH SarabunIT๙" w:hAnsi="TH SarabunIT๙" w:cs="TH SarabunIT๙" w:hint="cs"/>
          <w:b/>
          <w:bCs/>
          <w:kern w:val="24"/>
          <w:sz w:val="36"/>
          <w:szCs w:val="36"/>
          <w:cs/>
        </w:rPr>
        <w:t>พัฒนาคุณภาพชีวิต  เสริมสร้างคุณธรรม เน้นบริการสาธารณะ จัดการทรัพยากรแบบยั่งยืน</w:t>
      </w:r>
      <w:r w:rsidRPr="008C6738">
        <w:rPr>
          <w:rFonts w:ascii="TH SarabunIT๙" w:hAnsi="TH SarabunIT๙" w:cs="TH SarabunIT๙"/>
          <w:b/>
          <w:bCs/>
          <w:kern w:val="24"/>
          <w:sz w:val="36"/>
          <w:szCs w:val="36"/>
          <w:cs/>
        </w:rPr>
        <w:t>”</w:t>
      </w:r>
    </w:p>
    <w:p w:rsidR="00AE7F63" w:rsidRPr="00EA7E5D" w:rsidRDefault="00AE7F63" w:rsidP="00AE7F63">
      <w:pPr>
        <w:ind w:firstLine="720"/>
        <w:rPr>
          <w:rFonts w:ascii="TH SarabunIT๙" w:hAnsi="TH SarabunIT๙" w:cs="TH SarabunIT๙"/>
          <w:sz w:val="32"/>
          <w:szCs w:val="32"/>
          <w:u w:val="single"/>
        </w:rPr>
      </w:pPr>
    </w:p>
    <w:p w:rsidR="00AE7F63" w:rsidRPr="00EA7E5D" w:rsidRDefault="00AE7F63" w:rsidP="00AE7F63">
      <w:pPr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7E5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</w:t>
      </w:r>
    </w:p>
    <w:p w:rsidR="00AE7F63" w:rsidRPr="00EA7E5D" w:rsidRDefault="00AE7F63" w:rsidP="00AE7F63">
      <w:pPr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EA7E5D">
        <w:rPr>
          <w:rFonts w:ascii="TH SarabunIT๙" w:hAnsi="TH SarabunIT๙" w:cs="TH SarabunIT๙" w:hint="cs"/>
          <w:sz w:val="32"/>
          <w:szCs w:val="32"/>
          <w:cs/>
        </w:rPr>
        <w:t>1. ด้านสังคมและการพัฒนาคุณภาพชีวิต</w:t>
      </w:r>
    </w:p>
    <w:p w:rsidR="00AE7F63" w:rsidRPr="00EA7E5D" w:rsidRDefault="00AE7F63" w:rsidP="00AE7F63">
      <w:pPr>
        <w:jc w:val="both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 w:hint="cs"/>
          <w:sz w:val="32"/>
          <w:szCs w:val="32"/>
          <w:cs/>
        </w:rPr>
        <w:tab/>
        <w:t xml:space="preserve">2. ด้านการพัฒนาโครงการสร้างพื้นฐาน </w:t>
      </w:r>
    </w:p>
    <w:p w:rsidR="00AE7F63" w:rsidRPr="00EA7E5D" w:rsidRDefault="00AE7F63" w:rsidP="00AE7F63">
      <w:pPr>
        <w:jc w:val="both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</w:rPr>
        <w:tab/>
        <w:t>3.</w:t>
      </w:r>
      <w:r w:rsidRPr="00EA7E5D">
        <w:rPr>
          <w:rFonts w:ascii="TH SarabunIT๙" w:hAnsi="TH SarabunIT๙" w:cs="TH SarabunIT๙" w:hint="cs"/>
          <w:sz w:val="32"/>
          <w:szCs w:val="32"/>
          <w:cs/>
        </w:rPr>
        <w:t>ด้านพัฒนาและเสริมสร้างความเข้มแข็งของระบบเ</w:t>
      </w:r>
      <w:r w:rsidR="00B93E57">
        <w:rPr>
          <w:rFonts w:ascii="TH SarabunIT๙" w:hAnsi="TH SarabunIT๙" w:cs="TH SarabunIT๙" w:hint="cs"/>
          <w:sz w:val="32"/>
          <w:szCs w:val="32"/>
          <w:cs/>
        </w:rPr>
        <w:t>ศรษฐกิจและแก้ไขปัญหาความ</w:t>
      </w:r>
      <w:r w:rsidR="00B93E57">
        <w:rPr>
          <w:rFonts w:ascii="TH SarabunIT๙" w:hAnsi="TH SarabunIT๙" w:cs="TH SarabunIT๙" w:hint="cs"/>
          <w:sz w:val="32"/>
          <w:szCs w:val="32"/>
          <w:cs/>
        </w:rPr>
        <w:tab/>
      </w:r>
      <w:r w:rsidR="00B93E57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B93E57">
        <w:rPr>
          <w:rFonts w:ascii="TH SarabunIT๙" w:hAnsi="TH SarabunIT๙" w:cs="TH SarabunIT๙" w:hint="cs"/>
          <w:sz w:val="32"/>
          <w:szCs w:val="32"/>
          <w:cs/>
        </w:rPr>
        <w:tab/>
      </w:r>
      <w:r w:rsidRPr="00EA7E5D">
        <w:rPr>
          <w:rFonts w:ascii="TH SarabunIT๙" w:hAnsi="TH SarabunIT๙" w:cs="TH SarabunIT๙" w:hint="cs"/>
          <w:sz w:val="32"/>
          <w:szCs w:val="32"/>
          <w:cs/>
        </w:rPr>
        <w:t xml:space="preserve">ยากจน </w:t>
      </w:r>
    </w:p>
    <w:p w:rsidR="00AE7F63" w:rsidRPr="00EA7E5D" w:rsidRDefault="00AE7F63" w:rsidP="00AE7F63">
      <w:pPr>
        <w:jc w:val="both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</w:rPr>
        <w:tab/>
      </w:r>
      <w:r w:rsidRPr="00EA7E5D">
        <w:rPr>
          <w:rFonts w:ascii="TH SarabunIT๙" w:hAnsi="TH SarabunIT๙" w:cs="TH SarabunIT๙" w:hint="cs"/>
          <w:sz w:val="32"/>
          <w:szCs w:val="32"/>
          <w:cs/>
        </w:rPr>
        <w:t xml:space="preserve">4. ด้านการบริหารจัดการบ้านเมืองที่ดี </w:t>
      </w:r>
    </w:p>
    <w:p w:rsidR="00AE7F63" w:rsidRPr="00EA7E5D" w:rsidRDefault="00AE7F63" w:rsidP="00AE7F63">
      <w:pPr>
        <w:jc w:val="both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 w:hint="cs"/>
          <w:sz w:val="32"/>
          <w:szCs w:val="32"/>
          <w:cs/>
        </w:rPr>
        <w:tab/>
        <w:t xml:space="preserve">5. ด้านกีฬาและนันทนาการ </w:t>
      </w:r>
    </w:p>
    <w:p w:rsidR="00AE7F63" w:rsidRPr="00EA7E5D" w:rsidRDefault="00AE7F63" w:rsidP="00AE7F63">
      <w:pPr>
        <w:jc w:val="both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 w:hint="cs"/>
          <w:sz w:val="32"/>
          <w:szCs w:val="32"/>
          <w:cs/>
        </w:rPr>
        <w:tab/>
        <w:t xml:space="preserve">6. ด้านความมั่นคงและเสริมสร้างสันติสุข </w:t>
      </w:r>
    </w:p>
    <w:p w:rsidR="00AE7F63" w:rsidRPr="00EA7E5D" w:rsidRDefault="00AE7F63" w:rsidP="00AE7F63">
      <w:pPr>
        <w:jc w:val="both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 w:hint="cs"/>
          <w:sz w:val="32"/>
          <w:szCs w:val="32"/>
          <w:cs/>
        </w:rPr>
        <w:tab/>
        <w:t>7. ด้านการจัดการทรัพยากรธรรมชาติและสิ่งแวดล้อม</w:t>
      </w:r>
    </w:p>
    <w:p w:rsidR="00AE7F63" w:rsidRPr="00EA7E5D" w:rsidRDefault="00AE7F63" w:rsidP="00AE7F63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AE7F63" w:rsidRPr="00EA7E5D" w:rsidRDefault="00AE7F63" w:rsidP="00AE7F63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7E5D">
        <w:rPr>
          <w:rFonts w:ascii="TH SarabunIT๙" w:hAnsi="TH SarabunIT๙" w:cs="TH SarabunIT๙" w:hint="cs"/>
          <w:sz w:val="32"/>
          <w:szCs w:val="32"/>
          <w:cs/>
        </w:rPr>
        <w:tab/>
      </w:r>
      <w:r w:rsidRPr="00EA7E5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เป้าประสงค์</w:t>
      </w:r>
    </w:p>
    <w:p w:rsidR="00AE7F63" w:rsidRPr="00EA7E5D" w:rsidRDefault="00AE7F63" w:rsidP="00AE7F63">
      <w:pPr>
        <w:numPr>
          <w:ilvl w:val="0"/>
          <w:numId w:val="35"/>
        </w:numPr>
        <w:tabs>
          <w:tab w:val="clear" w:pos="1080"/>
        </w:tabs>
        <w:ind w:left="1260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 w:hint="cs"/>
          <w:sz w:val="32"/>
          <w:szCs w:val="32"/>
          <w:cs/>
        </w:rPr>
        <w:t>ประชาชนมีคุณภาพชีวิตที่ดี บุคลากรมีคุณภาพมีความพร้อมสู่ประชาคมอาเซียน</w:t>
      </w:r>
    </w:p>
    <w:p w:rsidR="00AE7F63" w:rsidRPr="00EA7E5D" w:rsidRDefault="00AE7F63" w:rsidP="00AE7F63">
      <w:pPr>
        <w:numPr>
          <w:ilvl w:val="0"/>
          <w:numId w:val="35"/>
        </w:numPr>
        <w:tabs>
          <w:tab w:val="clear" w:pos="1080"/>
        </w:tabs>
        <w:ind w:left="1260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>ระบบ</w:t>
      </w:r>
      <w:r w:rsidRPr="00EA7E5D">
        <w:rPr>
          <w:rFonts w:ascii="TH SarabunIT๙" w:hAnsi="TH SarabunIT๙" w:cs="TH SarabunIT๙" w:hint="cs"/>
          <w:sz w:val="32"/>
          <w:szCs w:val="32"/>
          <w:cs/>
        </w:rPr>
        <w:t>สาธารณูปโภคและสาธารณูปการได้มาตรฐาน</w:t>
      </w:r>
    </w:p>
    <w:p w:rsidR="00AE7F63" w:rsidRPr="00EA7E5D" w:rsidRDefault="00AE7F63" w:rsidP="00AE7F63">
      <w:pPr>
        <w:numPr>
          <w:ilvl w:val="0"/>
          <w:numId w:val="35"/>
        </w:numPr>
        <w:tabs>
          <w:tab w:val="clear" w:pos="1080"/>
        </w:tabs>
        <w:ind w:left="1260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 w:hint="cs"/>
          <w:sz w:val="32"/>
          <w:szCs w:val="32"/>
          <w:cs/>
        </w:rPr>
        <w:t>ประชาชนและชุมชนมีความเข้มแข็ง และพึ่งตนเองได้</w:t>
      </w:r>
    </w:p>
    <w:p w:rsidR="00AE7F63" w:rsidRPr="00EA7E5D" w:rsidRDefault="00AE7F63" w:rsidP="00AE7F63">
      <w:pPr>
        <w:numPr>
          <w:ilvl w:val="0"/>
          <w:numId w:val="35"/>
        </w:numPr>
        <w:tabs>
          <w:tab w:val="clear" w:pos="1080"/>
        </w:tabs>
        <w:ind w:left="1260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 w:hint="cs"/>
          <w:sz w:val="32"/>
          <w:szCs w:val="32"/>
          <w:cs/>
        </w:rPr>
        <w:t>องค์กรมีระบบการบริหารจัดการบ้านเมืองที่ดี</w:t>
      </w:r>
    </w:p>
    <w:p w:rsidR="00AE7F63" w:rsidRPr="00EA7E5D" w:rsidRDefault="00AE7F63" w:rsidP="00AE7F63">
      <w:pPr>
        <w:numPr>
          <w:ilvl w:val="0"/>
          <w:numId w:val="35"/>
        </w:numPr>
        <w:tabs>
          <w:tab w:val="clear" w:pos="1080"/>
        </w:tabs>
        <w:ind w:left="1260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 w:hint="cs"/>
          <w:sz w:val="32"/>
          <w:szCs w:val="32"/>
          <w:cs/>
        </w:rPr>
        <w:t>ประชาชนเห็นความสำคัญของการเล่นกีฬา และนันทนาการเพื่อสุขภาพ และแก้ปัญหา</w:t>
      </w:r>
      <w:r w:rsidR="00B93E57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EA7E5D">
        <w:rPr>
          <w:rFonts w:ascii="TH SarabunIT๙" w:hAnsi="TH SarabunIT๙" w:cs="TH SarabunIT๙" w:hint="cs"/>
          <w:sz w:val="32"/>
          <w:szCs w:val="32"/>
          <w:cs/>
        </w:rPr>
        <w:t>ยาเสพติด</w:t>
      </w:r>
    </w:p>
    <w:p w:rsidR="00AE7F63" w:rsidRPr="00EA7E5D" w:rsidRDefault="00AE7F63" w:rsidP="00AE7F63">
      <w:pPr>
        <w:numPr>
          <w:ilvl w:val="0"/>
          <w:numId w:val="35"/>
        </w:numPr>
        <w:tabs>
          <w:tab w:val="clear" w:pos="1080"/>
        </w:tabs>
        <w:ind w:left="1260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 w:hint="cs"/>
          <w:sz w:val="32"/>
          <w:szCs w:val="32"/>
          <w:cs/>
        </w:rPr>
        <w:t>ชุมชนมีระบบการจัดการภัยที่เข้มแข็ง และประชาชนได้รับการช่วยเหลือได้ทันท่วงที</w:t>
      </w:r>
    </w:p>
    <w:p w:rsidR="00AE7F63" w:rsidRPr="00EA7E5D" w:rsidRDefault="00AE7F63" w:rsidP="00AE7F63">
      <w:pPr>
        <w:numPr>
          <w:ilvl w:val="0"/>
          <w:numId w:val="35"/>
        </w:numPr>
        <w:tabs>
          <w:tab w:val="clear" w:pos="1080"/>
        </w:tabs>
        <w:ind w:left="1260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EA7E5D">
        <w:rPr>
          <w:rFonts w:ascii="TH SarabunIT๙" w:hAnsi="TH SarabunIT๙" w:cs="TH SarabunIT๙"/>
          <w:sz w:val="32"/>
          <w:szCs w:val="32"/>
          <w:cs/>
        </w:rPr>
        <w:t>อนุรักษ์และฟื้นฟูทรัพยากรธรรมชาติและสิ่งแวดล้อม</w:t>
      </w:r>
    </w:p>
    <w:p w:rsidR="00AE7F63" w:rsidRDefault="00AE7F63" w:rsidP="00AE7F63">
      <w:pPr>
        <w:ind w:left="1260"/>
        <w:rPr>
          <w:rFonts w:ascii="TH SarabunIT๙" w:hAnsi="TH SarabunIT๙" w:cs="TH SarabunIT๙"/>
          <w:sz w:val="32"/>
          <w:szCs w:val="32"/>
        </w:rPr>
      </w:pPr>
    </w:p>
    <w:p w:rsidR="00EA7E5D" w:rsidRDefault="00EA7E5D" w:rsidP="00AE7F63">
      <w:pPr>
        <w:ind w:left="1260"/>
        <w:rPr>
          <w:rFonts w:ascii="TH SarabunIT๙" w:hAnsi="TH SarabunIT๙" w:cs="TH SarabunIT๙"/>
          <w:sz w:val="32"/>
          <w:szCs w:val="32"/>
        </w:rPr>
      </w:pPr>
    </w:p>
    <w:p w:rsidR="00EA7E5D" w:rsidRDefault="00EA7E5D" w:rsidP="00AE7F63">
      <w:pPr>
        <w:ind w:left="1260"/>
        <w:rPr>
          <w:rFonts w:ascii="TH SarabunIT๙" w:hAnsi="TH SarabunIT๙" w:cs="TH SarabunIT๙"/>
          <w:sz w:val="32"/>
          <w:szCs w:val="32"/>
        </w:rPr>
      </w:pPr>
    </w:p>
    <w:p w:rsidR="008C6738" w:rsidRDefault="008C6738" w:rsidP="00AE7F63">
      <w:pPr>
        <w:ind w:left="1260"/>
        <w:rPr>
          <w:rFonts w:ascii="TH SarabunIT๙" w:hAnsi="TH SarabunIT๙" w:cs="TH SarabunIT๙"/>
          <w:sz w:val="32"/>
          <w:szCs w:val="32"/>
        </w:rPr>
      </w:pPr>
    </w:p>
    <w:p w:rsidR="0012637B" w:rsidRPr="00EA7E5D" w:rsidRDefault="0012637B" w:rsidP="00AE7F63">
      <w:pPr>
        <w:ind w:left="1260"/>
        <w:rPr>
          <w:rFonts w:ascii="TH SarabunIT๙" w:hAnsi="TH SarabunIT๙" w:cs="TH SarabunIT๙"/>
          <w:sz w:val="32"/>
          <w:szCs w:val="32"/>
          <w:cs/>
        </w:rPr>
      </w:pPr>
    </w:p>
    <w:p w:rsidR="00AE7F63" w:rsidRPr="00EA7E5D" w:rsidRDefault="00AE7F63" w:rsidP="00AE7F63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7E5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Pr="00EA7E5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กลยุทธ์</w:t>
      </w:r>
    </w:p>
    <w:p w:rsidR="00AE7F63" w:rsidRPr="00EA7E5D" w:rsidRDefault="00AE7F63" w:rsidP="00AE7F63">
      <w:pPr>
        <w:numPr>
          <w:ilvl w:val="0"/>
          <w:numId w:val="34"/>
        </w:numPr>
        <w:tabs>
          <w:tab w:val="clear" w:pos="1800"/>
          <w:tab w:val="left" w:pos="1260"/>
        </w:tabs>
        <w:ind w:left="0" w:firstLine="900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>ส่งเสริมและ</w:t>
      </w:r>
      <w:r w:rsidRPr="00EA7E5D">
        <w:rPr>
          <w:rFonts w:ascii="TH SarabunIT๙" w:hAnsi="TH SarabunIT๙" w:cs="TH SarabunIT๙" w:hint="cs"/>
          <w:sz w:val="32"/>
          <w:szCs w:val="32"/>
          <w:cs/>
        </w:rPr>
        <w:t xml:space="preserve">สนับสนุนการศึกษา ศาสนา วัฒนธรรม ประเพณีท้องถิ่น </w:t>
      </w:r>
      <w:r w:rsidRPr="00EA7E5D">
        <w:rPr>
          <w:rFonts w:ascii="TH SarabunIT๙" w:hAnsi="TH SarabunIT๙" w:cs="TH SarabunIT๙"/>
          <w:sz w:val="32"/>
          <w:szCs w:val="32"/>
          <w:cs/>
        </w:rPr>
        <w:t xml:space="preserve">พัฒนาคุณภาพชีวิตของประชาชนในด้านต่างๆ </w:t>
      </w:r>
      <w:r w:rsidRPr="00EA7E5D">
        <w:rPr>
          <w:rFonts w:ascii="TH SarabunIT๙" w:hAnsi="TH SarabunIT๙" w:cs="TH SarabunIT๙" w:hint="cs"/>
          <w:sz w:val="32"/>
          <w:szCs w:val="32"/>
          <w:cs/>
        </w:rPr>
        <w:t>รวมทั้งพัฒนา</w:t>
      </w:r>
      <w:r w:rsidRPr="00EA7E5D">
        <w:rPr>
          <w:rFonts w:ascii="TH SarabunIT๙" w:hAnsi="TH SarabunIT๙" w:cs="TH SarabunIT๙" w:hint="cs"/>
          <w:vanish/>
          <w:sz w:val="32"/>
          <w:szCs w:val="32"/>
          <w:cs/>
        </w:rPr>
        <w:t>ิบาลแก่ประชาชน้ ปลูกฝังจิตสำนึก ค่านิยม วัฒนธรรมประชาธิปไตยากรธรรมชาติและสิ่งแวดล้อมารรักษาความสงบเรียบร้อยภายในชุมชน</w:t>
      </w:r>
      <w:r w:rsidRPr="00EA7E5D">
        <w:rPr>
          <w:rFonts w:ascii="TH SarabunIT๙" w:hAnsi="TH SarabunIT๙" w:cs="TH SarabunIT๙" w:hint="cs"/>
          <w:vanish/>
          <w:sz w:val="32"/>
          <w:szCs w:val="32"/>
          <w:cs/>
        </w:rPr>
        <w:pgNum/>
      </w:r>
      <w:r w:rsidRPr="00EA7E5D">
        <w:rPr>
          <w:rFonts w:ascii="TH SarabunIT๙" w:hAnsi="TH SarabunIT๙" w:cs="TH SarabunIT๙" w:hint="cs"/>
          <w:vanish/>
          <w:sz w:val="32"/>
          <w:szCs w:val="32"/>
          <w:cs/>
        </w:rPr>
        <w:pgNum/>
      </w:r>
      <w:r w:rsidRPr="00EA7E5D">
        <w:rPr>
          <w:rFonts w:ascii="TH SarabunIT๙" w:hAnsi="TH SarabunIT๙" w:cs="TH SarabunIT๙" w:hint="cs"/>
          <w:sz w:val="32"/>
          <w:szCs w:val="32"/>
          <w:cs/>
        </w:rPr>
        <w:t>บุคลากรเพื่อเตรียมความพร้อมสู่ประชาคมอาเซียน</w:t>
      </w:r>
    </w:p>
    <w:p w:rsidR="00AE7F63" w:rsidRPr="00EA7E5D" w:rsidRDefault="00AE7F63" w:rsidP="00AE7F63">
      <w:pPr>
        <w:numPr>
          <w:ilvl w:val="0"/>
          <w:numId w:val="34"/>
        </w:numPr>
        <w:tabs>
          <w:tab w:val="clear" w:pos="1800"/>
          <w:tab w:val="left" w:pos="1260"/>
        </w:tabs>
        <w:ind w:left="0" w:firstLine="900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>ปรับปรุงและพัฒนาระบบโครงสร้างพื้นฐาน เพื่อรองรับความเจริญก้าวหน้าทางด้านการคมนาคม</w:t>
      </w:r>
      <w:r w:rsidRPr="00EA7E5D">
        <w:rPr>
          <w:rFonts w:ascii="TH SarabunIT๙" w:hAnsi="TH SarabunIT๙" w:cs="TH SarabunIT๙" w:hint="cs"/>
          <w:sz w:val="32"/>
          <w:szCs w:val="32"/>
          <w:cs/>
        </w:rPr>
        <w:t>ข</w:t>
      </w:r>
      <w:r w:rsidRPr="00EA7E5D">
        <w:rPr>
          <w:rFonts w:ascii="TH SarabunIT๙" w:hAnsi="TH SarabunIT๙" w:cs="TH SarabunIT๙"/>
          <w:sz w:val="32"/>
          <w:szCs w:val="32"/>
          <w:cs/>
        </w:rPr>
        <w:t>นส่งและความต้องการของประชาชน</w:t>
      </w:r>
    </w:p>
    <w:p w:rsidR="00AE7F63" w:rsidRPr="00EA7E5D" w:rsidRDefault="00AE7F63" w:rsidP="00AE7F63">
      <w:pPr>
        <w:numPr>
          <w:ilvl w:val="0"/>
          <w:numId w:val="34"/>
        </w:numPr>
        <w:tabs>
          <w:tab w:val="clear" w:pos="1800"/>
          <w:tab w:val="left" w:pos="1260"/>
        </w:tabs>
        <w:ind w:left="0" w:firstLine="900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 w:hint="cs"/>
          <w:sz w:val="32"/>
          <w:szCs w:val="32"/>
          <w:cs/>
        </w:rPr>
        <w:t>พัฒนาศักยภาพด้านอาชีพของประชาชนในตำบลให้</w:t>
      </w:r>
      <w:r w:rsidRPr="00EA7E5D">
        <w:rPr>
          <w:rFonts w:ascii="TH SarabunIT๙" w:hAnsi="TH SarabunIT๙" w:cs="TH SarabunIT๙"/>
          <w:sz w:val="32"/>
          <w:szCs w:val="32"/>
          <w:cs/>
        </w:rPr>
        <w:t>เข้มแข็ง</w:t>
      </w:r>
      <w:r w:rsidRPr="00EA7E5D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EA7E5D">
        <w:rPr>
          <w:rFonts w:ascii="TH SarabunIT๙" w:hAnsi="TH SarabunIT๙" w:cs="TH SarabunIT๙"/>
          <w:sz w:val="32"/>
          <w:szCs w:val="32"/>
          <w:cs/>
        </w:rPr>
        <w:t>พึ่งตนเองได้</w:t>
      </w:r>
      <w:r w:rsidRPr="00EA7E5D">
        <w:rPr>
          <w:rFonts w:ascii="TH SarabunIT๙" w:hAnsi="TH SarabunIT๙" w:cs="TH SarabunIT๙" w:hint="cs"/>
          <w:sz w:val="32"/>
          <w:szCs w:val="32"/>
          <w:cs/>
        </w:rPr>
        <w:t xml:space="preserve"> โดยยึดหลักปรัชญาเศรษฐกิจพอเพียง</w:t>
      </w:r>
    </w:p>
    <w:p w:rsidR="00AE7F63" w:rsidRPr="00EA7E5D" w:rsidRDefault="00AE7F63" w:rsidP="00AE7F63">
      <w:pPr>
        <w:numPr>
          <w:ilvl w:val="0"/>
          <w:numId w:val="34"/>
        </w:numPr>
        <w:tabs>
          <w:tab w:val="clear" w:pos="1800"/>
          <w:tab w:val="left" w:pos="1260"/>
        </w:tabs>
        <w:ind w:left="0" w:firstLine="900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>การจัดการบริหารชุมชนและองค์กรโดยยึดหลักธรรมาภิบาล สร้างระบบการบริหารจัดการที่ดีบริหารโปร่งใส เน้นการมีส่วนร่วมให้เกิดขึ้นใน อปท.เพื่อเกื้อหนุนต่อการพัฒนาชุมชนอย่างยั่งยืน</w:t>
      </w:r>
    </w:p>
    <w:p w:rsidR="00AE7F63" w:rsidRPr="00EA7E5D" w:rsidRDefault="00AE7F63" w:rsidP="00AE7F63">
      <w:pPr>
        <w:numPr>
          <w:ilvl w:val="0"/>
          <w:numId w:val="34"/>
        </w:numPr>
        <w:tabs>
          <w:tab w:val="clear" w:pos="1800"/>
          <w:tab w:val="left" w:pos="1260"/>
        </w:tabs>
        <w:ind w:left="0" w:firstLine="900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 w:hint="cs"/>
          <w:sz w:val="32"/>
          <w:szCs w:val="32"/>
          <w:cs/>
        </w:rPr>
        <w:t>ส่งเสริม และสนับสนุนการกีฬา การออกกำลังกาย และนันทนาการ</w:t>
      </w:r>
    </w:p>
    <w:p w:rsidR="00AE7F63" w:rsidRPr="00EA7E5D" w:rsidRDefault="00AE7F63" w:rsidP="00AE7F63">
      <w:pPr>
        <w:numPr>
          <w:ilvl w:val="0"/>
          <w:numId w:val="34"/>
        </w:numPr>
        <w:tabs>
          <w:tab w:val="clear" w:pos="1800"/>
          <w:tab w:val="left" w:pos="1260"/>
        </w:tabs>
        <w:ind w:left="0" w:firstLine="900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 w:hint="cs"/>
          <w:sz w:val="32"/>
          <w:szCs w:val="32"/>
          <w:cs/>
        </w:rPr>
        <w:t>เปิดโอกาสให้ประชาชนเข้ามามีส่วนร่วมในการจัดการภัยและรักษาความสงบเรียบร้อยในชุมชน และช่วยเหลือบรรเทาความเดือนร้อนของประชาชนได้ทันท่วงที</w:t>
      </w:r>
    </w:p>
    <w:p w:rsidR="0012102A" w:rsidRPr="00031F7B" w:rsidRDefault="00AE7F63" w:rsidP="00031F7B">
      <w:pPr>
        <w:numPr>
          <w:ilvl w:val="0"/>
          <w:numId w:val="34"/>
        </w:numPr>
        <w:tabs>
          <w:tab w:val="clear" w:pos="1800"/>
          <w:tab w:val="left" w:pos="1260"/>
        </w:tabs>
        <w:ind w:left="0" w:firstLine="900"/>
        <w:jc w:val="thaiDistribute"/>
        <w:rPr>
          <w:rFonts w:ascii="TH SarabunIT๙" w:hAnsi="TH SarabunIT๙" w:cs="TH SarabunIT๙"/>
          <w:sz w:val="32"/>
          <w:szCs w:val="32"/>
        </w:rPr>
      </w:pPr>
      <w:r w:rsidRPr="00EA7E5D">
        <w:rPr>
          <w:rFonts w:ascii="TH SarabunIT๙" w:hAnsi="TH SarabunIT๙" w:cs="TH SarabunIT๙"/>
          <w:sz w:val="32"/>
          <w:szCs w:val="32"/>
          <w:cs/>
        </w:rPr>
        <w:t>ปรับปรุงและพัฒนาทรัพยากรธรรมชาติและสิ่งแวดล้อมภายในตำบลให้น่าอยู่</w:t>
      </w:r>
    </w:p>
    <w:p w:rsidR="003478A4" w:rsidRPr="00AB4DE2" w:rsidRDefault="003478A4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AB4DE2" w:rsidRPr="00CA6129" w:rsidRDefault="00AB4DE2" w:rsidP="009E1300">
      <w:pPr>
        <w:shd w:val="clear" w:color="auto" w:fill="F2F2F2" w:themeFill="background1" w:themeFillShade="F2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 w:rsidRPr="00CA6129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t>2. แนวทางการติดตามและปร</w:t>
      </w:r>
      <w:r w:rsidR="008C6738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t>ะเมินผล ปีงบประมาณ   พ.ศ. 256</w:t>
      </w:r>
      <w:r w:rsidR="008C6738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4</w:t>
      </w:r>
      <w:r w:rsidRPr="00CA6129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t xml:space="preserve">     </w:t>
      </w:r>
    </w:p>
    <w:p w:rsidR="00CA6129" w:rsidRPr="00B93E57" w:rsidRDefault="00CA6129" w:rsidP="00CA612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ind w:right="-188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CA6129">
        <w:rPr>
          <w:rFonts w:ascii="TH SarabunIT๙" w:hAnsi="TH SarabunIT๙" w:cs="TH SarabunIT๙"/>
          <w:sz w:val="36"/>
          <w:szCs w:val="36"/>
        </w:rPr>
        <w:tab/>
      </w:r>
      <w:r w:rsidR="00B93E57">
        <w:rPr>
          <w:rFonts w:ascii="TH SarabunIT๙" w:hAnsi="TH SarabunIT๙" w:cs="TH SarabunIT๙"/>
          <w:sz w:val="36"/>
          <w:szCs w:val="36"/>
        </w:rPr>
        <w:tab/>
      </w:r>
      <w:r w:rsidR="00B93E57" w:rsidRPr="00B93E57">
        <w:rPr>
          <w:rFonts w:ascii="TH SarabunIT๙" w:hAnsi="TH SarabunIT๙" w:cs="TH SarabunIT๙"/>
          <w:sz w:val="36"/>
          <w:szCs w:val="36"/>
        </w:rPr>
        <w:t>2.1.</w:t>
      </w:r>
      <w:r w:rsidR="00F95E95">
        <w:rPr>
          <w:rFonts w:ascii="TH SarabunIT๙" w:hAnsi="TH SarabunIT๙" w:cs="TH SarabunIT๙" w:hint="cs"/>
          <w:sz w:val="36"/>
          <w:szCs w:val="36"/>
          <w:cs/>
        </w:rPr>
        <w:t>การติดตามและประเมินผลยุทธศาสตร์</w:t>
      </w:r>
    </w:p>
    <w:p w:rsidR="00B93E57" w:rsidRPr="00B93E57" w:rsidRDefault="00B93E57" w:rsidP="00CA612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ind w:right="-188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B93E57" w:rsidRPr="009D1F3A" w:rsidRDefault="00B93E57" w:rsidP="00B93E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9D1F3A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ความเชื่อมโยงของยุทธศาสตร์ในภาพรวม</w:t>
      </w:r>
    </w:p>
    <w:p w:rsidR="00B93E57" w:rsidRPr="00783D53" w:rsidRDefault="00B93E57" w:rsidP="00B93E57">
      <w:pPr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tbl>
      <w:tblPr>
        <w:tblW w:w="106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00"/>
        <w:gridCol w:w="3969"/>
        <w:gridCol w:w="2832"/>
        <w:gridCol w:w="3019"/>
      </w:tblGrid>
      <w:tr w:rsidR="00B93E57" w:rsidRPr="00002522" w:rsidTr="00B93E57">
        <w:trPr>
          <w:jc w:val="center"/>
        </w:trPr>
        <w:tc>
          <w:tcPr>
            <w:tcW w:w="800" w:type="dxa"/>
          </w:tcPr>
          <w:p w:rsidR="00B93E57" w:rsidRPr="00B93E57" w:rsidRDefault="00B93E57" w:rsidP="003A695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3969" w:type="dxa"/>
          </w:tcPr>
          <w:p w:rsidR="00B93E57" w:rsidRPr="00B93E57" w:rsidRDefault="00B93E57" w:rsidP="003A695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B93E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ยุทธศาสตร์การพัฒนาจังหวัด</w:t>
            </w:r>
          </w:p>
        </w:tc>
        <w:tc>
          <w:tcPr>
            <w:tcW w:w="2832" w:type="dxa"/>
          </w:tcPr>
          <w:p w:rsidR="00B93E57" w:rsidRPr="00B93E57" w:rsidRDefault="00B93E57" w:rsidP="003A695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B93E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กรอบยุทธศาสตร์การพัฒนาของ</w:t>
            </w:r>
          </w:p>
          <w:p w:rsidR="00B93E57" w:rsidRPr="00B93E57" w:rsidRDefault="00B93E57" w:rsidP="003A695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อปท. ในเขตจังหวัดปัตตานี</w:t>
            </w:r>
          </w:p>
        </w:tc>
        <w:tc>
          <w:tcPr>
            <w:tcW w:w="3019" w:type="dxa"/>
          </w:tcPr>
          <w:p w:rsidR="00B93E57" w:rsidRPr="00B93E57" w:rsidRDefault="00B93E57" w:rsidP="003A695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B93E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ยุทธศาสตร์การพัฒนา</w:t>
            </w:r>
          </w:p>
          <w:p w:rsidR="00B93E57" w:rsidRPr="00B93E57" w:rsidRDefault="00B93E57" w:rsidP="003A695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B93E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ของ อบต.</w:t>
            </w:r>
          </w:p>
        </w:tc>
      </w:tr>
      <w:tr w:rsidR="00B93E57" w:rsidRPr="00002522" w:rsidTr="00B93E57">
        <w:trPr>
          <w:jc w:val="center"/>
        </w:trPr>
        <w:tc>
          <w:tcPr>
            <w:tcW w:w="800" w:type="dxa"/>
          </w:tcPr>
          <w:p w:rsidR="00B93E57" w:rsidRPr="00B93E57" w:rsidRDefault="00B93E57" w:rsidP="003A6950">
            <w:pPr>
              <w:spacing w:before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3969" w:type="dxa"/>
          </w:tcPr>
          <w:p w:rsidR="00B93E57" w:rsidRPr="00B93E57" w:rsidRDefault="00B93E57" w:rsidP="003A6950">
            <w:pPr>
              <w:ind w:left="-91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ย.2 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การพัฒนาสังคม </w:t>
            </w:r>
            <w:r w:rsidRPr="00B93E57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ชุมชนที่น่าอยู่และทรัพยากรธรรมชาติอุดมสมบูรณ์อย่างยั่งยืน</w:t>
            </w:r>
          </w:p>
        </w:tc>
        <w:tc>
          <w:tcPr>
            <w:tcW w:w="2832" w:type="dxa"/>
          </w:tcPr>
          <w:p w:rsidR="00B93E57" w:rsidRPr="00B93E57" w:rsidRDefault="00B93E57" w:rsidP="003A6950">
            <w:pPr>
              <w:spacing w:before="12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ย.1 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การพัฒนาเศรษฐกิจและคุณภาพชีวิตที่ดี</w:t>
            </w:r>
          </w:p>
        </w:tc>
        <w:tc>
          <w:tcPr>
            <w:tcW w:w="3019" w:type="dxa"/>
          </w:tcPr>
          <w:p w:rsidR="00B93E57" w:rsidRPr="00B93E57" w:rsidRDefault="00B93E57" w:rsidP="003A6950">
            <w:pPr>
              <w:spacing w:before="12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ย.</w:t>
            </w:r>
            <w:r w:rsidRPr="00B93E5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</w:t>
            </w:r>
            <w:r w:rsidRPr="00B93E57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ด้านการพัฒนาคนและสังคมให้มีคุณภาพ</w:t>
            </w:r>
          </w:p>
        </w:tc>
      </w:tr>
      <w:tr w:rsidR="00B93E57" w:rsidRPr="00002522" w:rsidTr="00B93E57">
        <w:trPr>
          <w:jc w:val="center"/>
        </w:trPr>
        <w:tc>
          <w:tcPr>
            <w:tcW w:w="800" w:type="dxa"/>
          </w:tcPr>
          <w:p w:rsidR="00B93E57" w:rsidRPr="00B93E57" w:rsidRDefault="00B93E57" w:rsidP="003A6950">
            <w:pPr>
              <w:spacing w:before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3969" w:type="dxa"/>
          </w:tcPr>
          <w:p w:rsidR="00B93E57" w:rsidRPr="00B93E57" w:rsidRDefault="00B93E57" w:rsidP="003A695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ย.3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การเสริมสร้างความมั่นคงพัฒนาโครงสร้างพื้นฐานและกรเชื่อมโยงเมืองสู่นานาชาติ</w:t>
            </w:r>
          </w:p>
        </w:tc>
        <w:tc>
          <w:tcPr>
            <w:tcW w:w="2832" w:type="dxa"/>
          </w:tcPr>
          <w:p w:rsidR="00B93E57" w:rsidRPr="00B93E57" w:rsidRDefault="00B93E57" w:rsidP="003A6950">
            <w:pPr>
              <w:spacing w:before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ย.2 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การพัฒนาด้านโครงสร้างพื้นฐานและบริการสาธารณะ</w:t>
            </w:r>
          </w:p>
        </w:tc>
        <w:tc>
          <w:tcPr>
            <w:tcW w:w="3019" w:type="dxa"/>
          </w:tcPr>
          <w:p w:rsidR="00B93E57" w:rsidRPr="00B93E57" w:rsidRDefault="00B93E57" w:rsidP="003A6950">
            <w:pPr>
              <w:spacing w:before="120"/>
              <w:rPr>
                <w:rFonts w:ascii="TH SarabunIT๙" w:hAnsi="TH SarabunIT๙" w:cs="TH SarabunIT๙"/>
                <w:sz w:val="30"/>
                <w:szCs w:val="30"/>
              </w:rPr>
            </w:pPr>
            <w:r w:rsidRPr="00B93E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ย.</w:t>
            </w:r>
            <w:r w:rsidRPr="00B93E5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</w:t>
            </w:r>
            <w:r w:rsidRPr="00B93E57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ด้านการพัฒนาโครงการสร้างพื้นฐาน</w:t>
            </w:r>
          </w:p>
        </w:tc>
      </w:tr>
      <w:tr w:rsidR="00B93E57" w:rsidRPr="00002522" w:rsidTr="00B93E57">
        <w:trPr>
          <w:jc w:val="center"/>
        </w:trPr>
        <w:tc>
          <w:tcPr>
            <w:tcW w:w="800" w:type="dxa"/>
          </w:tcPr>
          <w:p w:rsidR="00B93E57" w:rsidRPr="00B93E57" w:rsidRDefault="00B93E57" w:rsidP="003A6950">
            <w:pPr>
              <w:spacing w:before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/>
                <w:sz w:val="30"/>
                <w:szCs w:val="30"/>
                <w:cs/>
              </w:rPr>
              <w:t>3</w:t>
            </w:r>
          </w:p>
        </w:tc>
        <w:tc>
          <w:tcPr>
            <w:tcW w:w="3969" w:type="dxa"/>
          </w:tcPr>
          <w:p w:rsidR="00B93E57" w:rsidRPr="00B93E57" w:rsidRDefault="00B93E57" w:rsidP="003A6950">
            <w:pPr>
              <w:ind w:left="-91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ย.2 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การพัฒนาสังคม </w:t>
            </w:r>
            <w:r w:rsidRPr="00B93E57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ชุมชนที่น่าอยู่และทรัพยากรธรรมชาติอุดมสมบูรณ์อย่างยั่งยืน</w:t>
            </w:r>
          </w:p>
        </w:tc>
        <w:tc>
          <w:tcPr>
            <w:tcW w:w="2832" w:type="dxa"/>
          </w:tcPr>
          <w:p w:rsidR="00B93E57" w:rsidRPr="00B93E57" w:rsidRDefault="00B93E57" w:rsidP="003A6950">
            <w:pPr>
              <w:spacing w:before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ย.1 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การพัฒนาเศรษฐกิจและคุณภาพชีวิตที่ดี</w:t>
            </w:r>
          </w:p>
        </w:tc>
        <w:tc>
          <w:tcPr>
            <w:tcW w:w="3019" w:type="dxa"/>
          </w:tcPr>
          <w:p w:rsidR="00B93E57" w:rsidRPr="00B93E57" w:rsidRDefault="00B93E57" w:rsidP="003A6950">
            <w:pPr>
              <w:spacing w:before="120"/>
              <w:rPr>
                <w:rFonts w:ascii="TH SarabunIT๙" w:hAnsi="TH SarabunIT๙" w:cs="TH SarabunIT๙"/>
                <w:sz w:val="30"/>
                <w:szCs w:val="30"/>
              </w:rPr>
            </w:pPr>
            <w:r w:rsidRPr="00B93E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ย.3</w:t>
            </w:r>
            <w:r w:rsidRPr="00B93E57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ด้านพัฒนาและเสริมสร้างความเข้มแข็งของระบบเศรษฐกิจชุมชนและแก้ไขปัญหาความยากจน</w:t>
            </w:r>
          </w:p>
        </w:tc>
      </w:tr>
      <w:tr w:rsidR="00B93E57" w:rsidRPr="00002522" w:rsidTr="00B93E57">
        <w:trPr>
          <w:jc w:val="center"/>
        </w:trPr>
        <w:tc>
          <w:tcPr>
            <w:tcW w:w="800" w:type="dxa"/>
          </w:tcPr>
          <w:p w:rsidR="00B93E57" w:rsidRPr="00B93E57" w:rsidRDefault="00B93E57" w:rsidP="003A6950">
            <w:pPr>
              <w:spacing w:before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/>
                <w:sz w:val="30"/>
                <w:szCs w:val="30"/>
                <w:cs/>
              </w:rPr>
              <w:t>4</w:t>
            </w:r>
          </w:p>
        </w:tc>
        <w:tc>
          <w:tcPr>
            <w:tcW w:w="3969" w:type="dxa"/>
          </w:tcPr>
          <w:p w:rsidR="00B93E57" w:rsidRPr="00B93E57" w:rsidRDefault="00B93E57" w:rsidP="003A6950">
            <w:pPr>
              <w:jc w:val="thaiDistribute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B93E5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ย.3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การเสริมสร้างความมั่นคงพัฒนาโครงสร้างพื้นฐานและกรเชื่อมโยงเมืองสู่นานาชาติ</w:t>
            </w:r>
          </w:p>
        </w:tc>
        <w:tc>
          <w:tcPr>
            <w:tcW w:w="2832" w:type="dxa"/>
          </w:tcPr>
          <w:p w:rsidR="00B93E57" w:rsidRPr="00B93E57" w:rsidRDefault="00B93E57" w:rsidP="003A6950">
            <w:pPr>
              <w:spacing w:before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ย.2 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การพัฒนาด้านโครงสร้างพื้นฐานและบริการสาธารณะ</w:t>
            </w:r>
          </w:p>
        </w:tc>
        <w:tc>
          <w:tcPr>
            <w:tcW w:w="3019" w:type="dxa"/>
          </w:tcPr>
          <w:p w:rsidR="00B93E57" w:rsidRPr="00B93E57" w:rsidRDefault="00B93E57" w:rsidP="003A6950">
            <w:pPr>
              <w:spacing w:before="120"/>
              <w:rPr>
                <w:rFonts w:ascii="TH SarabunIT๙" w:hAnsi="TH SarabunIT๙" w:cs="TH SarabunIT๙"/>
                <w:sz w:val="30"/>
                <w:szCs w:val="30"/>
              </w:rPr>
            </w:pPr>
            <w:r w:rsidRPr="00B93E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ย. 4</w:t>
            </w:r>
            <w:r w:rsidRPr="00B93E57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ด้านการบริหารจัดการบ้านเมือง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</w:t>
            </w:r>
            <w:r w:rsidRPr="00B93E57">
              <w:rPr>
                <w:rFonts w:ascii="TH SarabunIT๙" w:hAnsi="TH SarabunIT๙" w:cs="TH SarabunIT๙"/>
                <w:sz w:val="30"/>
                <w:szCs w:val="30"/>
                <w:cs/>
              </w:rPr>
              <w:t>ที่ดี</w:t>
            </w:r>
          </w:p>
        </w:tc>
      </w:tr>
      <w:tr w:rsidR="00B93E57" w:rsidRPr="00002522" w:rsidTr="00B93E57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E57" w:rsidRPr="00B93E57" w:rsidRDefault="00B93E57" w:rsidP="003A6950">
            <w:pPr>
              <w:spacing w:before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B93E57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E57" w:rsidRPr="00B93E57" w:rsidRDefault="00B93E57" w:rsidP="003A6950">
            <w:pPr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ย.2 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การพัฒนาสังคม </w:t>
            </w:r>
            <w:r w:rsidRPr="00B93E57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ชุมชนที่น่าอยู่และทรัพยากรธรรมชาติอุดมสมบูรณ์อย่างยั่งยืน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E57" w:rsidRPr="00B93E57" w:rsidRDefault="00B93E57" w:rsidP="003A6950">
            <w:pPr>
              <w:spacing w:before="12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ย.4 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การพัฒนาด้านสังคมและความมั่นคง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E57" w:rsidRPr="00B93E57" w:rsidRDefault="00B93E57" w:rsidP="003A6950">
            <w:pPr>
              <w:spacing w:before="12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ย.5 </w:t>
            </w:r>
            <w:r w:rsidRPr="00B93E57">
              <w:rPr>
                <w:rFonts w:ascii="TH SarabunIT๙" w:hAnsi="TH SarabunIT๙" w:cs="TH SarabunIT๙"/>
                <w:sz w:val="30"/>
                <w:szCs w:val="30"/>
                <w:cs/>
              </w:rPr>
              <w:t>ด้านกีฬาและนันทนาการ</w:t>
            </w:r>
          </w:p>
        </w:tc>
      </w:tr>
      <w:tr w:rsidR="00B93E57" w:rsidRPr="00002522" w:rsidTr="00B93E57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E57" w:rsidRPr="00B93E57" w:rsidRDefault="00B93E57" w:rsidP="003A6950">
            <w:pPr>
              <w:spacing w:before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B93E57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E57" w:rsidRPr="00B93E57" w:rsidRDefault="00B93E57" w:rsidP="003A6950">
            <w:pPr>
              <w:ind w:firstLine="51"/>
              <w:jc w:val="thaiDistribute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ย.3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การเสริมสร้างความมั่นคงพัฒนาโครงสร้างพื้นฐานและกรเชื่อมโยงเมืองสู่นานาชาติ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E57" w:rsidRPr="00B93E57" w:rsidRDefault="00B93E57" w:rsidP="003A6950">
            <w:pPr>
              <w:spacing w:before="12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ย.4 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การพัฒนาด้านสังคมและความมั่นคง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E57" w:rsidRPr="00B93E57" w:rsidRDefault="00B93E57" w:rsidP="003A6950">
            <w:pPr>
              <w:spacing w:before="12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ย.6 </w:t>
            </w:r>
            <w:r w:rsidRPr="00B93E57">
              <w:rPr>
                <w:rFonts w:ascii="TH SarabunIT๙" w:hAnsi="TH SarabunIT๙" w:cs="TH SarabunIT๙"/>
                <w:sz w:val="30"/>
                <w:szCs w:val="30"/>
                <w:cs/>
              </w:rPr>
              <w:t>ด้านรักษาความมั่นคงและเสริมสร้างสันติสุข</w:t>
            </w:r>
          </w:p>
        </w:tc>
      </w:tr>
      <w:tr w:rsidR="00B93E57" w:rsidRPr="00002522" w:rsidTr="00B93E57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E57" w:rsidRPr="00B93E57" w:rsidRDefault="00B93E57" w:rsidP="003A6950">
            <w:pPr>
              <w:spacing w:before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/>
                <w:sz w:val="30"/>
                <w:szCs w:val="30"/>
                <w:cs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E57" w:rsidRPr="00B93E57" w:rsidRDefault="00B93E57" w:rsidP="003A6950">
            <w:pPr>
              <w:ind w:firstLine="51"/>
              <w:jc w:val="thaiDistribute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ย.2 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การพัฒนาสังคม </w:t>
            </w:r>
            <w:r w:rsidRPr="00B93E57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ชุมชนที่น่าอยู่และทรัพยากรธรรมชาติอุดมสมบูรณ์อย่างยั่งยืน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E57" w:rsidRPr="00B93E57" w:rsidRDefault="00B93E57" w:rsidP="003A6950">
            <w:pPr>
              <w:spacing w:before="12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B93E5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ย.3 </w:t>
            </w:r>
            <w:r w:rsidRPr="00B93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E57" w:rsidRPr="00B93E57" w:rsidRDefault="00B93E57" w:rsidP="003A6950">
            <w:pPr>
              <w:spacing w:before="12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B93E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ย.7 </w:t>
            </w:r>
            <w:r w:rsidRPr="00B93E57">
              <w:rPr>
                <w:rFonts w:ascii="TH SarabunIT๙" w:hAnsi="TH SarabunIT๙" w:cs="TH SarabunIT๙"/>
                <w:sz w:val="30"/>
                <w:szCs w:val="30"/>
                <w:cs/>
              </w:rPr>
              <w:t>ด้านการจัดการทรัพยากรธรรมชาติและสิ่งแวดล้อมอย่างยั่งยืน</w:t>
            </w:r>
          </w:p>
        </w:tc>
      </w:tr>
    </w:tbl>
    <w:p w:rsidR="00AB4DE2" w:rsidRPr="00B24AE3" w:rsidRDefault="00AB4DE2" w:rsidP="00AB4DE2">
      <w:pPr>
        <w:rPr>
          <w:rFonts w:ascii="TH SarabunIT๙" w:eastAsiaTheme="minorHAnsi" w:hAnsi="TH SarabunIT๙" w:cs="TH SarabunIT๙"/>
          <w:sz w:val="36"/>
          <w:szCs w:val="36"/>
        </w:rPr>
      </w:pPr>
      <w:r w:rsidRPr="00B24AE3">
        <w:rPr>
          <w:rFonts w:ascii="TH SarabunIT๙" w:eastAsiaTheme="minorHAnsi" w:hAnsi="TH SarabunIT๙" w:cs="TH SarabunIT๙"/>
          <w:sz w:val="36"/>
          <w:szCs w:val="36"/>
          <w:cs/>
        </w:rPr>
        <w:lastRenderedPageBreak/>
        <w:t xml:space="preserve">2.2 การติดตามและประเมินผลโครงการ       </w:t>
      </w:r>
    </w:p>
    <w:p w:rsidR="007604AD" w:rsidRPr="00B24AE3" w:rsidRDefault="007604AD" w:rsidP="007604AD">
      <w:pPr>
        <w:pStyle w:val="a3"/>
        <w:tabs>
          <w:tab w:val="left" w:pos="284"/>
          <w:tab w:val="left" w:pos="1418"/>
          <w:tab w:val="left" w:pos="1560"/>
          <w:tab w:val="left" w:pos="1843"/>
          <w:tab w:val="left" w:pos="2127"/>
          <w:tab w:val="left" w:pos="2410"/>
          <w:tab w:val="left" w:pos="2835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B24AE3">
        <w:rPr>
          <w:rFonts w:ascii="TH SarabunPSK" w:hAnsi="TH SarabunPSK" w:cs="TH SarabunPSK"/>
          <w:sz w:val="32"/>
          <w:szCs w:val="32"/>
        </w:rPr>
        <w:tab/>
        <w:t xml:space="preserve">   </w:t>
      </w:r>
      <w:r w:rsidRPr="00B24AE3">
        <w:rPr>
          <w:rFonts w:ascii="TH SarabunPSK" w:hAnsi="TH SarabunPSK" w:cs="TH SarabunPSK"/>
          <w:sz w:val="32"/>
          <w:szCs w:val="32"/>
          <w:cs/>
        </w:rPr>
        <w:t>ยุทธศาสตร์การพัฒนาและแผนงาน</w:t>
      </w:r>
    </w:p>
    <w:tbl>
      <w:tblPr>
        <w:tblStyle w:val="a5"/>
        <w:tblW w:w="10271" w:type="dxa"/>
        <w:tblInd w:w="-743" w:type="dxa"/>
        <w:tblLook w:val="04A0"/>
      </w:tblPr>
      <w:tblGrid>
        <w:gridCol w:w="1845"/>
        <w:gridCol w:w="1558"/>
        <w:gridCol w:w="1922"/>
        <w:gridCol w:w="2104"/>
        <w:gridCol w:w="1251"/>
        <w:gridCol w:w="1591"/>
      </w:tblGrid>
      <w:tr w:rsidR="00305E9E" w:rsidRPr="00B24AE3" w:rsidTr="00B24AE3">
        <w:tc>
          <w:tcPr>
            <w:tcW w:w="1845" w:type="dxa"/>
            <w:vMerge w:val="restart"/>
            <w:shd w:val="clear" w:color="auto" w:fill="F2F2F2" w:themeFill="background1" w:themeFillShade="F2"/>
          </w:tcPr>
          <w:p w:rsidR="00305E9E" w:rsidRPr="00B24AE3" w:rsidRDefault="00305E9E" w:rsidP="00B95F8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4A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558" w:type="dxa"/>
            <w:vMerge w:val="restart"/>
            <w:shd w:val="clear" w:color="auto" w:fill="F2F2F2" w:themeFill="background1" w:themeFillShade="F2"/>
          </w:tcPr>
          <w:p w:rsidR="00305E9E" w:rsidRPr="00B24AE3" w:rsidRDefault="00305E9E" w:rsidP="00B95F83">
            <w:pPr>
              <w:pStyle w:val="a3"/>
              <w:tabs>
                <w:tab w:val="left" w:pos="284"/>
                <w:tab w:val="left" w:pos="1207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24A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1922" w:type="dxa"/>
            <w:vMerge w:val="restart"/>
            <w:shd w:val="clear" w:color="auto" w:fill="F2F2F2" w:themeFill="background1" w:themeFillShade="F2"/>
          </w:tcPr>
          <w:p w:rsidR="00305E9E" w:rsidRPr="00B24AE3" w:rsidRDefault="00305E9E" w:rsidP="00B95F83">
            <w:pPr>
              <w:pStyle w:val="a3"/>
              <w:tabs>
                <w:tab w:val="left" w:pos="284"/>
                <w:tab w:val="left" w:pos="1324"/>
                <w:tab w:val="left" w:pos="1843"/>
                <w:tab w:val="left" w:pos="2268"/>
                <w:tab w:val="left" w:pos="2410"/>
                <w:tab w:val="left" w:pos="2835"/>
              </w:tabs>
              <w:ind w:right="9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4A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2104" w:type="dxa"/>
            <w:vMerge w:val="restart"/>
            <w:shd w:val="clear" w:color="auto" w:fill="F2F2F2" w:themeFill="background1" w:themeFillShade="F2"/>
          </w:tcPr>
          <w:p w:rsidR="00305E9E" w:rsidRPr="00B24AE3" w:rsidRDefault="00305E9E" w:rsidP="00B95F83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4A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หน่วยงานสนับสนุน</w:t>
            </w:r>
          </w:p>
        </w:tc>
        <w:tc>
          <w:tcPr>
            <w:tcW w:w="2842" w:type="dxa"/>
            <w:gridSpan w:val="2"/>
            <w:shd w:val="clear" w:color="auto" w:fill="F2F2F2" w:themeFill="background1" w:themeFillShade="F2"/>
          </w:tcPr>
          <w:p w:rsidR="00305E9E" w:rsidRPr="00B24AE3" w:rsidRDefault="00305E9E" w:rsidP="00B95F8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4A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ดำเนินการจริง</w:t>
            </w:r>
          </w:p>
        </w:tc>
      </w:tr>
      <w:tr w:rsidR="00305E9E" w:rsidRPr="00B24AE3" w:rsidTr="00B24AE3">
        <w:tc>
          <w:tcPr>
            <w:tcW w:w="1845" w:type="dxa"/>
            <w:vMerge/>
            <w:shd w:val="clear" w:color="auto" w:fill="F2F2F2" w:themeFill="background1" w:themeFillShade="F2"/>
          </w:tcPr>
          <w:p w:rsidR="00305E9E" w:rsidRPr="00B24AE3" w:rsidRDefault="00305E9E" w:rsidP="00B95F8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8" w:type="dxa"/>
            <w:vMerge/>
            <w:shd w:val="clear" w:color="auto" w:fill="F2F2F2" w:themeFill="background1" w:themeFillShade="F2"/>
          </w:tcPr>
          <w:p w:rsidR="00305E9E" w:rsidRPr="00B24AE3" w:rsidRDefault="00305E9E" w:rsidP="00B95F83">
            <w:pPr>
              <w:pStyle w:val="a3"/>
              <w:tabs>
                <w:tab w:val="left" w:pos="284"/>
                <w:tab w:val="left" w:pos="1207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22" w:type="dxa"/>
            <w:vMerge/>
            <w:shd w:val="clear" w:color="auto" w:fill="F2F2F2" w:themeFill="background1" w:themeFillShade="F2"/>
          </w:tcPr>
          <w:p w:rsidR="00305E9E" w:rsidRPr="00B24AE3" w:rsidRDefault="00305E9E" w:rsidP="00B95F83">
            <w:pPr>
              <w:pStyle w:val="a3"/>
              <w:tabs>
                <w:tab w:val="left" w:pos="284"/>
                <w:tab w:val="left" w:pos="1324"/>
                <w:tab w:val="left" w:pos="1843"/>
                <w:tab w:val="left" w:pos="2268"/>
                <w:tab w:val="left" w:pos="2410"/>
                <w:tab w:val="left" w:pos="2835"/>
              </w:tabs>
              <w:ind w:right="9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04" w:type="dxa"/>
            <w:vMerge/>
            <w:shd w:val="clear" w:color="auto" w:fill="F2F2F2" w:themeFill="background1" w:themeFillShade="F2"/>
          </w:tcPr>
          <w:p w:rsidR="00305E9E" w:rsidRPr="00B24AE3" w:rsidRDefault="00305E9E" w:rsidP="00B95F83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1" w:type="dxa"/>
            <w:shd w:val="clear" w:color="auto" w:fill="F2F2F2" w:themeFill="background1" w:themeFillShade="F2"/>
          </w:tcPr>
          <w:p w:rsidR="00305E9E" w:rsidRPr="00B24AE3" w:rsidRDefault="00305E9E" w:rsidP="00B95F8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24A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91" w:type="dxa"/>
            <w:shd w:val="clear" w:color="auto" w:fill="F2F2F2" w:themeFill="background1" w:themeFillShade="F2"/>
          </w:tcPr>
          <w:p w:rsidR="00305E9E" w:rsidRPr="00B24AE3" w:rsidRDefault="00305E9E" w:rsidP="00B95F8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4A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  <w:p w:rsidR="00305E9E" w:rsidRPr="00B24AE3" w:rsidRDefault="00305E9E" w:rsidP="00B95F8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24A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BB70FE" w:rsidRPr="007604AD" w:rsidTr="00B24AE3">
        <w:tc>
          <w:tcPr>
            <w:tcW w:w="1845" w:type="dxa"/>
            <w:vMerge w:val="restart"/>
          </w:tcPr>
          <w:p w:rsidR="00BB70FE" w:rsidRPr="00B24AE3" w:rsidRDefault="00BB70FE" w:rsidP="00B95F8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1.ด้านการพัฒนาคนและสังคมให้มีคุณภาพ</w:t>
            </w:r>
          </w:p>
        </w:tc>
        <w:tc>
          <w:tcPr>
            <w:tcW w:w="1558" w:type="dxa"/>
          </w:tcPr>
          <w:p w:rsidR="00BB70FE" w:rsidRPr="00B24AE3" w:rsidRDefault="00BB70FE" w:rsidP="000338B7">
            <w:pPr>
              <w:pStyle w:val="a3"/>
              <w:tabs>
                <w:tab w:val="left" w:pos="284"/>
                <w:tab w:val="left" w:pos="1207"/>
                <w:tab w:val="left" w:pos="1843"/>
                <w:tab w:val="left" w:pos="2268"/>
                <w:tab w:val="left" w:pos="2410"/>
                <w:tab w:val="left" w:pos="2835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1922" w:type="dxa"/>
          </w:tcPr>
          <w:p w:rsidR="00BB70FE" w:rsidRPr="00B24AE3" w:rsidRDefault="00BB70FE" w:rsidP="00B95F83">
            <w:pPr>
              <w:pStyle w:val="a3"/>
              <w:tabs>
                <w:tab w:val="left" w:pos="284"/>
                <w:tab w:val="left" w:pos="1324"/>
                <w:tab w:val="left" w:pos="1843"/>
                <w:tab w:val="left" w:pos="2268"/>
                <w:tab w:val="left" w:pos="2410"/>
                <w:tab w:val="left" w:pos="2835"/>
              </w:tabs>
              <w:ind w:right="9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2104" w:type="dxa"/>
          </w:tcPr>
          <w:p w:rsidR="00BB70FE" w:rsidRPr="00B24AE3" w:rsidRDefault="00BB70FE" w:rsidP="00B95F83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ศูณย์พัฒนาเด็กเล็กและโรงเรียน สพฐ</w:t>
            </w:r>
          </w:p>
        </w:tc>
        <w:tc>
          <w:tcPr>
            <w:tcW w:w="1251" w:type="dxa"/>
          </w:tcPr>
          <w:p w:rsidR="00BB70FE" w:rsidRPr="00B24AE3" w:rsidRDefault="00BB70FE" w:rsidP="00B24AE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1591" w:type="dxa"/>
          </w:tcPr>
          <w:p w:rsidR="00BB70FE" w:rsidRPr="00B24AE3" w:rsidRDefault="000338B7" w:rsidP="00B95F8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1,93</w:t>
            </w:r>
            <w:r w:rsidR="00BB70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0,902.-</w:t>
            </w:r>
          </w:p>
        </w:tc>
      </w:tr>
      <w:tr w:rsidR="00BB70FE" w:rsidRPr="007604AD" w:rsidTr="00B24AE3">
        <w:tc>
          <w:tcPr>
            <w:tcW w:w="1845" w:type="dxa"/>
            <w:vMerge/>
          </w:tcPr>
          <w:p w:rsidR="00BB70FE" w:rsidRPr="00B24AE3" w:rsidRDefault="00BB70FE" w:rsidP="00B95F8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8" w:type="dxa"/>
          </w:tcPr>
          <w:p w:rsidR="00BB70FE" w:rsidRPr="00B24AE3" w:rsidRDefault="00BB70FE" w:rsidP="000338B7">
            <w:pPr>
              <w:pStyle w:val="a3"/>
              <w:tabs>
                <w:tab w:val="left" w:pos="284"/>
                <w:tab w:val="left" w:pos="1207"/>
                <w:tab w:val="left" w:pos="1843"/>
                <w:tab w:val="left" w:pos="2268"/>
                <w:tab w:val="left" w:pos="2410"/>
                <w:tab w:val="left" w:pos="2835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การศาสนาวัฒนธรรมและนันทนาการ</w:t>
            </w:r>
          </w:p>
        </w:tc>
        <w:tc>
          <w:tcPr>
            <w:tcW w:w="1922" w:type="dxa"/>
          </w:tcPr>
          <w:p w:rsidR="00BB70FE" w:rsidRPr="00B24AE3" w:rsidRDefault="00BB70FE" w:rsidP="00B95F83">
            <w:pPr>
              <w:pStyle w:val="a3"/>
              <w:tabs>
                <w:tab w:val="left" w:pos="284"/>
                <w:tab w:val="left" w:pos="1324"/>
                <w:tab w:val="left" w:pos="1843"/>
                <w:tab w:val="left" w:pos="2268"/>
                <w:tab w:val="left" w:pos="2410"/>
                <w:tab w:val="left" w:pos="2835"/>
              </w:tabs>
              <w:ind w:right="9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2104" w:type="dxa"/>
          </w:tcPr>
          <w:p w:rsidR="00BB70FE" w:rsidRPr="00B24AE3" w:rsidRDefault="00BB70FE" w:rsidP="00B95F83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251" w:type="dxa"/>
          </w:tcPr>
          <w:p w:rsidR="00BB70FE" w:rsidRPr="00B24AE3" w:rsidRDefault="00BB70FE" w:rsidP="00B24AE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591" w:type="dxa"/>
          </w:tcPr>
          <w:p w:rsidR="00BB70FE" w:rsidRPr="00B24AE3" w:rsidRDefault="00BB70FE" w:rsidP="00B95F8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365,000.-</w:t>
            </w:r>
          </w:p>
        </w:tc>
      </w:tr>
      <w:tr w:rsidR="00BB70FE" w:rsidRPr="007604AD" w:rsidTr="00B24AE3">
        <w:tc>
          <w:tcPr>
            <w:tcW w:w="1845" w:type="dxa"/>
            <w:vMerge/>
          </w:tcPr>
          <w:p w:rsidR="00BB70FE" w:rsidRPr="00B24AE3" w:rsidRDefault="00BB70FE" w:rsidP="00B95F8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8" w:type="dxa"/>
          </w:tcPr>
          <w:p w:rsidR="00BB70FE" w:rsidRPr="00B24AE3" w:rsidRDefault="00BB70FE" w:rsidP="000338B7">
            <w:pPr>
              <w:pStyle w:val="a3"/>
              <w:tabs>
                <w:tab w:val="left" w:pos="284"/>
                <w:tab w:val="left" w:pos="1207"/>
                <w:tab w:val="left" w:pos="1843"/>
                <w:tab w:val="left" w:pos="2268"/>
                <w:tab w:val="left" w:pos="2410"/>
                <w:tab w:val="left" w:pos="2835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สาธารณสุข</w:t>
            </w:r>
          </w:p>
        </w:tc>
        <w:tc>
          <w:tcPr>
            <w:tcW w:w="1922" w:type="dxa"/>
          </w:tcPr>
          <w:p w:rsidR="00BB70FE" w:rsidRPr="00B24AE3" w:rsidRDefault="00BB70FE" w:rsidP="00B95F83">
            <w:pPr>
              <w:pStyle w:val="a3"/>
              <w:tabs>
                <w:tab w:val="left" w:pos="284"/>
                <w:tab w:val="left" w:pos="1324"/>
                <w:tab w:val="left" w:pos="1843"/>
                <w:tab w:val="left" w:pos="2268"/>
                <w:tab w:val="left" w:pos="2410"/>
                <w:tab w:val="left" w:pos="2835"/>
              </w:tabs>
              <w:ind w:right="9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2104" w:type="dxa"/>
          </w:tcPr>
          <w:p w:rsidR="00BB70FE" w:rsidRPr="00B24AE3" w:rsidRDefault="00BB70FE" w:rsidP="00B95F83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ศูนย์สุขภาพชุมชนตำบลป่าบอน</w:t>
            </w:r>
          </w:p>
        </w:tc>
        <w:tc>
          <w:tcPr>
            <w:tcW w:w="1251" w:type="dxa"/>
          </w:tcPr>
          <w:p w:rsidR="00BB70FE" w:rsidRPr="00B24AE3" w:rsidRDefault="00BB70FE" w:rsidP="00B24AE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591" w:type="dxa"/>
          </w:tcPr>
          <w:p w:rsidR="00BB70FE" w:rsidRPr="00B24AE3" w:rsidRDefault="00BB70FE" w:rsidP="00B95F8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111,600.-</w:t>
            </w:r>
          </w:p>
        </w:tc>
      </w:tr>
      <w:tr w:rsidR="00BB70FE" w:rsidRPr="007604AD" w:rsidTr="00B24AE3">
        <w:tc>
          <w:tcPr>
            <w:tcW w:w="1845" w:type="dxa"/>
            <w:vMerge/>
          </w:tcPr>
          <w:p w:rsidR="00BB70FE" w:rsidRPr="00B24AE3" w:rsidRDefault="00BB70FE" w:rsidP="00B95F8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8" w:type="dxa"/>
          </w:tcPr>
          <w:p w:rsidR="00BB70FE" w:rsidRPr="00B24AE3" w:rsidRDefault="00BB70FE" w:rsidP="000338B7">
            <w:pPr>
              <w:pStyle w:val="a3"/>
              <w:tabs>
                <w:tab w:val="left" w:pos="284"/>
                <w:tab w:val="left" w:pos="1207"/>
                <w:tab w:val="left" w:pos="1843"/>
                <w:tab w:val="left" w:pos="2268"/>
                <w:tab w:val="left" w:pos="2410"/>
                <w:tab w:val="left" w:pos="2835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งบกลาง</w:t>
            </w:r>
          </w:p>
        </w:tc>
        <w:tc>
          <w:tcPr>
            <w:tcW w:w="1922" w:type="dxa"/>
          </w:tcPr>
          <w:p w:rsidR="00BB70FE" w:rsidRPr="00B24AE3" w:rsidRDefault="00BB70FE" w:rsidP="00B95F83">
            <w:pPr>
              <w:pStyle w:val="a3"/>
              <w:tabs>
                <w:tab w:val="left" w:pos="284"/>
                <w:tab w:val="left" w:pos="1324"/>
                <w:tab w:val="left" w:pos="1843"/>
                <w:tab w:val="left" w:pos="2268"/>
                <w:tab w:val="left" w:pos="2410"/>
                <w:tab w:val="left" w:pos="2835"/>
              </w:tabs>
              <w:ind w:right="9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2104" w:type="dxa"/>
          </w:tcPr>
          <w:p w:rsidR="00BB70FE" w:rsidRPr="00B24AE3" w:rsidRDefault="00BB70FE" w:rsidP="00B95F83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251" w:type="dxa"/>
          </w:tcPr>
          <w:p w:rsidR="00BB70FE" w:rsidRPr="00B24AE3" w:rsidRDefault="00BB70FE" w:rsidP="00AB6175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91" w:type="dxa"/>
          </w:tcPr>
          <w:p w:rsidR="00BB70FE" w:rsidRPr="00B24AE3" w:rsidRDefault="00BB70FE" w:rsidP="00B95F8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4,519,000.-</w:t>
            </w:r>
          </w:p>
        </w:tc>
      </w:tr>
      <w:tr w:rsidR="00BB70FE" w:rsidRPr="007604AD" w:rsidTr="00B24AE3">
        <w:tc>
          <w:tcPr>
            <w:tcW w:w="1845" w:type="dxa"/>
            <w:vMerge/>
          </w:tcPr>
          <w:p w:rsidR="00BB70FE" w:rsidRPr="00B24AE3" w:rsidRDefault="00BB70FE" w:rsidP="00B95F8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8" w:type="dxa"/>
          </w:tcPr>
          <w:p w:rsidR="00BB70FE" w:rsidRPr="00B24AE3" w:rsidRDefault="00BB70FE" w:rsidP="000338B7">
            <w:pPr>
              <w:pStyle w:val="a3"/>
              <w:tabs>
                <w:tab w:val="left" w:pos="284"/>
                <w:tab w:val="left" w:pos="1207"/>
                <w:tab w:val="left" w:pos="1843"/>
                <w:tab w:val="left" w:pos="2268"/>
                <w:tab w:val="left" w:pos="2410"/>
                <w:tab w:val="left" w:pos="2835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สร้างความเข้มแข็งของชุมชน</w:t>
            </w:r>
          </w:p>
        </w:tc>
        <w:tc>
          <w:tcPr>
            <w:tcW w:w="1922" w:type="dxa"/>
          </w:tcPr>
          <w:p w:rsidR="00BB70FE" w:rsidRPr="00B24AE3" w:rsidRDefault="00BB70FE" w:rsidP="00B95F83">
            <w:pPr>
              <w:pStyle w:val="a3"/>
              <w:tabs>
                <w:tab w:val="left" w:pos="284"/>
                <w:tab w:val="left" w:pos="1324"/>
                <w:tab w:val="left" w:pos="1843"/>
                <w:tab w:val="left" w:pos="2268"/>
                <w:tab w:val="left" w:pos="2410"/>
                <w:tab w:val="left" w:pos="2835"/>
              </w:tabs>
              <w:ind w:right="9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2104" w:type="dxa"/>
          </w:tcPr>
          <w:p w:rsidR="00BB70FE" w:rsidRPr="00B24AE3" w:rsidRDefault="00BB70FE" w:rsidP="00B95F83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251" w:type="dxa"/>
          </w:tcPr>
          <w:p w:rsidR="00BB70FE" w:rsidRPr="00B24AE3" w:rsidRDefault="00BB70FE" w:rsidP="00AB6175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591" w:type="dxa"/>
          </w:tcPr>
          <w:p w:rsidR="00BB70FE" w:rsidRPr="00B24AE3" w:rsidRDefault="00BB70FE" w:rsidP="00B95F8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328,000.-</w:t>
            </w:r>
          </w:p>
        </w:tc>
      </w:tr>
      <w:tr w:rsidR="00305E9E" w:rsidRPr="007604AD" w:rsidTr="00B24AE3">
        <w:tc>
          <w:tcPr>
            <w:tcW w:w="1845" w:type="dxa"/>
          </w:tcPr>
          <w:p w:rsidR="00305E9E" w:rsidRPr="00B24AE3" w:rsidRDefault="00BB70FE" w:rsidP="00B95F8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3.ด้านการพัฒนาและเสริมสร้างความเข้มแข็งของระบบเศรษฐกิจชุมชนและการแก้ไขปัญหาความยากจน</w:t>
            </w:r>
          </w:p>
        </w:tc>
        <w:tc>
          <w:tcPr>
            <w:tcW w:w="1558" w:type="dxa"/>
          </w:tcPr>
          <w:p w:rsidR="00305E9E" w:rsidRPr="00B24AE3" w:rsidRDefault="00BB70FE" w:rsidP="00B95F83">
            <w:pPr>
              <w:pStyle w:val="a3"/>
              <w:tabs>
                <w:tab w:val="left" w:pos="284"/>
                <w:tab w:val="left" w:pos="1207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สร้างความเข้มแข็งของชุมชน</w:t>
            </w:r>
          </w:p>
        </w:tc>
        <w:tc>
          <w:tcPr>
            <w:tcW w:w="1922" w:type="dxa"/>
          </w:tcPr>
          <w:p w:rsidR="00305E9E" w:rsidRPr="00B24AE3" w:rsidRDefault="00BB70FE" w:rsidP="00B95F83">
            <w:pPr>
              <w:pStyle w:val="a3"/>
              <w:tabs>
                <w:tab w:val="left" w:pos="284"/>
                <w:tab w:val="left" w:pos="1324"/>
                <w:tab w:val="left" w:pos="1843"/>
                <w:tab w:val="left" w:pos="2268"/>
                <w:tab w:val="left" w:pos="2410"/>
                <w:tab w:val="left" w:pos="2835"/>
              </w:tabs>
              <w:ind w:right="9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2104" w:type="dxa"/>
          </w:tcPr>
          <w:p w:rsidR="00BB70FE" w:rsidRDefault="00BB70FE" w:rsidP="00BB70FE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อปพร.และ</w:t>
            </w:r>
          </w:p>
          <w:p w:rsidR="00305E9E" w:rsidRPr="00B24AE3" w:rsidRDefault="00BB70FE" w:rsidP="00BB70FE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ภป.อ.โคกโพธิ์</w:t>
            </w:r>
          </w:p>
        </w:tc>
        <w:tc>
          <w:tcPr>
            <w:tcW w:w="1251" w:type="dxa"/>
          </w:tcPr>
          <w:p w:rsidR="00305E9E" w:rsidRPr="00B24AE3" w:rsidRDefault="00BB70FE" w:rsidP="00BB70FE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91" w:type="dxa"/>
          </w:tcPr>
          <w:p w:rsidR="00305E9E" w:rsidRPr="00B24AE3" w:rsidRDefault="00BB70FE" w:rsidP="00B95F8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138,000.-</w:t>
            </w:r>
          </w:p>
        </w:tc>
      </w:tr>
      <w:tr w:rsidR="000338B7" w:rsidRPr="007604AD" w:rsidTr="00B24AE3">
        <w:tc>
          <w:tcPr>
            <w:tcW w:w="1845" w:type="dxa"/>
            <w:vMerge w:val="restart"/>
          </w:tcPr>
          <w:p w:rsidR="000338B7" w:rsidRPr="00B24AE3" w:rsidRDefault="000338B7" w:rsidP="00B95F8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4.ด้านการจัดการบ้านเมืองที่ดี</w:t>
            </w:r>
          </w:p>
        </w:tc>
        <w:tc>
          <w:tcPr>
            <w:tcW w:w="1558" w:type="dxa"/>
          </w:tcPr>
          <w:p w:rsidR="000338B7" w:rsidRPr="00B24AE3" w:rsidRDefault="000338B7" w:rsidP="00BB70FE">
            <w:pPr>
              <w:pStyle w:val="a3"/>
              <w:tabs>
                <w:tab w:val="left" w:pos="284"/>
                <w:tab w:val="left" w:pos="1207"/>
                <w:tab w:val="left" w:pos="1843"/>
                <w:tab w:val="left" w:pos="2268"/>
                <w:tab w:val="left" w:pos="2410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922" w:type="dxa"/>
          </w:tcPr>
          <w:p w:rsidR="000338B7" w:rsidRPr="00B24AE3" w:rsidRDefault="000338B7" w:rsidP="00B95F83">
            <w:pPr>
              <w:pStyle w:val="a3"/>
              <w:tabs>
                <w:tab w:val="left" w:pos="284"/>
                <w:tab w:val="left" w:pos="1324"/>
                <w:tab w:val="left" w:pos="1843"/>
                <w:tab w:val="left" w:pos="2268"/>
                <w:tab w:val="left" w:pos="2410"/>
                <w:tab w:val="left" w:pos="2835"/>
              </w:tabs>
              <w:ind w:right="9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2104" w:type="dxa"/>
          </w:tcPr>
          <w:p w:rsidR="000338B7" w:rsidRPr="00B24AE3" w:rsidRDefault="000338B7" w:rsidP="00B95F83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กองช่างและกองคลัง</w:t>
            </w:r>
          </w:p>
        </w:tc>
        <w:tc>
          <w:tcPr>
            <w:tcW w:w="1251" w:type="dxa"/>
          </w:tcPr>
          <w:p w:rsidR="000338B7" w:rsidRPr="00B24AE3" w:rsidRDefault="000338B7" w:rsidP="00BB70FE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591" w:type="dxa"/>
          </w:tcPr>
          <w:p w:rsidR="000338B7" w:rsidRPr="00B24AE3" w:rsidRDefault="000338B7" w:rsidP="00B95F8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122,817</w:t>
            </w:r>
          </w:p>
        </w:tc>
      </w:tr>
      <w:tr w:rsidR="000338B7" w:rsidRPr="007604AD" w:rsidTr="00B24AE3">
        <w:tc>
          <w:tcPr>
            <w:tcW w:w="1845" w:type="dxa"/>
            <w:vMerge/>
          </w:tcPr>
          <w:p w:rsidR="000338B7" w:rsidRPr="00B24AE3" w:rsidRDefault="000338B7" w:rsidP="00B95F8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8" w:type="dxa"/>
          </w:tcPr>
          <w:p w:rsidR="000338B7" w:rsidRPr="00B24AE3" w:rsidRDefault="000338B7" w:rsidP="00BB70FE">
            <w:pPr>
              <w:pStyle w:val="a3"/>
              <w:tabs>
                <w:tab w:val="left" w:pos="284"/>
                <w:tab w:val="left" w:pos="1207"/>
                <w:tab w:val="left" w:pos="1843"/>
                <w:tab w:val="left" w:pos="2268"/>
                <w:tab w:val="left" w:pos="2410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สาธารณสุข</w:t>
            </w:r>
          </w:p>
        </w:tc>
        <w:tc>
          <w:tcPr>
            <w:tcW w:w="1922" w:type="dxa"/>
          </w:tcPr>
          <w:p w:rsidR="000338B7" w:rsidRPr="00B24AE3" w:rsidRDefault="000338B7" w:rsidP="00B95F83">
            <w:pPr>
              <w:pStyle w:val="a3"/>
              <w:tabs>
                <w:tab w:val="left" w:pos="284"/>
                <w:tab w:val="left" w:pos="1324"/>
                <w:tab w:val="left" w:pos="1843"/>
                <w:tab w:val="left" w:pos="2268"/>
                <w:tab w:val="left" w:pos="2410"/>
                <w:tab w:val="left" w:pos="2835"/>
              </w:tabs>
              <w:ind w:right="9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2104" w:type="dxa"/>
          </w:tcPr>
          <w:p w:rsidR="000338B7" w:rsidRPr="00B24AE3" w:rsidRDefault="000338B7" w:rsidP="00B95F83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ศูณย์สุขภาพชุมชนตำบลป่าบอน</w:t>
            </w:r>
          </w:p>
        </w:tc>
        <w:tc>
          <w:tcPr>
            <w:tcW w:w="1251" w:type="dxa"/>
          </w:tcPr>
          <w:p w:rsidR="000338B7" w:rsidRPr="00B24AE3" w:rsidRDefault="000338B7" w:rsidP="00BB70FE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91" w:type="dxa"/>
          </w:tcPr>
          <w:p w:rsidR="000338B7" w:rsidRPr="00B24AE3" w:rsidRDefault="000338B7" w:rsidP="00B95F8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15,000.-</w:t>
            </w:r>
          </w:p>
        </w:tc>
      </w:tr>
      <w:tr w:rsidR="000338B7" w:rsidRPr="007604AD" w:rsidTr="00B24AE3">
        <w:tc>
          <w:tcPr>
            <w:tcW w:w="1845" w:type="dxa"/>
            <w:vMerge/>
          </w:tcPr>
          <w:p w:rsidR="000338B7" w:rsidRPr="00B24AE3" w:rsidRDefault="000338B7" w:rsidP="00B95F8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8" w:type="dxa"/>
          </w:tcPr>
          <w:p w:rsidR="000338B7" w:rsidRPr="00B24AE3" w:rsidRDefault="000338B7" w:rsidP="000338B7">
            <w:pPr>
              <w:pStyle w:val="a3"/>
              <w:tabs>
                <w:tab w:val="left" w:pos="284"/>
                <w:tab w:val="left" w:pos="1207"/>
                <w:tab w:val="left" w:pos="1843"/>
                <w:tab w:val="left" w:pos="2268"/>
                <w:tab w:val="left" w:pos="2410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อุตสาหกรรมโยธา</w:t>
            </w:r>
          </w:p>
        </w:tc>
        <w:tc>
          <w:tcPr>
            <w:tcW w:w="1922" w:type="dxa"/>
          </w:tcPr>
          <w:p w:rsidR="000338B7" w:rsidRPr="00B24AE3" w:rsidRDefault="000338B7" w:rsidP="00B95F83">
            <w:pPr>
              <w:pStyle w:val="a3"/>
              <w:tabs>
                <w:tab w:val="left" w:pos="284"/>
                <w:tab w:val="left" w:pos="1324"/>
                <w:tab w:val="left" w:pos="1843"/>
                <w:tab w:val="left" w:pos="2268"/>
                <w:tab w:val="left" w:pos="2410"/>
                <w:tab w:val="left" w:pos="2835"/>
              </w:tabs>
              <w:ind w:right="9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2104" w:type="dxa"/>
          </w:tcPr>
          <w:p w:rsidR="000338B7" w:rsidRPr="00B24AE3" w:rsidRDefault="000338B7" w:rsidP="00B95F83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251" w:type="dxa"/>
          </w:tcPr>
          <w:p w:rsidR="000338B7" w:rsidRPr="00B24AE3" w:rsidRDefault="000338B7" w:rsidP="000338B7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91" w:type="dxa"/>
          </w:tcPr>
          <w:p w:rsidR="000338B7" w:rsidRPr="00B24AE3" w:rsidRDefault="000338B7" w:rsidP="00B95F8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3,070,000.-</w:t>
            </w:r>
          </w:p>
        </w:tc>
      </w:tr>
      <w:tr w:rsidR="00305E9E" w:rsidRPr="007604AD" w:rsidTr="00B24AE3">
        <w:tc>
          <w:tcPr>
            <w:tcW w:w="1845" w:type="dxa"/>
          </w:tcPr>
          <w:p w:rsidR="00305E9E" w:rsidRPr="00B24AE3" w:rsidRDefault="000338B7" w:rsidP="00B95F8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5.ด้านการกีฬาและนันทนาการ</w:t>
            </w:r>
          </w:p>
        </w:tc>
        <w:tc>
          <w:tcPr>
            <w:tcW w:w="1558" w:type="dxa"/>
          </w:tcPr>
          <w:p w:rsidR="00305E9E" w:rsidRPr="00B24AE3" w:rsidRDefault="000338B7" w:rsidP="000338B7">
            <w:pPr>
              <w:pStyle w:val="a3"/>
              <w:tabs>
                <w:tab w:val="left" w:pos="284"/>
                <w:tab w:val="left" w:pos="1207"/>
                <w:tab w:val="left" w:pos="1843"/>
                <w:tab w:val="left" w:pos="2268"/>
                <w:tab w:val="left" w:pos="2410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ศาสนาวัฒนธรรมและนันทนาการ</w:t>
            </w:r>
          </w:p>
        </w:tc>
        <w:tc>
          <w:tcPr>
            <w:tcW w:w="1922" w:type="dxa"/>
          </w:tcPr>
          <w:p w:rsidR="00305E9E" w:rsidRPr="00B24AE3" w:rsidRDefault="000338B7" w:rsidP="00B95F83">
            <w:pPr>
              <w:pStyle w:val="a3"/>
              <w:tabs>
                <w:tab w:val="left" w:pos="284"/>
                <w:tab w:val="left" w:pos="1324"/>
                <w:tab w:val="left" w:pos="1843"/>
                <w:tab w:val="left" w:pos="2268"/>
                <w:tab w:val="left" w:pos="2410"/>
                <w:tab w:val="left" w:pos="2835"/>
              </w:tabs>
              <w:ind w:right="9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2104" w:type="dxa"/>
          </w:tcPr>
          <w:p w:rsidR="00305E9E" w:rsidRPr="00B24AE3" w:rsidRDefault="000338B7" w:rsidP="00B95F83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โรงเรียนและมัสยิด</w:t>
            </w:r>
          </w:p>
        </w:tc>
        <w:tc>
          <w:tcPr>
            <w:tcW w:w="1251" w:type="dxa"/>
          </w:tcPr>
          <w:p w:rsidR="00305E9E" w:rsidRPr="00B24AE3" w:rsidRDefault="000338B7" w:rsidP="000338B7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91" w:type="dxa"/>
          </w:tcPr>
          <w:p w:rsidR="00305E9E" w:rsidRPr="00B24AE3" w:rsidRDefault="000338B7" w:rsidP="00B95F8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306,500.-</w:t>
            </w:r>
          </w:p>
        </w:tc>
      </w:tr>
      <w:tr w:rsidR="000338B7" w:rsidRPr="007604AD" w:rsidTr="00B24AE3">
        <w:tc>
          <w:tcPr>
            <w:tcW w:w="1845" w:type="dxa"/>
          </w:tcPr>
          <w:p w:rsidR="000338B7" w:rsidRDefault="000338B7" w:rsidP="00B95F8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6.ด้านส่งเสริมการรักษาความมั่นคงและเสริมสร้างสันติสุข</w:t>
            </w:r>
          </w:p>
        </w:tc>
        <w:tc>
          <w:tcPr>
            <w:tcW w:w="1558" w:type="dxa"/>
          </w:tcPr>
          <w:p w:rsidR="000338B7" w:rsidRDefault="000338B7" w:rsidP="000338B7">
            <w:pPr>
              <w:pStyle w:val="a3"/>
              <w:tabs>
                <w:tab w:val="left" w:pos="284"/>
                <w:tab w:val="left" w:pos="1207"/>
                <w:tab w:val="left" w:pos="1843"/>
                <w:tab w:val="left" w:pos="2268"/>
                <w:tab w:val="left" w:pos="2410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รักษาความสงบภายใน</w:t>
            </w:r>
          </w:p>
        </w:tc>
        <w:tc>
          <w:tcPr>
            <w:tcW w:w="1922" w:type="dxa"/>
          </w:tcPr>
          <w:p w:rsidR="000338B7" w:rsidRDefault="000338B7" w:rsidP="00B95F83">
            <w:pPr>
              <w:pStyle w:val="a3"/>
              <w:tabs>
                <w:tab w:val="left" w:pos="284"/>
                <w:tab w:val="left" w:pos="1324"/>
                <w:tab w:val="left" w:pos="1843"/>
                <w:tab w:val="left" w:pos="2268"/>
                <w:tab w:val="left" w:pos="2410"/>
                <w:tab w:val="left" w:pos="2835"/>
              </w:tabs>
              <w:ind w:right="9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2104" w:type="dxa"/>
          </w:tcPr>
          <w:p w:rsidR="000338B7" w:rsidRDefault="000338B7" w:rsidP="00B95F83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อปพร.</w:t>
            </w:r>
          </w:p>
        </w:tc>
        <w:tc>
          <w:tcPr>
            <w:tcW w:w="1251" w:type="dxa"/>
          </w:tcPr>
          <w:p w:rsidR="000338B7" w:rsidRDefault="000338B7" w:rsidP="000338B7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91" w:type="dxa"/>
          </w:tcPr>
          <w:p w:rsidR="000338B7" w:rsidRDefault="000338B7" w:rsidP="00B95F8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74,000.-</w:t>
            </w:r>
          </w:p>
        </w:tc>
      </w:tr>
    </w:tbl>
    <w:p w:rsidR="007604AD" w:rsidRDefault="007604AD" w:rsidP="007604AD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7604AD" w:rsidRPr="00C15122" w:rsidRDefault="00B24AE3" w:rsidP="007604AD">
      <w:pPr>
        <w:pStyle w:val="a3"/>
        <w:tabs>
          <w:tab w:val="left" w:pos="284"/>
          <w:tab w:val="left" w:pos="1134"/>
          <w:tab w:val="left" w:pos="1418"/>
          <w:tab w:val="left" w:pos="1843"/>
          <w:tab w:val="left" w:pos="2268"/>
          <w:tab w:val="left" w:pos="2410"/>
          <w:tab w:val="left" w:pos="2835"/>
        </w:tabs>
        <w:ind w:right="-188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</w:p>
    <w:tbl>
      <w:tblPr>
        <w:tblStyle w:val="a5"/>
        <w:tblW w:w="10271" w:type="dxa"/>
        <w:tblInd w:w="-743" w:type="dxa"/>
        <w:tblLook w:val="04A0"/>
      </w:tblPr>
      <w:tblGrid>
        <w:gridCol w:w="1845"/>
        <w:gridCol w:w="1558"/>
        <w:gridCol w:w="1922"/>
        <w:gridCol w:w="2104"/>
        <w:gridCol w:w="1251"/>
        <w:gridCol w:w="1591"/>
      </w:tblGrid>
      <w:tr w:rsidR="000338B7" w:rsidRPr="00B24AE3" w:rsidTr="003A6950">
        <w:tc>
          <w:tcPr>
            <w:tcW w:w="1845" w:type="dxa"/>
            <w:vMerge w:val="restart"/>
            <w:shd w:val="clear" w:color="auto" w:fill="F2F2F2" w:themeFill="background1" w:themeFillShade="F2"/>
          </w:tcPr>
          <w:p w:rsidR="000338B7" w:rsidRPr="00B24AE3" w:rsidRDefault="000338B7" w:rsidP="003A6950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4A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ยุทธศาสตร์</w:t>
            </w:r>
          </w:p>
        </w:tc>
        <w:tc>
          <w:tcPr>
            <w:tcW w:w="1558" w:type="dxa"/>
            <w:vMerge w:val="restart"/>
            <w:shd w:val="clear" w:color="auto" w:fill="F2F2F2" w:themeFill="background1" w:themeFillShade="F2"/>
          </w:tcPr>
          <w:p w:rsidR="000338B7" w:rsidRPr="00B24AE3" w:rsidRDefault="000338B7" w:rsidP="003A6950">
            <w:pPr>
              <w:pStyle w:val="a3"/>
              <w:tabs>
                <w:tab w:val="left" w:pos="284"/>
                <w:tab w:val="left" w:pos="1207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24A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1922" w:type="dxa"/>
            <w:vMerge w:val="restart"/>
            <w:shd w:val="clear" w:color="auto" w:fill="F2F2F2" w:themeFill="background1" w:themeFillShade="F2"/>
          </w:tcPr>
          <w:p w:rsidR="000338B7" w:rsidRPr="00B24AE3" w:rsidRDefault="000338B7" w:rsidP="003A6950">
            <w:pPr>
              <w:pStyle w:val="a3"/>
              <w:tabs>
                <w:tab w:val="left" w:pos="284"/>
                <w:tab w:val="left" w:pos="1324"/>
                <w:tab w:val="left" w:pos="1843"/>
                <w:tab w:val="left" w:pos="2268"/>
                <w:tab w:val="left" w:pos="2410"/>
                <w:tab w:val="left" w:pos="2835"/>
              </w:tabs>
              <w:ind w:right="9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4A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2104" w:type="dxa"/>
            <w:vMerge w:val="restart"/>
            <w:shd w:val="clear" w:color="auto" w:fill="F2F2F2" w:themeFill="background1" w:themeFillShade="F2"/>
          </w:tcPr>
          <w:p w:rsidR="000338B7" w:rsidRPr="00B24AE3" w:rsidRDefault="000338B7" w:rsidP="003A6950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4A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หน่วยงานสนับสนุน</w:t>
            </w:r>
          </w:p>
        </w:tc>
        <w:tc>
          <w:tcPr>
            <w:tcW w:w="2842" w:type="dxa"/>
            <w:gridSpan w:val="2"/>
            <w:shd w:val="clear" w:color="auto" w:fill="F2F2F2" w:themeFill="background1" w:themeFillShade="F2"/>
          </w:tcPr>
          <w:p w:rsidR="000338B7" w:rsidRPr="00B24AE3" w:rsidRDefault="000338B7" w:rsidP="003A6950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4A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ดำเนินการจริง</w:t>
            </w:r>
          </w:p>
        </w:tc>
      </w:tr>
      <w:tr w:rsidR="000338B7" w:rsidRPr="00B24AE3" w:rsidTr="003A6950">
        <w:tc>
          <w:tcPr>
            <w:tcW w:w="1845" w:type="dxa"/>
            <w:vMerge/>
            <w:shd w:val="clear" w:color="auto" w:fill="F2F2F2" w:themeFill="background1" w:themeFillShade="F2"/>
          </w:tcPr>
          <w:p w:rsidR="000338B7" w:rsidRPr="00B24AE3" w:rsidRDefault="000338B7" w:rsidP="003A6950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8" w:type="dxa"/>
            <w:vMerge/>
            <w:shd w:val="clear" w:color="auto" w:fill="F2F2F2" w:themeFill="background1" w:themeFillShade="F2"/>
          </w:tcPr>
          <w:p w:rsidR="000338B7" w:rsidRPr="00B24AE3" w:rsidRDefault="000338B7" w:rsidP="003A6950">
            <w:pPr>
              <w:pStyle w:val="a3"/>
              <w:tabs>
                <w:tab w:val="left" w:pos="284"/>
                <w:tab w:val="left" w:pos="1207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22" w:type="dxa"/>
            <w:vMerge/>
            <w:shd w:val="clear" w:color="auto" w:fill="F2F2F2" w:themeFill="background1" w:themeFillShade="F2"/>
          </w:tcPr>
          <w:p w:rsidR="000338B7" w:rsidRPr="00B24AE3" w:rsidRDefault="000338B7" w:rsidP="003A6950">
            <w:pPr>
              <w:pStyle w:val="a3"/>
              <w:tabs>
                <w:tab w:val="left" w:pos="284"/>
                <w:tab w:val="left" w:pos="1324"/>
                <w:tab w:val="left" w:pos="1843"/>
                <w:tab w:val="left" w:pos="2268"/>
                <w:tab w:val="left" w:pos="2410"/>
                <w:tab w:val="left" w:pos="2835"/>
              </w:tabs>
              <w:ind w:right="9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04" w:type="dxa"/>
            <w:vMerge/>
            <w:shd w:val="clear" w:color="auto" w:fill="F2F2F2" w:themeFill="background1" w:themeFillShade="F2"/>
          </w:tcPr>
          <w:p w:rsidR="000338B7" w:rsidRPr="00B24AE3" w:rsidRDefault="000338B7" w:rsidP="003A6950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1" w:type="dxa"/>
            <w:shd w:val="clear" w:color="auto" w:fill="F2F2F2" w:themeFill="background1" w:themeFillShade="F2"/>
          </w:tcPr>
          <w:p w:rsidR="000338B7" w:rsidRPr="00B24AE3" w:rsidRDefault="000338B7" w:rsidP="003A6950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24A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91" w:type="dxa"/>
            <w:shd w:val="clear" w:color="auto" w:fill="F2F2F2" w:themeFill="background1" w:themeFillShade="F2"/>
          </w:tcPr>
          <w:p w:rsidR="000338B7" w:rsidRPr="00B24AE3" w:rsidRDefault="000338B7" w:rsidP="003A6950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4A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  <w:p w:rsidR="000338B7" w:rsidRPr="00B24AE3" w:rsidRDefault="000338B7" w:rsidP="003A6950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24A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0338B7" w:rsidRPr="007604AD" w:rsidTr="003A6950">
        <w:tc>
          <w:tcPr>
            <w:tcW w:w="1845" w:type="dxa"/>
          </w:tcPr>
          <w:p w:rsidR="000338B7" w:rsidRDefault="000338B7" w:rsidP="000338B7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7.ด้านการจัดการทรัพยากรธรรมชาติและสิ่งแวดล้อมอย่างยั่งยืน</w:t>
            </w:r>
          </w:p>
        </w:tc>
        <w:tc>
          <w:tcPr>
            <w:tcW w:w="1558" w:type="dxa"/>
          </w:tcPr>
          <w:p w:rsidR="000338B7" w:rsidRDefault="000338B7" w:rsidP="003A6950">
            <w:pPr>
              <w:pStyle w:val="a3"/>
              <w:tabs>
                <w:tab w:val="left" w:pos="284"/>
                <w:tab w:val="left" w:pos="1207"/>
                <w:tab w:val="left" w:pos="1843"/>
                <w:tab w:val="left" w:pos="2268"/>
                <w:tab w:val="left" w:pos="2410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การเกษตร</w:t>
            </w:r>
          </w:p>
        </w:tc>
        <w:tc>
          <w:tcPr>
            <w:tcW w:w="1922" w:type="dxa"/>
          </w:tcPr>
          <w:p w:rsidR="000338B7" w:rsidRDefault="000338B7" w:rsidP="003A6950">
            <w:pPr>
              <w:pStyle w:val="a3"/>
              <w:tabs>
                <w:tab w:val="left" w:pos="284"/>
                <w:tab w:val="left" w:pos="1324"/>
                <w:tab w:val="left" w:pos="1843"/>
                <w:tab w:val="left" w:pos="2268"/>
                <w:tab w:val="left" w:pos="2410"/>
                <w:tab w:val="left" w:pos="2835"/>
              </w:tabs>
              <w:ind w:right="9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2104" w:type="dxa"/>
          </w:tcPr>
          <w:p w:rsidR="000338B7" w:rsidRDefault="000338B7" w:rsidP="003A6950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 สพฐ และโรงเรียนเอกชน</w:t>
            </w:r>
          </w:p>
        </w:tc>
        <w:tc>
          <w:tcPr>
            <w:tcW w:w="1251" w:type="dxa"/>
          </w:tcPr>
          <w:p w:rsidR="000338B7" w:rsidRDefault="000338B7" w:rsidP="003A6950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91" w:type="dxa"/>
          </w:tcPr>
          <w:p w:rsidR="000338B7" w:rsidRDefault="000338B7" w:rsidP="000338B7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25,000.-</w:t>
            </w:r>
          </w:p>
        </w:tc>
      </w:tr>
      <w:tr w:rsidR="000338B7" w:rsidRPr="007604AD" w:rsidTr="003A6950">
        <w:tc>
          <w:tcPr>
            <w:tcW w:w="7429" w:type="dxa"/>
            <w:gridSpan w:val="4"/>
          </w:tcPr>
          <w:p w:rsidR="000338B7" w:rsidRPr="000338B7" w:rsidRDefault="000338B7" w:rsidP="000338B7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0338B7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รวม</w:t>
            </w:r>
          </w:p>
        </w:tc>
        <w:tc>
          <w:tcPr>
            <w:tcW w:w="1251" w:type="dxa"/>
          </w:tcPr>
          <w:p w:rsidR="000338B7" w:rsidRPr="000338B7" w:rsidRDefault="000338B7" w:rsidP="003A6950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338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1591" w:type="dxa"/>
          </w:tcPr>
          <w:p w:rsidR="000338B7" w:rsidRPr="000338B7" w:rsidRDefault="000338B7" w:rsidP="000338B7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338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14,075,819</w:t>
            </w:r>
          </w:p>
        </w:tc>
      </w:tr>
    </w:tbl>
    <w:p w:rsidR="003A6950" w:rsidRDefault="003A6950" w:rsidP="00AB4DE2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CC382F" w:rsidRPr="003A6950" w:rsidRDefault="00AB4DE2" w:rsidP="00AB4DE2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 xml:space="preserve">2.3 กรอบและแนวทางในการติดตามและประเมินผล         </w:t>
      </w:r>
    </w:p>
    <w:p w:rsidR="00B92C23" w:rsidRPr="003A6950" w:rsidRDefault="00B92C23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กรอบและแนวทางในการติดตามและประเมินผล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 การติดตามและประเมินผล  การติดตามและประเมินผลแผนพัฒนาท้อง</w:t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>ถิ่น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>เป็นการติดตามและประเมินผลความสอดคล้อง และความสำเร็จของแผนยุทธศาสตร์การพัฒนา และแผนพัฒนาขององค์กรปกครองส่วนท้องถิ่น และการติดตามและประเมินผลโครงการพัฒน</w:t>
      </w:r>
      <w:r w:rsidR="003A6950">
        <w:rPr>
          <w:rFonts w:ascii="TH SarabunIT๙" w:eastAsiaTheme="minorHAnsi" w:hAnsi="TH SarabunIT๙" w:cs="TH SarabunIT๙" w:hint="cs"/>
          <w:sz w:val="32"/>
          <w:szCs w:val="32"/>
          <w:cs/>
        </w:rPr>
        <w:t>าท้องถิ่นขององ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>ค์กรปกครองส่วนท้องถิ่นได้ดำเนินการตามแผนดำเนินงานว่าเป็นไป ตามเป้าหมายการพัฒนาทีสอดคล้องกับพันธกิจ ซึ่งสามารถนำไปสู่การบรรลุวิสัยทัศน์ที่องค์</w:t>
      </w:r>
      <w:r w:rsidR="003A6950">
        <w:rPr>
          <w:rFonts w:ascii="TH SarabunIT๙" w:eastAsiaTheme="minorHAnsi" w:hAnsi="TH SarabunIT๙" w:cs="TH SarabunIT๙"/>
          <w:sz w:val="32"/>
          <w:szCs w:val="32"/>
          <w:cs/>
        </w:rPr>
        <w:t>กรปกครอง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ส่วนท้องถิ่นกำหนดหรือไม่ และโครงการพัฒนานั้นประสบความสำเร็จตามกรอบการประเมินผลในระดับใด  </w:t>
      </w:r>
    </w:p>
    <w:p w:rsidR="00B92C23" w:rsidRPr="003A6950" w:rsidRDefault="00B92C23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การติดตาม (</w:t>
      </w:r>
      <w:r w:rsidRPr="003A6950">
        <w:rPr>
          <w:rFonts w:ascii="TH SarabunIT๙" w:eastAsiaTheme="minorHAnsi" w:hAnsi="TH SarabunIT๙" w:cs="TH SarabunIT๙"/>
          <w:b/>
          <w:bCs/>
          <w:sz w:val="32"/>
          <w:szCs w:val="32"/>
        </w:rPr>
        <w:t>Monitoring)</w:t>
      </w:r>
      <w:r w:rsidRPr="003A6950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การติดตามนั้น จะทำให้เราทราบได้ว่าขณะนี้ได้มีการปฏิบัติตามแผนพัฒนาสามปี ถึงระยะใดแล้ว ซึ่งเทคนิคอย่างง่ายที่สามารถใช้เป็นเครื่องในการติดตามได้ เช่น </w:t>
      </w:r>
      <w:r w:rsidRPr="003A6950">
        <w:rPr>
          <w:rFonts w:ascii="TH SarabunIT๙" w:eastAsiaTheme="minorHAnsi" w:hAnsi="TH SarabunIT๙" w:cs="TH SarabunIT๙"/>
          <w:sz w:val="32"/>
          <w:szCs w:val="32"/>
        </w:rPr>
        <w:t xml:space="preserve">Gant Chart 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ที่จะทำให้หน่วยงานสามารถ ติดตามได้ว่าการดำเนินการตามแผนพัฒนาสามปีมีการดำเนินการช่วงใด ตรงกำหนดระยะเวลาที่กำหนดไว้ หรือไม่ แผนดำเนินงานก็จะเป็นเครื่องมือสำคัญในการติดตามผลการดำเนินงาน  </w:t>
      </w:r>
    </w:p>
    <w:p w:rsidR="00B92C23" w:rsidRPr="003A6950" w:rsidRDefault="00B92C23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 xml:space="preserve">การประเมินผล ( </w:t>
      </w:r>
      <w:r w:rsidRPr="003A6950">
        <w:rPr>
          <w:rFonts w:ascii="TH SarabunIT๙" w:eastAsiaTheme="minorHAnsi" w:hAnsi="TH SarabunIT๙" w:cs="TH SarabunIT๙"/>
          <w:b/>
          <w:bCs/>
          <w:sz w:val="32"/>
          <w:szCs w:val="32"/>
        </w:rPr>
        <w:t>Evaluation )</w:t>
      </w:r>
      <w:r w:rsidRPr="003A6950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>การประเมินผลแผนพัฒน</w:t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>าท้องถิ่น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 จำเป็นต้องมีเกณฑ์มาตรฐาน ( </w:t>
      </w:r>
      <w:r w:rsidRPr="003A6950">
        <w:rPr>
          <w:rFonts w:ascii="TH SarabunIT๙" w:eastAsiaTheme="minorHAnsi" w:hAnsi="TH SarabunIT๙" w:cs="TH SarabunIT๙"/>
          <w:sz w:val="32"/>
          <w:szCs w:val="32"/>
        </w:rPr>
        <w:t xml:space="preserve">Standard criteria ) 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และตัวชี้วัด ( </w:t>
      </w:r>
      <w:r w:rsidRPr="003A6950">
        <w:rPr>
          <w:rFonts w:ascii="TH SarabunIT๙" w:eastAsiaTheme="minorHAnsi" w:hAnsi="TH SarabunIT๙" w:cs="TH SarabunIT๙"/>
          <w:sz w:val="32"/>
          <w:szCs w:val="32"/>
        </w:rPr>
        <w:t xml:space="preserve">indicators ) 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เพื่อใช้เป็นกรอบในการประเมินเพื่อให้เกิดความชัดเจน เป็นระบบ มีมาตรฐานและเป็นที่ยอมรับ โดยประกอบด้วยเกณฑ์ที่สำคัญ ใน 2 ระดับ คือเกณฑ์การประเมินหน่วยงาน และเกณฑ์การประเมินโครงการและพิจารณาบ่งชี้ให้ทราบทั้งจุดเด่น หรือจุดด้อย ของงาน/โครงการอย่างมีระบบแล้วตัดสินใจว่าจะปรับปรุง แก้ไขงาน/โครงการนั้น เพื่อการดำเนินการต่อไปหรือยุติการดำเนินงานโครงการนั้น วิธีการติดตามและประเมินผล เป็นการแสดงถึงวิธีการติดตามและประเมินผลโครงการโดยกำหนดรูปแบบแผนที่จะใช้ในการติดตามและประเมินผล เพื่อตรวจสอบว่าการดำเนินกิจกรรม /โครงการอยู่ภายใต้ระยะเวลาและงบประมาณที่กำหนดไว้หรือไม่ และผลการดำเนิน/โครงการบรรลุวัตถุประสงค์ที่ว่างไว้หรือไม่ โดยการติดตามเป็นการตรวจสอบระหว่างการดำเนินการกิจกรรมตามแผนงาน /โครงการในขณะที่ทำการประเมินผลเป็นการตรวจสอบที่เกิดขึ้นจริงเมื่อดำเนินโครงการเสร็จแล้วเปรียบเทียบกับวัตถุประสงค์ที่ได้ตั้งไว้ </w:t>
      </w:r>
    </w:p>
    <w:p w:rsidR="003A6950" w:rsidRDefault="00B92C23" w:rsidP="00B92C23">
      <w:pPr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3A6950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</w:p>
    <w:p w:rsidR="003A6950" w:rsidRDefault="003A6950" w:rsidP="00B92C23">
      <w:pPr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3A6950" w:rsidRDefault="003A6950" w:rsidP="00B92C23">
      <w:pPr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F95E95" w:rsidRDefault="00F95E95" w:rsidP="00B92C23">
      <w:pPr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3A6950" w:rsidRDefault="003A6950" w:rsidP="00B92C23">
      <w:pPr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3A6950" w:rsidRDefault="003A6950" w:rsidP="00B92C23">
      <w:pPr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3A6950" w:rsidRDefault="003A6950" w:rsidP="00B92C23">
      <w:pPr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B92C23" w:rsidRPr="003A6950" w:rsidRDefault="003A6950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lastRenderedPageBreak/>
        <w:tab/>
      </w:r>
      <w:r w:rsidR="00B92C23" w:rsidRPr="003A6950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ab/>
        <w:t>การติดตามและประเมินผลแผนพัฒนาท้องถิ่น  มีขั้นตอนในการดำเนินการดังนี้</w:t>
      </w:r>
      <w:r w:rsidR="00B92C23"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    </w:t>
      </w:r>
    </w:p>
    <w:p w:rsidR="00B92C23" w:rsidRPr="003A6950" w:rsidRDefault="00B92C23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ขั้นตอนที่ 1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 คณะกรรมการติดตามและประเมินผลแผนพัฒนาท้องถิ่นร่วมประชุมเพื่อกำหนดกรอบแนวทาง และวิธีการในการติดตามและประเมินผลแผนพัฒนา</w:t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>ท้องถิ่น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>และประเมินผลโครงการพัฒนา</w:t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>ท้องถิ่น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 ดังนี้    </w:t>
      </w:r>
    </w:p>
    <w:p w:rsidR="00B92C23" w:rsidRPr="003A6950" w:rsidRDefault="00B92C23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>1.1 การกำหนดกรอบ แนวทาง และวิธีการในการติดตามและประเมินผลแผนพัฒนา</w:t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>อาจกำหนดแนวทางในการติดตามและประเมินผลแผนพัฒนา</w:t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>ท้องถิ่น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 ดังนี้  </w:t>
      </w:r>
    </w:p>
    <w:p w:rsidR="00B92C23" w:rsidRPr="003A6950" w:rsidRDefault="00B92C23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1. ความสอดคล้องของยุทธศาสตร์  แผน และกลยุทธ์ที่กำหนด </w:t>
      </w:r>
    </w:p>
    <w:p w:rsidR="00B92C23" w:rsidRPr="003A6950" w:rsidRDefault="00B92C23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2. ความเพียงพอของทรัพยากรเพื่อการดำเนินกิจกรรมของหนหน่วยงาน </w:t>
      </w:r>
    </w:p>
    <w:p w:rsidR="00B92C23" w:rsidRPr="003A6950" w:rsidRDefault="00B92C23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>3. ความก้าวหน้ากิจกรรมที่กำหนดไว้ตามแผนโดยมีการติดตามผล (</w:t>
      </w:r>
      <w:r w:rsidRPr="003A6950">
        <w:rPr>
          <w:rFonts w:ascii="TH SarabunIT๙" w:eastAsiaTheme="minorHAnsi" w:hAnsi="TH SarabunIT๙" w:cs="TH SarabunIT๙"/>
          <w:sz w:val="32"/>
          <w:szCs w:val="32"/>
        </w:rPr>
        <w:t xml:space="preserve">Monitoring) </w:t>
      </w:r>
    </w:p>
    <w:p w:rsidR="00B92C23" w:rsidRPr="003A6950" w:rsidRDefault="00B92C23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>4. ประสิทธิภาพ  เป็นการศึกษาความสัมพันธ์ระหว่างผลผ</w:t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>ลิตกับทรัพยากร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ที่ใช้โดยมีการประเมินประสิทธิภาพ </w:t>
      </w:r>
    </w:p>
    <w:p w:rsidR="00B92C23" w:rsidRPr="003A6950" w:rsidRDefault="00B92C23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5. ประสิทธิผล เป็นการศึกษาถึงผลที่ได้รับ </w:t>
      </w:r>
    </w:p>
    <w:p w:rsidR="00B92C23" w:rsidRPr="003A6950" w:rsidRDefault="00B92C23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6. ผลลัพธ์และผลผลิต เป็นการประเมินผลประโยชน์ที่เกิดจากการทำ กิจกรรมที่มีต่อกลุ่มเป้าหมายที่ได้รับบริการและการประเมินผลผลิตที่เกิดขึ้นจากกิจกรรม </w:t>
      </w:r>
    </w:p>
    <w:p w:rsidR="00B92C23" w:rsidRPr="003A6950" w:rsidRDefault="00B92C23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>7. การประเมินผลกระทบเป็นการศึกษาผลที่ได้รับรวมยอด   คณะกรรมการติดตามและประเมินผลแผนพัฒนาท้องถิ่น อาจนำแนวทางทั้งหมดที่กำหนดมาใช้หรืออาจเลือกใช้ในบางแนวทางในการติดตามและประเมินผลแผนพัฒนา</w:t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>ท้องถิ่น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>ก็ได้ โดยอย่างน้อยต้องสามารถ ประเมินความสอดคล้องและสามารถวัดความสำเร็จหรือความก้าวหน้าของแผนพัฒนา</w:t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>ท้องถิ่นได้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 ทั้งนี้ขึ้นอยู่กับ คณะกรรมการฯ จะพิจารณา</w:t>
      </w:r>
    </w:p>
    <w:p w:rsidR="00B92C23" w:rsidRPr="003A6950" w:rsidRDefault="00B92C23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 1.2 การกำหนดกรอบแนวทางและวิธีการในการติดตามและประเมินผลโครงการพัฒนาตามยุทธศาสตร์การพัฒนาอาจกำหนดแนวทาง ดังนี้  </w:t>
      </w:r>
    </w:p>
    <w:p w:rsidR="00B92C23" w:rsidRPr="003A6950" w:rsidRDefault="00B92C23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1. การประเมินผลกระบวนการหรือการประเมินประสิทธิภาพ </w:t>
      </w:r>
    </w:p>
    <w:p w:rsidR="00B92C23" w:rsidRPr="003A6950" w:rsidRDefault="00B92C23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2. การประเมินผลโครงการหรือการประเมิน </w:t>
      </w:r>
    </w:p>
    <w:p w:rsidR="00B92C23" w:rsidRPr="003A6950" w:rsidRDefault="00B92C23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3. การประเมินผลกระทบ   </w:t>
      </w:r>
    </w:p>
    <w:p w:rsidR="00B92C23" w:rsidRPr="003A6950" w:rsidRDefault="00B92C23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A6950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ขั้นตอนที่ 2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 คณะกรรมการติดตามและประเมินผลแผนพัฒนาท้องถิ่นดำเนินการติดตามและประเมินผลแผนพัฒนา</w:t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>ท้องถิ่น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 ตามกรอบแนวทางและวิธีการที่กำหนด โดยสามารถติดตามและประเมินผล ได้ตลอด ระยะเวลาขอ</w:t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>ง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แผนพัฒนาท้องถิ่น  </w:t>
      </w:r>
    </w:p>
    <w:p w:rsidR="00B92C23" w:rsidRPr="003A6950" w:rsidRDefault="00B92C23" w:rsidP="00B92C23">
      <w:pPr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ขั้นตอนที่ 3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 คณะกรรมการติดตามและประเมินผลแผนพัฒนาท้องถิ่นดำเนินการติดตามและประเมินผล โครงการพัฒนาตามแผนพัฒนา</w:t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>ท้องถิ่น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ตามกรอบแนวทางและวิธีการที่กำหนด โดยสามารถติดตามและประเมินผล ได้ตั้งแต่ก่อนเริ่มโครงการพัฒนาตามแผนดำเนินงานจนสิ้นสุดโครงการฯ  </w:t>
      </w:r>
    </w:p>
    <w:p w:rsidR="00B92C23" w:rsidRPr="003A6950" w:rsidRDefault="00B92C23" w:rsidP="00B92C23">
      <w:pPr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ขั้นตอนที่ 4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 รายงานผลและเสนอความเห็นซึ่งได้จากการติดตามและประเมินผลแผนพัฒนา</w:t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>ท้องถิ่น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 และผลการติดตามและประเมินโครงการพัฒนาตามแผนพัฒนา</w:t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>ท้องถิ่น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ต่อผู้บริหารท้องถิ่น เพื่อให้ผู้บริหารท้องถิ่นเสนอต่อสภาท้องถิ่น คณะกรรมการพัฒนาท้องถิ่น พร้อมประกาศผลการติดตามและประเมินผลให้ประชาชนในท้องถิ่นทราบโดยทั่วกันอย่างน้อยปีละหนึ่งครั้ง  </w:t>
      </w:r>
    </w:p>
    <w:p w:rsidR="00B92C23" w:rsidRPr="003A6950" w:rsidRDefault="00B92C23" w:rsidP="00B92C23">
      <w:pPr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A6950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ขั้นตอนที่ 5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 คณะกรรมการติดตามและประเมินผลแผนพัฒนาท้องถิ่นอาจให้ความเห็น หรือข้อเสนอแนะใน รายงานการติดตามและประเมินผลแผนพัฒนา</w:t>
      </w:r>
      <w:r w:rsidRPr="003A6950">
        <w:rPr>
          <w:rFonts w:ascii="TH SarabunIT๙" w:eastAsiaTheme="minorHAnsi" w:hAnsi="TH SarabunIT๙" w:cs="TH SarabunIT๙" w:hint="cs"/>
          <w:sz w:val="32"/>
          <w:szCs w:val="32"/>
          <w:cs/>
        </w:rPr>
        <w:t>ท้องถิ่น</w:t>
      </w:r>
      <w:r w:rsidRPr="003A6950">
        <w:rPr>
          <w:rFonts w:ascii="TH SarabunIT๙" w:eastAsiaTheme="minorHAnsi" w:hAnsi="TH SarabunIT๙" w:cs="TH SarabunIT๙"/>
          <w:sz w:val="32"/>
          <w:szCs w:val="32"/>
          <w:cs/>
        </w:rPr>
        <w:t xml:space="preserve"> และโครงการพัฒนาต่อผู้บริหารท้องถิ่น เพื่อให้ผู้บริหาร ท้องถิ่นเสนอต่อสภาท้องถิ่น คณะกรรมการพัฒนาท้องถิ่น </w:t>
      </w:r>
    </w:p>
    <w:p w:rsidR="00B92C23" w:rsidRPr="003A6950" w:rsidRDefault="00B92C23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:rsidR="00AB4DE2" w:rsidRPr="003039A4" w:rsidRDefault="00AB4DE2" w:rsidP="00AB4DE2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3039A4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 xml:space="preserve">2.4 กำหนดเครื่องมือที่ใช้ในการติดตามและประเมินผล          </w:t>
      </w:r>
    </w:p>
    <w:p w:rsidR="00B92C23" w:rsidRPr="003039A4" w:rsidRDefault="00B92C23" w:rsidP="00B92C23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039A4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039A4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039A4">
        <w:rPr>
          <w:rFonts w:ascii="TH SarabunIT๙" w:eastAsiaTheme="minorHAnsi" w:hAnsi="TH SarabunIT๙" w:cs="TH SarabunIT๙"/>
          <w:sz w:val="32"/>
          <w:szCs w:val="32"/>
          <w:cs/>
        </w:rPr>
        <w:t xml:space="preserve"> ในการติดตามและประเมินผลแผนยุทธศาสตร์การพัฒนาขององค์กรปกครองส่วนท้องถิ่น กำหนด เครื่องมือที่ใช้ในการติดตามและประเมินผล ดังนี้   </w:t>
      </w:r>
    </w:p>
    <w:p w:rsidR="003039A4" w:rsidRPr="003039A4" w:rsidRDefault="00B92C23" w:rsidP="00F65AF9">
      <w:pPr>
        <w:rPr>
          <w:rFonts w:ascii="TH SarabunIT๙" w:eastAsiaTheme="minorHAnsi" w:hAnsi="TH SarabunIT๙" w:cs="TH SarabunIT๙"/>
          <w:sz w:val="32"/>
          <w:szCs w:val="32"/>
        </w:rPr>
      </w:pPr>
      <w:r w:rsidRPr="003039A4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039A4">
        <w:rPr>
          <w:rFonts w:ascii="TH SarabunIT๙" w:eastAsiaTheme="minorHAnsi" w:hAnsi="TH SarabunIT๙" w:cs="TH SarabunIT๙"/>
          <w:sz w:val="32"/>
          <w:szCs w:val="32"/>
          <w:cs/>
        </w:rPr>
        <w:tab/>
        <w:t xml:space="preserve"> 1. การใช้แบบสอบถาม</w:t>
      </w:r>
    </w:p>
    <w:p w:rsidR="003039A4" w:rsidRPr="003039A4" w:rsidRDefault="003039A4" w:rsidP="00F65AF9">
      <w:pPr>
        <w:rPr>
          <w:rFonts w:ascii="TH SarabunIT๙" w:eastAsiaTheme="minorHAnsi" w:hAnsi="TH SarabunIT๙" w:cs="TH SarabunIT๙"/>
          <w:sz w:val="32"/>
          <w:szCs w:val="32"/>
        </w:rPr>
      </w:pPr>
      <w:r w:rsidRPr="003039A4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039A4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 xml:space="preserve"> 2. ระบบสารสนเทศเพื่อการวางแผนและประเมินผลขององค์กรปกครองส่วนท้องถิ่น</w:t>
      </w:r>
    </w:p>
    <w:p w:rsidR="00B92C23" w:rsidRPr="003039A4" w:rsidRDefault="003039A4" w:rsidP="00F65AF9">
      <w:pPr>
        <w:rPr>
          <w:rFonts w:ascii="TH SarabunIT๙" w:eastAsiaTheme="minorHAnsi" w:hAnsi="TH SarabunIT๙" w:cs="TH SarabunIT๙"/>
          <w:sz w:val="28"/>
        </w:rPr>
      </w:pPr>
      <w:r w:rsidRPr="003039A4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                   </w:t>
      </w:r>
      <w:r w:rsidRPr="003039A4">
        <w:rPr>
          <w:rFonts w:ascii="TH SarabunIT๙" w:eastAsiaTheme="minorHAnsi" w:hAnsi="TH SarabunIT๙" w:cs="TH SarabunIT๙" w:hint="cs"/>
          <w:sz w:val="28"/>
          <w:cs/>
        </w:rPr>
        <w:t xml:space="preserve">(ระบบ </w:t>
      </w:r>
      <w:r w:rsidRPr="003039A4">
        <w:rPr>
          <w:rFonts w:ascii="TH SarabunIT๙" w:eastAsiaTheme="minorHAnsi" w:hAnsi="TH SarabunIT๙" w:cs="TH SarabunIT๙"/>
          <w:sz w:val="28"/>
        </w:rPr>
        <w:t>E-PLAN</w:t>
      </w:r>
      <w:r w:rsidRPr="003039A4">
        <w:rPr>
          <w:rFonts w:ascii="TH SarabunIT๙" w:eastAsiaTheme="minorHAnsi" w:hAnsi="TH SarabunIT๙" w:cs="TH SarabunIT๙" w:hint="cs"/>
          <w:sz w:val="28"/>
          <w:cs/>
        </w:rPr>
        <w:t>)</w:t>
      </w:r>
      <w:r w:rsidR="00B92C23" w:rsidRPr="003039A4">
        <w:rPr>
          <w:rFonts w:ascii="TH SarabunIT๙" w:eastAsiaTheme="minorHAnsi" w:hAnsi="TH SarabunIT๙" w:cs="TH SarabunIT๙"/>
          <w:sz w:val="28"/>
          <w:cs/>
        </w:rPr>
        <w:t xml:space="preserve"> </w:t>
      </w:r>
    </w:p>
    <w:p w:rsidR="009E1300" w:rsidRPr="003039A4" w:rsidRDefault="009E1300" w:rsidP="00AB4DE2">
      <w:pPr>
        <w:rPr>
          <w:rFonts w:ascii="TH SarabunIT๙" w:eastAsiaTheme="minorHAnsi" w:hAnsi="TH SarabunIT๙" w:cs="TH SarabunIT๙"/>
          <w:sz w:val="16"/>
          <w:szCs w:val="16"/>
        </w:rPr>
      </w:pPr>
    </w:p>
    <w:p w:rsidR="00AB4DE2" w:rsidRPr="00F139AF" w:rsidRDefault="00AB4DE2" w:rsidP="00AB4DE2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F139AF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 xml:space="preserve">2.5 แบบสำหรับการติดตามและประเมินผล     </w:t>
      </w:r>
    </w:p>
    <w:p w:rsidR="00B05C44" w:rsidRPr="00F139AF" w:rsidRDefault="00B05C44" w:rsidP="00B05C44">
      <w:pPr>
        <w:jc w:val="thaiDistribute"/>
        <w:rPr>
          <w:rFonts w:ascii="TH SarabunIT๙" w:eastAsiaTheme="minorHAnsi" w:hAnsi="TH SarabunIT๙" w:cs="TH SarabunIT๙"/>
          <w:sz w:val="32"/>
          <w:szCs w:val="32"/>
          <w:u w:val="single"/>
        </w:rPr>
      </w:pPr>
      <w:r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F139AF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="00D87040" w:rsidRPr="00F139AF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</w:t>
      </w:r>
      <w:r w:rsidR="00D87040" w:rsidRPr="00F139A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การติดตามและประเมินผลเชิงปริมาณ</w:t>
      </w:r>
      <w:r w:rsidRPr="00F139AF">
        <w:rPr>
          <w:rFonts w:ascii="TH SarabunIT๙" w:eastAsiaTheme="minorHAnsi" w:hAnsi="TH SarabunIT๙" w:cs="TH SarabunIT๙"/>
          <w:sz w:val="32"/>
          <w:szCs w:val="32"/>
          <w:u w:val="single"/>
          <w:cs/>
        </w:rPr>
        <w:t xml:space="preserve"> </w:t>
      </w:r>
      <w:r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F139AF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3039A4" w:rsidRPr="00F139AF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139AF">
        <w:rPr>
          <w:rFonts w:ascii="TH SarabunIT๙" w:eastAsiaTheme="minorHAnsi" w:hAnsi="TH SarabunIT๙" w:cs="TH SarabunIT๙"/>
          <w:sz w:val="32"/>
          <w:szCs w:val="32"/>
          <w:cs/>
        </w:rPr>
        <w:t xml:space="preserve"> </w:t>
      </w:r>
    </w:p>
    <w:p w:rsidR="00B05C44" w:rsidRPr="00F139AF" w:rsidRDefault="00B05C44" w:rsidP="00B05C44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D87040" w:rsidRPr="00F139AF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F139AF">
        <w:rPr>
          <w:rFonts w:ascii="TH SarabunIT๙" w:eastAsiaTheme="minorHAnsi" w:hAnsi="TH SarabunIT๙" w:cs="TH SarabunIT๙"/>
          <w:sz w:val="32"/>
          <w:szCs w:val="32"/>
          <w:cs/>
        </w:rPr>
        <w:t xml:space="preserve"> </w:t>
      </w:r>
      <w:r w:rsidR="003039A4"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>1</w:t>
      </w:r>
      <w:r w:rsidR="00D87040"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>.</w:t>
      </w:r>
      <w:r w:rsidRPr="00F139AF">
        <w:rPr>
          <w:rFonts w:ascii="TH SarabunIT๙" w:eastAsiaTheme="minorHAnsi" w:hAnsi="TH SarabunIT๙" w:cs="TH SarabunIT๙"/>
          <w:sz w:val="32"/>
          <w:szCs w:val="32"/>
          <w:cs/>
        </w:rPr>
        <w:t xml:space="preserve"> แบบประเมินผลยุทธศาสตร์เพื่อความสอดคล้องแผนพัฒนาท้องถิ่น</w:t>
      </w:r>
    </w:p>
    <w:p w:rsidR="00B05C44" w:rsidRPr="00F139AF" w:rsidRDefault="00B05C44" w:rsidP="00B05C44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D87040" w:rsidRPr="00F139AF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="00D87040"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3039A4"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>2</w:t>
      </w:r>
      <w:r w:rsidR="00D87040"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>.</w:t>
      </w:r>
      <w:r w:rsidRPr="00F139AF">
        <w:rPr>
          <w:rFonts w:ascii="TH SarabunIT๙" w:eastAsiaTheme="minorHAnsi" w:hAnsi="TH SarabunIT๙" w:cs="TH SarabunIT๙"/>
          <w:sz w:val="32"/>
          <w:szCs w:val="32"/>
          <w:cs/>
        </w:rPr>
        <w:t xml:space="preserve"> แบบประเมินผลโครงการเพื่อความสอดคล้องแผนพัฒนาท้องถิ่น </w:t>
      </w:r>
    </w:p>
    <w:p w:rsidR="00B05C44" w:rsidRPr="00F139AF" w:rsidRDefault="003039A4" w:rsidP="00B05C44">
      <w:pPr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F139AF">
        <w:rPr>
          <w:rFonts w:ascii="TH SarabunIT๙" w:eastAsiaTheme="minorHAnsi" w:hAnsi="TH SarabunIT๙" w:cs="TH SarabunIT๙"/>
          <w:sz w:val="32"/>
          <w:szCs w:val="32"/>
          <w:cs/>
        </w:rPr>
        <w:t xml:space="preserve">ทั้ง </w:t>
      </w:r>
      <w:r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>2</w:t>
      </w:r>
      <w:r w:rsidR="00B05C44" w:rsidRPr="00F139AF">
        <w:rPr>
          <w:rFonts w:ascii="TH SarabunIT๙" w:eastAsiaTheme="minorHAnsi" w:hAnsi="TH SarabunIT๙" w:cs="TH SarabunIT๙"/>
          <w:sz w:val="32"/>
          <w:szCs w:val="32"/>
          <w:cs/>
        </w:rPr>
        <w:t xml:space="preserve"> เรื่องจะทำการประเมินหลังจากที่องค์กรปกครองส่วนท้องถิ่นได้ประกาศใช้แผนพัฒนาท้องถิ่นแล้ว</w:t>
      </w:r>
    </w:p>
    <w:p w:rsidR="00B05C44" w:rsidRPr="00F139AF" w:rsidRDefault="00B05C44" w:rsidP="00B05C44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F139AF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D87040"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F139AF">
        <w:rPr>
          <w:rFonts w:ascii="TH SarabunIT๙" w:eastAsiaTheme="minorHAnsi" w:hAnsi="TH SarabunIT๙" w:cs="TH SarabunIT๙"/>
          <w:sz w:val="32"/>
          <w:szCs w:val="32"/>
          <w:cs/>
        </w:rPr>
        <w:t>3</w:t>
      </w:r>
      <w:r w:rsidR="00D87040"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. </w:t>
      </w:r>
      <w:r w:rsidRPr="00F139AF">
        <w:rPr>
          <w:rFonts w:ascii="TH SarabunIT๙" w:eastAsiaTheme="minorHAnsi" w:hAnsi="TH SarabunIT๙" w:cs="TH SarabunIT๙"/>
          <w:sz w:val="32"/>
          <w:szCs w:val="32"/>
          <w:cs/>
        </w:rPr>
        <w:t>แบบที่ 3/</w:t>
      </w:r>
      <w:r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>1</w:t>
      </w:r>
      <w:r w:rsidRPr="00F139AF">
        <w:rPr>
          <w:rFonts w:ascii="TH SarabunIT๙" w:eastAsiaTheme="minorHAnsi" w:hAnsi="TH SarabunIT๙" w:cs="TH SarabunIT๙"/>
          <w:sz w:val="32"/>
          <w:szCs w:val="32"/>
          <w:cs/>
        </w:rPr>
        <w:t xml:space="preserve">แบบประเมินผลการดำเนินงานตามแผนยุทธศาสตร์ เป็นแบบประเมินตนเองโดยมีวัตถุประสงค์เพื่อใช้ประเมินผลการดำเนินงานขององค์กรปกครองส่วนท้องถิ่นตามยุทธศาสตร์ที่กำหนดไว้  และมีกำหนดระยะเวลาในการรายงานปีละ </w:t>
      </w:r>
      <w:r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>1</w:t>
      </w:r>
      <w:r w:rsidRPr="00F139AF">
        <w:rPr>
          <w:rFonts w:ascii="TH SarabunIT๙" w:eastAsiaTheme="minorHAnsi" w:hAnsi="TH SarabunIT๙" w:cs="TH SarabunIT๙"/>
          <w:sz w:val="32"/>
          <w:szCs w:val="32"/>
          <w:cs/>
        </w:rPr>
        <w:t xml:space="preserve"> ครั้ง  หลังจากสิ้นสุดปีงบประมาณ</w:t>
      </w:r>
    </w:p>
    <w:p w:rsidR="00D87040" w:rsidRPr="00F139AF" w:rsidRDefault="003039A4" w:rsidP="00B05C44">
      <w:pPr>
        <w:jc w:val="thaiDistribute"/>
        <w:rPr>
          <w:rFonts w:ascii="TH SarabunIT๙" w:eastAsiaTheme="minorHAnsi" w:hAnsi="TH SarabunIT๙" w:cs="TH SarabunIT๙"/>
          <w:sz w:val="32"/>
          <w:szCs w:val="32"/>
          <w:u w:val="single"/>
        </w:rPr>
      </w:pPr>
      <w:r w:rsidRPr="00F139AF">
        <w:rPr>
          <w:rFonts w:ascii="TH SarabunIT๙" w:eastAsiaTheme="minorHAnsi" w:hAnsi="TH SarabunIT๙" w:cs="TH SarabunIT๙"/>
          <w:sz w:val="32"/>
          <w:szCs w:val="32"/>
        </w:rPr>
        <w:tab/>
      </w:r>
      <w:r w:rsidRPr="00F139AF">
        <w:rPr>
          <w:rFonts w:ascii="TH SarabunIT๙" w:eastAsiaTheme="minorHAnsi" w:hAnsi="TH SarabunIT๙" w:cs="TH SarabunIT๙"/>
          <w:sz w:val="32"/>
          <w:szCs w:val="32"/>
        </w:rPr>
        <w:tab/>
      </w:r>
      <w:r w:rsidR="00D87040" w:rsidRPr="00F139A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การติดตามและประเมินผลเชิงคุณภาพ</w:t>
      </w:r>
    </w:p>
    <w:p w:rsidR="00D87040" w:rsidRPr="00F139AF" w:rsidRDefault="00D87040" w:rsidP="00B05C44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F139AF">
        <w:rPr>
          <w:rFonts w:ascii="TH SarabunIT๙" w:eastAsiaTheme="minorHAnsi" w:hAnsi="TH SarabunIT๙" w:cs="TH SarabunIT๙"/>
          <w:sz w:val="32"/>
          <w:szCs w:val="32"/>
          <w:cs/>
        </w:rPr>
        <w:t xml:space="preserve"> </w:t>
      </w:r>
      <w:r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>1. แบบที่ 3/2 แบบประเมินความพึงพอใจต่อผลการดำเนินงานขององค์การบริหารส่วนตำบลป่าบอน</w:t>
      </w:r>
    </w:p>
    <w:p w:rsidR="00D87040" w:rsidRPr="00F139AF" w:rsidRDefault="00D87040" w:rsidP="00B05C44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F139AF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2. แบบที่ 3/3 แบบประเมินความพึงพอใจของประชาชนที่มีต่อการให้บริการ</w:t>
      </w:r>
    </w:p>
    <w:p w:rsidR="003039A4" w:rsidRPr="003039A4" w:rsidRDefault="00D87040" w:rsidP="00B05C44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D87040">
        <w:rPr>
          <w:rFonts w:ascii="TH SarabunIT๙" w:eastAsiaTheme="minorHAnsi" w:hAnsi="TH SarabunIT๙" w:cs="TH SarabunIT๙" w:hint="cs"/>
          <w:color w:val="FF0000"/>
          <w:sz w:val="32"/>
          <w:szCs w:val="32"/>
          <w:cs/>
        </w:rPr>
        <w:tab/>
      </w:r>
    </w:p>
    <w:p w:rsidR="00B05C44" w:rsidRPr="003039A4" w:rsidRDefault="00B05C44" w:rsidP="00B05C44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:rsidR="00B05C44" w:rsidRPr="003A6950" w:rsidRDefault="00B05C44" w:rsidP="00B05C44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:rsidR="00CC382F" w:rsidRPr="003A6950" w:rsidRDefault="00CC382F" w:rsidP="00B05C44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:rsidR="00CC382F" w:rsidRPr="003A6950" w:rsidRDefault="00CC382F" w:rsidP="00B05C44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:rsidR="00CC382F" w:rsidRPr="003A6950" w:rsidRDefault="00CC382F" w:rsidP="00B05C44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:rsidR="00CC382F" w:rsidRPr="003A6950" w:rsidRDefault="00CC382F" w:rsidP="00B05C44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:rsidR="005A0CB2" w:rsidRPr="003A6950" w:rsidRDefault="005A0CB2" w:rsidP="00AB4DE2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B05C44" w:rsidRPr="003A6950" w:rsidRDefault="00B05C44" w:rsidP="00AB4DE2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B05C44" w:rsidRDefault="00B05C44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B05C44" w:rsidRDefault="00B05C44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B05C44" w:rsidRDefault="00B05C44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B05C44" w:rsidRDefault="00B05C44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B05C44" w:rsidRDefault="00B05C44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B05C44" w:rsidRDefault="00B05C44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B05C44" w:rsidRDefault="00B05C44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B05C44" w:rsidRDefault="00B05C44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B05C44" w:rsidRDefault="00B05C44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B05C44" w:rsidRDefault="00B05C44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F65AF9" w:rsidRDefault="00F65AF9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F65AF9" w:rsidRDefault="00F65AF9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F65AF9" w:rsidRDefault="00F65AF9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F65AF9" w:rsidRDefault="00F65AF9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F65AF9" w:rsidRDefault="00F65AF9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D87040" w:rsidRDefault="00D87040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D87040" w:rsidRDefault="00D87040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F65AF9" w:rsidRDefault="00F65AF9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F65AF9" w:rsidRDefault="00F65AF9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5A0CB2" w:rsidRDefault="00AB4DE2" w:rsidP="00CC382F">
      <w:pPr>
        <w:jc w:val="center"/>
        <w:rPr>
          <w:rFonts w:ascii="TH SarabunIT๙" w:eastAsiaTheme="minorHAnsi" w:hAnsi="TH SarabunIT๙" w:cs="TH SarabunIT๙"/>
          <w:b/>
          <w:bCs/>
          <w:sz w:val="72"/>
          <w:szCs w:val="72"/>
        </w:rPr>
      </w:pPr>
      <w:r w:rsidRPr="005A0CB2">
        <w:rPr>
          <w:rFonts w:ascii="TH SarabunIT๙" w:eastAsiaTheme="minorHAnsi" w:hAnsi="TH SarabunIT๙" w:cs="TH SarabunIT๙"/>
          <w:b/>
          <w:bCs/>
          <w:sz w:val="72"/>
          <w:szCs w:val="72"/>
          <w:cs/>
        </w:rPr>
        <w:t xml:space="preserve">ส่วนที่ 3 </w:t>
      </w:r>
    </w:p>
    <w:p w:rsidR="00CC382F" w:rsidRPr="005A0CB2" w:rsidRDefault="00AB4DE2" w:rsidP="00CC382F">
      <w:pPr>
        <w:jc w:val="center"/>
        <w:rPr>
          <w:rFonts w:ascii="TH SarabunIT๙" w:eastAsiaTheme="minorHAnsi" w:hAnsi="TH SarabunIT๙" w:cs="TH SarabunIT๙"/>
          <w:sz w:val="72"/>
          <w:szCs w:val="72"/>
        </w:rPr>
      </w:pPr>
      <w:r w:rsidRPr="005A0CB2">
        <w:rPr>
          <w:rFonts w:ascii="TH SarabunIT๙" w:eastAsiaTheme="minorHAnsi" w:hAnsi="TH SarabunIT๙" w:cs="TH SarabunIT๙"/>
          <w:b/>
          <w:bCs/>
          <w:sz w:val="72"/>
          <w:szCs w:val="72"/>
          <w:cs/>
        </w:rPr>
        <w:t>ผลการวิเคราะห์การติดตามและประเมินผล</w:t>
      </w:r>
    </w:p>
    <w:p w:rsidR="00CC382F" w:rsidRDefault="00CC382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CC382F" w:rsidRDefault="00CC382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CC382F" w:rsidRDefault="00CC382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CC382F" w:rsidRDefault="00CC382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CC382F" w:rsidRDefault="00CC382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CC382F" w:rsidRDefault="00CC382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CC382F" w:rsidRDefault="00CC382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CC382F" w:rsidRDefault="00CC382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CC382F" w:rsidRDefault="00CC382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CC382F" w:rsidRDefault="00CC382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CC382F" w:rsidRDefault="00CC382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CC382F" w:rsidRDefault="00CC382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CC382F" w:rsidRDefault="00CC382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CC382F" w:rsidRDefault="00CC382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CC382F" w:rsidRDefault="00CC382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F65AF9" w:rsidRDefault="00F65AF9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CC382F" w:rsidRDefault="00CC382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CC382F" w:rsidRDefault="00CC382F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F95E95" w:rsidRDefault="00F95E95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F75547" w:rsidRPr="00F75547" w:rsidRDefault="00F75547" w:rsidP="00F75547">
      <w:pPr>
        <w:rPr>
          <w:rFonts w:ascii="TH SarabunIT๙" w:eastAsiaTheme="minorHAnsi" w:hAnsi="TH SarabunIT๙" w:cs="TH SarabunIT๙"/>
          <w:b/>
          <w:bCs/>
          <w:sz w:val="40"/>
          <w:szCs w:val="40"/>
          <w:u w:val="double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u w:val="double"/>
          <w:cs/>
        </w:rPr>
        <w:lastRenderedPageBreak/>
        <w:t>1.</w:t>
      </w:r>
      <w:r w:rsidRPr="00F75547">
        <w:rPr>
          <w:rFonts w:ascii="TH SarabunIT๙" w:hAnsi="TH SarabunIT๙" w:cs="TH SarabunIT๙" w:hint="cs"/>
          <w:b/>
          <w:bCs/>
          <w:sz w:val="40"/>
          <w:szCs w:val="40"/>
          <w:u w:val="double"/>
          <w:cs/>
        </w:rPr>
        <w:t>การวิเคราะห์เชิงปริมาณ</w:t>
      </w:r>
    </w:p>
    <w:p w:rsidR="00AB4DE2" w:rsidRPr="00F75547" w:rsidRDefault="00AB4DE2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 w:rsidRPr="00F95E95">
        <w:rPr>
          <w:rFonts w:ascii="TH SarabunIT๙" w:eastAsiaTheme="minorHAnsi" w:hAnsi="TH SarabunIT๙" w:cs="TH SarabunIT๙"/>
          <w:b/>
          <w:bCs/>
          <w:sz w:val="36"/>
          <w:szCs w:val="36"/>
          <w:shd w:val="clear" w:color="auto" w:fill="F2F2F2" w:themeFill="background1" w:themeFillShade="F2"/>
          <w:cs/>
        </w:rPr>
        <w:t>1.</w:t>
      </w:r>
      <w:r w:rsidR="00F75547">
        <w:rPr>
          <w:rFonts w:ascii="TH SarabunIT๙" w:eastAsiaTheme="minorHAnsi" w:hAnsi="TH SarabunIT๙" w:cs="TH SarabunIT๙" w:hint="cs"/>
          <w:b/>
          <w:bCs/>
          <w:sz w:val="36"/>
          <w:szCs w:val="36"/>
          <w:shd w:val="clear" w:color="auto" w:fill="F2F2F2" w:themeFill="background1" w:themeFillShade="F2"/>
          <w:cs/>
        </w:rPr>
        <w:t>1</w:t>
      </w:r>
      <w:r w:rsidRPr="00F95E95">
        <w:rPr>
          <w:rFonts w:ascii="TH SarabunIT๙" w:eastAsiaTheme="minorHAnsi" w:hAnsi="TH SarabunIT๙" w:cs="TH SarabunIT๙"/>
          <w:b/>
          <w:bCs/>
          <w:sz w:val="36"/>
          <w:szCs w:val="36"/>
          <w:shd w:val="clear" w:color="auto" w:fill="F2F2F2" w:themeFill="background1" w:themeFillShade="F2"/>
          <w:cs/>
        </w:rPr>
        <w:t xml:space="preserve"> ผลการพิจารณาการติดตามและประเมินผลยุทธศาสตร์เพื่อความสอดคล้องแผนพัฒนาท้องถิ่น</w:t>
      </w:r>
      <w:r w:rsidRPr="00F95E95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t xml:space="preserve">   </w:t>
      </w:r>
    </w:p>
    <w:p w:rsidR="00903C2D" w:rsidRPr="008C1E7E" w:rsidRDefault="00AB4DE2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 w:rsidRPr="008C1E7E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t>1.1</w:t>
      </w:r>
      <w:r w:rsidR="00F75547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.1</w:t>
      </w:r>
      <w:r w:rsidRPr="008C1E7E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t xml:space="preserve"> สรุปคะแนนประเมินผลยุทธศาสตร์</w:t>
      </w:r>
    </w:p>
    <w:p w:rsidR="00903C2D" w:rsidRPr="008C1E7E" w:rsidRDefault="00903C2D" w:rsidP="00903C2D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8C1E7E">
        <w:rPr>
          <w:rFonts w:ascii="TH SarabunIT๙" w:hAnsi="TH SarabunIT๙" w:cs="TH SarabunIT๙"/>
          <w:sz w:val="32"/>
          <w:szCs w:val="32"/>
          <w:cs/>
        </w:rPr>
        <w:t>ผลการให้คะแนนยุทธศาสตร์ของ</w:t>
      </w:r>
      <w:r w:rsidR="008C1E7E" w:rsidRPr="008C1E7E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องค์การบริหารส่วนตำบลป่าบอน </w:t>
      </w:r>
      <w:r w:rsidRPr="008C1E7E">
        <w:rPr>
          <w:rFonts w:ascii="TH SarabunIT๙" w:hAnsi="TH SarabunIT๙" w:cs="TH SarabunIT๙"/>
          <w:sz w:val="32"/>
          <w:szCs w:val="32"/>
          <w:cs/>
        </w:rPr>
        <w:t>ครั้ง</w:t>
      </w:r>
      <w:r w:rsidR="008C1E7E" w:rsidRPr="008C1E7E">
        <w:rPr>
          <w:rFonts w:ascii="TH SarabunIT๙" w:hAnsi="TH SarabunIT๙" w:cs="TH SarabunIT๙"/>
          <w:sz w:val="32"/>
          <w:szCs w:val="32"/>
          <w:cs/>
        </w:rPr>
        <w:t>1 เมื่อวันที่ 15  ตุลาคม 2563</w:t>
      </w:r>
      <w:r w:rsidRPr="008C1E7E">
        <w:rPr>
          <w:rFonts w:ascii="TH SarabunIT๙" w:hAnsi="TH SarabunIT๙" w:cs="TH SarabunIT๙"/>
          <w:sz w:val="32"/>
          <w:szCs w:val="32"/>
          <w:cs/>
        </w:rPr>
        <w:t xml:space="preserve"> เป็นดังนี้</w:t>
      </w:r>
    </w:p>
    <w:tbl>
      <w:tblPr>
        <w:tblStyle w:val="a5"/>
        <w:tblW w:w="9214" w:type="dxa"/>
        <w:tblInd w:w="108" w:type="dxa"/>
        <w:tblLook w:val="04A0"/>
      </w:tblPr>
      <w:tblGrid>
        <w:gridCol w:w="709"/>
        <w:gridCol w:w="5387"/>
        <w:gridCol w:w="992"/>
        <w:gridCol w:w="992"/>
        <w:gridCol w:w="1134"/>
      </w:tblGrid>
      <w:tr w:rsidR="00903C2D" w:rsidRPr="008C1E7E" w:rsidTr="00B95F83">
        <w:tc>
          <w:tcPr>
            <w:tcW w:w="709" w:type="dxa"/>
            <w:shd w:val="clear" w:color="auto" w:fill="F2F2F2" w:themeFill="background1" w:themeFillShade="F2"/>
          </w:tcPr>
          <w:p w:rsidR="00903C2D" w:rsidRPr="008C1E7E" w:rsidRDefault="00903C2D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C1E7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ลำดับ</w:t>
            </w:r>
          </w:p>
        </w:tc>
        <w:tc>
          <w:tcPr>
            <w:tcW w:w="5387" w:type="dxa"/>
            <w:shd w:val="clear" w:color="auto" w:fill="F2F2F2" w:themeFill="background1" w:themeFillShade="F2"/>
          </w:tcPr>
          <w:p w:rsidR="00903C2D" w:rsidRPr="008C1E7E" w:rsidRDefault="00903C2D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C1E7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ประเด็นพิจารณา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903C2D" w:rsidRPr="008C1E7E" w:rsidRDefault="00903C2D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C1E7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</w:t>
            </w:r>
          </w:p>
          <w:p w:rsidR="00903C2D" w:rsidRPr="008C1E7E" w:rsidRDefault="00903C2D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8C1E7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เต็ม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903C2D" w:rsidRPr="008C1E7E" w:rsidRDefault="00903C2D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C1E7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</w:t>
            </w:r>
          </w:p>
          <w:p w:rsidR="00903C2D" w:rsidRPr="008C1E7E" w:rsidRDefault="00903C2D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C1E7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ที่ได้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903C2D" w:rsidRPr="008C1E7E" w:rsidRDefault="00903C2D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C1E7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ร้อยละของคะแนนเต็ม</w:t>
            </w:r>
          </w:p>
        </w:tc>
      </w:tr>
      <w:tr w:rsidR="00903C2D" w:rsidRPr="008C1E7E" w:rsidTr="00B95F83">
        <w:tc>
          <w:tcPr>
            <w:tcW w:w="709" w:type="dxa"/>
          </w:tcPr>
          <w:p w:rsidR="00903C2D" w:rsidRPr="00676E55" w:rsidRDefault="00903C2D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76E5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</w:t>
            </w:r>
          </w:p>
        </w:tc>
        <w:tc>
          <w:tcPr>
            <w:tcW w:w="5387" w:type="dxa"/>
          </w:tcPr>
          <w:p w:rsidR="00903C2D" w:rsidRPr="00676E55" w:rsidRDefault="00903C2D" w:rsidP="00676E55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76E5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ข้อมูลสภาพทั่วไปและข้อมูลพื้นฐานของ</w:t>
            </w:r>
            <w:r w:rsidR="00676E5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องค์การบริหารส่วนตำบลป่าบอน</w:t>
            </w:r>
            <w:r w:rsidRPr="00676E5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992" w:type="dxa"/>
          </w:tcPr>
          <w:p w:rsidR="00903C2D" w:rsidRPr="00676E55" w:rsidRDefault="00903C2D" w:rsidP="00676E55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76E5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20</w:t>
            </w:r>
          </w:p>
        </w:tc>
        <w:tc>
          <w:tcPr>
            <w:tcW w:w="992" w:type="dxa"/>
          </w:tcPr>
          <w:p w:rsidR="00903C2D" w:rsidRPr="00676E55" w:rsidRDefault="008C1E7E" w:rsidP="00676E55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76E5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20</w:t>
            </w:r>
          </w:p>
        </w:tc>
        <w:tc>
          <w:tcPr>
            <w:tcW w:w="1134" w:type="dxa"/>
          </w:tcPr>
          <w:p w:rsidR="00903C2D" w:rsidRPr="008C1E7E" w:rsidRDefault="003039A4" w:rsidP="003332C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100</w:t>
            </w:r>
          </w:p>
        </w:tc>
      </w:tr>
      <w:tr w:rsidR="00903C2D" w:rsidRPr="008C1E7E" w:rsidTr="00B95F83">
        <w:tc>
          <w:tcPr>
            <w:tcW w:w="709" w:type="dxa"/>
          </w:tcPr>
          <w:p w:rsidR="00903C2D" w:rsidRPr="00676E55" w:rsidRDefault="00903C2D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76E5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</w:t>
            </w:r>
          </w:p>
        </w:tc>
        <w:tc>
          <w:tcPr>
            <w:tcW w:w="5387" w:type="dxa"/>
          </w:tcPr>
          <w:p w:rsidR="00903C2D" w:rsidRPr="00676E55" w:rsidRDefault="00903C2D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76E5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การวิเคราะห์สภาวการณ์และศักยภาพ</w:t>
            </w:r>
          </w:p>
        </w:tc>
        <w:tc>
          <w:tcPr>
            <w:tcW w:w="992" w:type="dxa"/>
          </w:tcPr>
          <w:p w:rsidR="00903C2D" w:rsidRPr="00676E55" w:rsidRDefault="00676E55" w:rsidP="00676E55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76E5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20</w:t>
            </w:r>
          </w:p>
        </w:tc>
        <w:tc>
          <w:tcPr>
            <w:tcW w:w="992" w:type="dxa"/>
          </w:tcPr>
          <w:p w:rsidR="00903C2D" w:rsidRPr="00676E55" w:rsidRDefault="008C1E7E" w:rsidP="00676E55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76E5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9</w:t>
            </w:r>
          </w:p>
        </w:tc>
        <w:tc>
          <w:tcPr>
            <w:tcW w:w="1134" w:type="dxa"/>
          </w:tcPr>
          <w:p w:rsidR="00903C2D" w:rsidRPr="008C1E7E" w:rsidRDefault="003332CF" w:rsidP="003332C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45</w:t>
            </w:r>
          </w:p>
        </w:tc>
      </w:tr>
      <w:tr w:rsidR="00903C2D" w:rsidRPr="008C1E7E" w:rsidTr="00B95F83">
        <w:tc>
          <w:tcPr>
            <w:tcW w:w="709" w:type="dxa"/>
          </w:tcPr>
          <w:p w:rsidR="00903C2D" w:rsidRPr="00676E55" w:rsidRDefault="00903C2D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76E5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</w:t>
            </w:r>
          </w:p>
        </w:tc>
        <w:tc>
          <w:tcPr>
            <w:tcW w:w="5387" w:type="dxa"/>
          </w:tcPr>
          <w:p w:rsidR="00903C2D" w:rsidRPr="00676E55" w:rsidRDefault="00903C2D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76E5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 ประกอบด้วย</w:t>
            </w:r>
            <w:r w:rsidRPr="00676E5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    </w:t>
            </w:r>
          </w:p>
        </w:tc>
        <w:tc>
          <w:tcPr>
            <w:tcW w:w="992" w:type="dxa"/>
          </w:tcPr>
          <w:p w:rsidR="00903C2D" w:rsidRPr="00676E55" w:rsidRDefault="00903C2D" w:rsidP="00676E55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76E5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6</w:t>
            </w:r>
            <w:r w:rsidR="00676E55" w:rsidRPr="00676E5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992" w:type="dxa"/>
          </w:tcPr>
          <w:p w:rsidR="00903C2D" w:rsidRPr="00676E55" w:rsidRDefault="00676E55" w:rsidP="00676E55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56</w:t>
            </w:r>
          </w:p>
        </w:tc>
        <w:tc>
          <w:tcPr>
            <w:tcW w:w="1134" w:type="dxa"/>
          </w:tcPr>
          <w:p w:rsidR="00903C2D" w:rsidRPr="008C1E7E" w:rsidRDefault="003332CF" w:rsidP="003332C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93.33</w:t>
            </w:r>
          </w:p>
        </w:tc>
      </w:tr>
      <w:tr w:rsidR="00903C2D" w:rsidRPr="008C1E7E" w:rsidTr="00B95F83">
        <w:tc>
          <w:tcPr>
            <w:tcW w:w="709" w:type="dxa"/>
          </w:tcPr>
          <w:p w:rsidR="00903C2D" w:rsidRPr="008C1E7E" w:rsidRDefault="00903C2D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387" w:type="dxa"/>
          </w:tcPr>
          <w:p w:rsidR="00903C2D" w:rsidRPr="008C1E7E" w:rsidRDefault="00903C2D" w:rsidP="008C1E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C1E7E">
              <w:rPr>
                <w:rFonts w:ascii="TH SarabunIT๙" w:hAnsi="TH SarabunIT๙" w:cs="TH SarabunIT๙"/>
                <w:sz w:val="30"/>
                <w:szCs w:val="30"/>
              </w:rPr>
              <w:t xml:space="preserve">3.1 </w:t>
            </w:r>
            <w:r w:rsidRPr="008C1E7E">
              <w:rPr>
                <w:rFonts w:ascii="TH SarabunIT๙" w:hAnsi="TH SarabunIT๙" w:cs="TH SarabunIT๙"/>
                <w:sz w:val="30"/>
                <w:szCs w:val="30"/>
                <w:cs/>
              </w:rPr>
              <w:t>ยุทธศาสตร์ของ</w:t>
            </w:r>
            <w:r w:rsidR="008C1E7E" w:rsidRPr="008C1E7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องค์การบริหารส่วนตำบลป่าบอน</w:t>
            </w:r>
            <w:r w:rsidRPr="008C1E7E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 </w:t>
            </w:r>
            <w:r w:rsidRPr="008C1E7E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   </w:t>
            </w:r>
          </w:p>
        </w:tc>
        <w:tc>
          <w:tcPr>
            <w:tcW w:w="992" w:type="dxa"/>
          </w:tcPr>
          <w:p w:rsidR="00903C2D" w:rsidRPr="008C1E7E" w:rsidRDefault="00903C2D" w:rsidP="00676E55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C1E7E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</w:p>
        </w:tc>
        <w:tc>
          <w:tcPr>
            <w:tcW w:w="992" w:type="dxa"/>
          </w:tcPr>
          <w:p w:rsidR="00903C2D" w:rsidRPr="008C1E7E" w:rsidRDefault="00676E55" w:rsidP="00676E55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1134" w:type="dxa"/>
          </w:tcPr>
          <w:p w:rsidR="00903C2D" w:rsidRPr="008C1E7E" w:rsidRDefault="003332CF" w:rsidP="003332C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90</w:t>
            </w:r>
          </w:p>
        </w:tc>
      </w:tr>
      <w:tr w:rsidR="00903C2D" w:rsidRPr="008C1E7E" w:rsidTr="00B95F83">
        <w:tc>
          <w:tcPr>
            <w:tcW w:w="709" w:type="dxa"/>
          </w:tcPr>
          <w:p w:rsidR="00903C2D" w:rsidRPr="008C1E7E" w:rsidRDefault="00903C2D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387" w:type="dxa"/>
          </w:tcPr>
          <w:p w:rsidR="00903C2D" w:rsidRPr="008C1E7E" w:rsidRDefault="00903C2D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8C1E7E">
              <w:rPr>
                <w:rFonts w:ascii="TH SarabunIT๙" w:hAnsi="TH SarabunIT๙" w:cs="TH SarabunIT๙"/>
                <w:sz w:val="30"/>
                <w:szCs w:val="30"/>
              </w:rPr>
              <w:t xml:space="preserve">3.2 </w:t>
            </w:r>
            <w:r w:rsidRPr="008C1E7E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ยุทธศาสตร์ของชื่อองค์กรปกครองส่วนท้องถิ่นในเขตจังหวัด </w:t>
            </w:r>
            <w:r w:rsidRPr="008C1E7E"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</w:p>
        </w:tc>
        <w:tc>
          <w:tcPr>
            <w:tcW w:w="992" w:type="dxa"/>
          </w:tcPr>
          <w:p w:rsidR="00903C2D" w:rsidRPr="008C1E7E" w:rsidRDefault="00903C2D" w:rsidP="00676E55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C1E7E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</w:p>
        </w:tc>
        <w:tc>
          <w:tcPr>
            <w:tcW w:w="992" w:type="dxa"/>
          </w:tcPr>
          <w:p w:rsidR="00903C2D" w:rsidRPr="008C1E7E" w:rsidRDefault="00676E55" w:rsidP="00676E55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1134" w:type="dxa"/>
          </w:tcPr>
          <w:p w:rsidR="00903C2D" w:rsidRPr="008C1E7E" w:rsidRDefault="003332CF" w:rsidP="003332C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90</w:t>
            </w:r>
          </w:p>
        </w:tc>
      </w:tr>
      <w:tr w:rsidR="00903C2D" w:rsidRPr="008C1E7E" w:rsidTr="00B95F83">
        <w:tc>
          <w:tcPr>
            <w:tcW w:w="709" w:type="dxa"/>
          </w:tcPr>
          <w:p w:rsidR="00903C2D" w:rsidRPr="008C1E7E" w:rsidRDefault="00903C2D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387" w:type="dxa"/>
          </w:tcPr>
          <w:p w:rsidR="00903C2D" w:rsidRPr="008C1E7E" w:rsidRDefault="00903C2D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8C1E7E">
              <w:rPr>
                <w:rFonts w:ascii="TH SarabunIT๙" w:hAnsi="TH SarabunIT๙" w:cs="TH SarabunIT๙"/>
                <w:sz w:val="30"/>
                <w:szCs w:val="30"/>
              </w:rPr>
              <w:t xml:space="preserve">3.3 </w:t>
            </w:r>
            <w:r w:rsidRPr="008C1E7E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ยุทธศาสตร์จังหวัด </w:t>
            </w:r>
          </w:p>
        </w:tc>
        <w:tc>
          <w:tcPr>
            <w:tcW w:w="992" w:type="dxa"/>
          </w:tcPr>
          <w:p w:rsidR="00903C2D" w:rsidRPr="008C1E7E" w:rsidRDefault="00903C2D" w:rsidP="00676E55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C1E7E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</w:p>
        </w:tc>
        <w:tc>
          <w:tcPr>
            <w:tcW w:w="992" w:type="dxa"/>
          </w:tcPr>
          <w:p w:rsidR="00903C2D" w:rsidRPr="008C1E7E" w:rsidRDefault="00676E55" w:rsidP="00676E55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1134" w:type="dxa"/>
          </w:tcPr>
          <w:p w:rsidR="00903C2D" w:rsidRPr="008C1E7E" w:rsidRDefault="003332CF" w:rsidP="003332C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90</w:t>
            </w:r>
          </w:p>
        </w:tc>
      </w:tr>
      <w:tr w:rsidR="00903C2D" w:rsidRPr="008C1E7E" w:rsidTr="00B95F83">
        <w:tc>
          <w:tcPr>
            <w:tcW w:w="709" w:type="dxa"/>
          </w:tcPr>
          <w:p w:rsidR="00903C2D" w:rsidRPr="008C1E7E" w:rsidRDefault="00903C2D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387" w:type="dxa"/>
          </w:tcPr>
          <w:p w:rsidR="00903C2D" w:rsidRPr="008C1E7E" w:rsidRDefault="00903C2D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8C1E7E">
              <w:rPr>
                <w:rFonts w:ascii="TH SarabunIT๙" w:hAnsi="TH SarabunIT๙" w:cs="TH SarabunIT๙"/>
                <w:sz w:val="30"/>
                <w:szCs w:val="30"/>
              </w:rPr>
              <w:t xml:space="preserve">3.4 </w:t>
            </w:r>
            <w:r w:rsidRPr="008C1E7E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วิสัยทัศน์ </w:t>
            </w:r>
            <w:r w:rsidRPr="008C1E7E"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</w:p>
        </w:tc>
        <w:tc>
          <w:tcPr>
            <w:tcW w:w="992" w:type="dxa"/>
          </w:tcPr>
          <w:p w:rsidR="00903C2D" w:rsidRPr="008C1E7E" w:rsidRDefault="00903C2D" w:rsidP="00676E55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C1E7E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992" w:type="dxa"/>
          </w:tcPr>
          <w:p w:rsidR="00903C2D" w:rsidRPr="008C1E7E" w:rsidRDefault="00676E55" w:rsidP="00676E55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134" w:type="dxa"/>
          </w:tcPr>
          <w:p w:rsidR="00903C2D" w:rsidRPr="008C1E7E" w:rsidRDefault="003332CF" w:rsidP="003332C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100</w:t>
            </w:r>
          </w:p>
        </w:tc>
      </w:tr>
      <w:tr w:rsidR="00903C2D" w:rsidRPr="008C1E7E" w:rsidTr="00B95F83">
        <w:tc>
          <w:tcPr>
            <w:tcW w:w="709" w:type="dxa"/>
          </w:tcPr>
          <w:p w:rsidR="00903C2D" w:rsidRPr="008C1E7E" w:rsidRDefault="00903C2D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387" w:type="dxa"/>
          </w:tcPr>
          <w:p w:rsidR="00903C2D" w:rsidRPr="008C1E7E" w:rsidRDefault="00903C2D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8C1E7E">
              <w:rPr>
                <w:rFonts w:ascii="TH SarabunIT๙" w:hAnsi="TH SarabunIT๙" w:cs="TH SarabunIT๙"/>
                <w:sz w:val="30"/>
                <w:szCs w:val="30"/>
              </w:rPr>
              <w:t xml:space="preserve">3.5 </w:t>
            </w:r>
            <w:r w:rsidRPr="008C1E7E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กลยุทธ์  </w:t>
            </w:r>
            <w:r w:rsidRPr="008C1E7E"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</w:p>
        </w:tc>
        <w:tc>
          <w:tcPr>
            <w:tcW w:w="992" w:type="dxa"/>
          </w:tcPr>
          <w:p w:rsidR="00903C2D" w:rsidRPr="008C1E7E" w:rsidRDefault="00903C2D" w:rsidP="00676E55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C1E7E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992" w:type="dxa"/>
          </w:tcPr>
          <w:p w:rsidR="00903C2D" w:rsidRPr="008C1E7E" w:rsidRDefault="00676E55" w:rsidP="00676E55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134" w:type="dxa"/>
          </w:tcPr>
          <w:p w:rsidR="00903C2D" w:rsidRPr="008C1E7E" w:rsidRDefault="003332CF" w:rsidP="003332C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100</w:t>
            </w:r>
          </w:p>
        </w:tc>
      </w:tr>
      <w:tr w:rsidR="00903C2D" w:rsidRPr="008C1E7E" w:rsidTr="00B95F83">
        <w:tc>
          <w:tcPr>
            <w:tcW w:w="709" w:type="dxa"/>
          </w:tcPr>
          <w:p w:rsidR="00903C2D" w:rsidRPr="008C1E7E" w:rsidRDefault="00903C2D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387" w:type="dxa"/>
          </w:tcPr>
          <w:p w:rsidR="00903C2D" w:rsidRPr="008C1E7E" w:rsidRDefault="00903C2D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8C1E7E">
              <w:rPr>
                <w:rFonts w:ascii="TH SarabunIT๙" w:hAnsi="TH SarabunIT๙" w:cs="TH SarabunIT๙"/>
                <w:sz w:val="30"/>
                <w:szCs w:val="30"/>
              </w:rPr>
              <w:t xml:space="preserve">3.6 </w:t>
            </w:r>
            <w:r w:rsidRPr="008C1E7E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เป้าประสงค์ของแต่ละประเด็นกลยุทธ์ </w:t>
            </w:r>
            <w:r w:rsidRPr="008C1E7E"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</w:p>
        </w:tc>
        <w:tc>
          <w:tcPr>
            <w:tcW w:w="992" w:type="dxa"/>
          </w:tcPr>
          <w:p w:rsidR="00903C2D" w:rsidRPr="008C1E7E" w:rsidRDefault="00903C2D" w:rsidP="00676E55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C1E7E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992" w:type="dxa"/>
          </w:tcPr>
          <w:p w:rsidR="00903C2D" w:rsidRPr="008C1E7E" w:rsidRDefault="00676E55" w:rsidP="00676E55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134" w:type="dxa"/>
          </w:tcPr>
          <w:p w:rsidR="00903C2D" w:rsidRPr="008C1E7E" w:rsidRDefault="003332CF" w:rsidP="003332C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100</w:t>
            </w:r>
          </w:p>
        </w:tc>
      </w:tr>
      <w:tr w:rsidR="00903C2D" w:rsidRPr="008C1E7E" w:rsidTr="00B95F83">
        <w:tc>
          <w:tcPr>
            <w:tcW w:w="709" w:type="dxa"/>
          </w:tcPr>
          <w:p w:rsidR="00903C2D" w:rsidRPr="008C1E7E" w:rsidRDefault="00903C2D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387" w:type="dxa"/>
          </w:tcPr>
          <w:p w:rsidR="00903C2D" w:rsidRPr="008C1E7E" w:rsidRDefault="00903C2D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8C1E7E">
              <w:rPr>
                <w:rFonts w:ascii="TH SarabunIT๙" w:hAnsi="TH SarabunIT๙" w:cs="TH SarabunIT๙"/>
                <w:sz w:val="30"/>
                <w:szCs w:val="30"/>
              </w:rPr>
              <w:t xml:space="preserve">3.7 </w:t>
            </w:r>
            <w:r w:rsidRPr="008C1E7E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จุดยืนทางยุทธศาสตร์ </w:t>
            </w:r>
            <w:r w:rsidRPr="008C1E7E"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</w:p>
        </w:tc>
        <w:tc>
          <w:tcPr>
            <w:tcW w:w="992" w:type="dxa"/>
          </w:tcPr>
          <w:p w:rsidR="00903C2D" w:rsidRPr="008C1E7E" w:rsidRDefault="00903C2D" w:rsidP="00676E55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C1E7E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992" w:type="dxa"/>
          </w:tcPr>
          <w:p w:rsidR="00903C2D" w:rsidRPr="008C1E7E" w:rsidRDefault="00676E55" w:rsidP="00676E55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134" w:type="dxa"/>
          </w:tcPr>
          <w:p w:rsidR="00903C2D" w:rsidRPr="008C1E7E" w:rsidRDefault="003332CF" w:rsidP="003332C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100</w:t>
            </w:r>
          </w:p>
        </w:tc>
      </w:tr>
      <w:tr w:rsidR="00903C2D" w:rsidRPr="008C1E7E" w:rsidTr="00B95F83">
        <w:tc>
          <w:tcPr>
            <w:tcW w:w="709" w:type="dxa"/>
          </w:tcPr>
          <w:p w:rsidR="00903C2D" w:rsidRPr="008C1E7E" w:rsidRDefault="00903C2D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387" w:type="dxa"/>
          </w:tcPr>
          <w:p w:rsidR="00903C2D" w:rsidRPr="008C1E7E" w:rsidRDefault="00903C2D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8C1E7E">
              <w:rPr>
                <w:rFonts w:ascii="TH SarabunIT๙" w:hAnsi="TH SarabunIT๙" w:cs="TH SarabunIT๙"/>
                <w:sz w:val="30"/>
                <w:szCs w:val="30"/>
              </w:rPr>
              <w:t xml:space="preserve">3.8 </w:t>
            </w:r>
            <w:r w:rsidRPr="008C1E7E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แผนงาน </w:t>
            </w:r>
            <w:r w:rsidRPr="008C1E7E"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</w:p>
        </w:tc>
        <w:tc>
          <w:tcPr>
            <w:tcW w:w="992" w:type="dxa"/>
          </w:tcPr>
          <w:p w:rsidR="00903C2D" w:rsidRPr="008C1E7E" w:rsidRDefault="00903C2D" w:rsidP="00676E55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C1E7E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992" w:type="dxa"/>
          </w:tcPr>
          <w:p w:rsidR="00903C2D" w:rsidRPr="008C1E7E" w:rsidRDefault="00676E55" w:rsidP="00676E55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134" w:type="dxa"/>
          </w:tcPr>
          <w:p w:rsidR="00903C2D" w:rsidRPr="008C1E7E" w:rsidRDefault="003332CF" w:rsidP="003332C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100</w:t>
            </w:r>
          </w:p>
        </w:tc>
      </w:tr>
      <w:tr w:rsidR="00903C2D" w:rsidRPr="008C1E7E" w:rsidTr="00B95F83">
        <w:tc>
          <w:tcPr>
            <w:tcW w:w="709" w:type="dxa"/>
          </w:tcPr>
          <w:p w:rsidR="00903C2D" w:rsidRPr="008C1E7E" w:rsidRDefault="00903C2D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387" w:type="dxa"/>
          </w:tcPr>
          <w:p w:rsidR="00903C2D" w:rsidRPr="008C1E7E" w:rsidRDefault="00903C2D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8C1E7E">
              <w:rPr>
                <w:rFonts w:ascii="TH SarabunIT๙" w:hAnsi="TH SarabunIT๙" w:cs="TH SarabunIT๙"/>
                <w:sz w:val="30"/>
                <w:szCs w:val="30"/>
              </w:rPr>
              <w:t xml:space="preserve">3.9 </w:t>
            </w:r>
            <w:r w:rsidRPr="008C1E7E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ความเชื่อมโยงของยุทธศาสตร์ในภาพรวม </w:t>
            </w:r>
            <w:r w:rsidRPr="008C1E7E"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</w:p>
        </w:tc>
        <w:tc>
          <w:tcPr>
            <w:tcW w:w="992" w:type="dxa"/>
          </w:tcPr>
          <w:p w:rsidR="00903C2D" w:rsidRPr="008C1E7E" w:rsidRDefault="00903C2D" w:rsidP="00676E55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C1E7E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992" w:type="dxa"/>
          </w:tcPr>
          <w:p w:rsidR="00903C2D" w:rsidRPr="008C1E7E" w:rsidRDefault="00676E55" w:rsidP="00676E55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134" w:type="dxa"/>
          </w:tcPr>
          <w:p w:rsidR="00903C2D" w:rsidRPr="008C1E7E" w:rsidRDefault="003332CF" w:rsidP="003332C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80</w:t>
            </w:r>
          </w:p>
        </w:tc>
      </w:tr>
      <w:tr w:rsidR="00903C2D" w:rsidRPr="008C1E7E" w:rsidTr="00B95F83">
        <w:tc>
          <w:tcPr>
            <w:tcW w:w="6096" w:type="dxa"/>
            <w:gridSpan w:val="2"/>
          </w:tcPr>
          <w:p w:rsidR="00903C2D" w:rsidRPr="008C1E7E" w:rsidRDefault="00903C2D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8C1E7E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รวมคะแนน </w:t>
            </w:r>
          </w:p>
        </w:tc>
        <w:tc>
          <w:tcPr>
            <w:tcW w:w="992" w:type="dxa"/>
          </w:tcPr>
          <w:p w:rsidR="00903C2D" w:rsidRPr="00676E55" w:rsidRDefault="00903C2D" w:rsidP="00676E55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76E5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100</w:t>
            </w:r>
          </w:p>
        </w:tc>
        <w:tc>
          <w:tcPr>
            <w:tcW w:w="992" w:type="dxa"/>
          </w:tcPr>
          <w:p w:rsidR="00903C2D" w:rsidRPr="00676E55" w:rsidRDefault="00676E55" w:rsidP="00676E55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76E5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8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5</w:t>
            </w:r>
          </w:p>
        </w:tc>
        <w:tc>
          <w:tcPr>
            <w:tcW w:w="1134" w:type="dxa"/>
          </w:tcPr>
          <w:p w:rsidR="00903C2D" w:rsidRPr="003332CF" w:rsidRDefault="003332CF" w:rsidP="003332C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3332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85</w:t>
            </w:r>
          </w:p>
        </w:tc>
      </w:tr>
    </w:tbl>
    <w:p w:rsidR="00903C2D" w:rsidRPr="008C1E7E" w:rsidRDefault="00903C2D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0"/>
          <w:szCs w:val="30"/>
        </w:rPr>
      </w:pPr>
    </w:p>
    <w:p w:rsidR="00903C2D" w:rsidRPr="008C1E7E" w:rsidRDefault="00903C2D" w:rsidP="00676E5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8C1E7E">
        <w:rPr>
          <w:rFonts w:ascii="TH SarabunIT๙" w:hAnsi="TH SarabunIT๙" w:cs="TH SarabunIT๙"/>
          <w:sz w:val="30"/>
          <w:szCs w:val="30"/>
          <w:cs/>
        </w:rPr>
        <w:tab/>
      </w:r>
      <w:r w:rsidRPr="008C1E7E">
        <w:rPr>
          <w:rFonts w:ascii="TH SarabunIT๙" w:hAnsi="TH SarabunIT๙" w:cs="TH SarabunIT๙"/>
          <w:sz w:val="30"/>
          <w:szCs w:val="30"/>
          <w:cs/>
        </w:rPr>
        <w:tab/>
      </w:r>
      <w:r w:rsidRPr="008C1E7E">
        <w:rPr>
          <w:rFonts w:ascii="TH SarabunIT๙" w:hAnsi="TH SarabunIT๙" w:cs="TH SarabunIT๙"/>
          <w:sz w:val="32"/>
          <w:szCs w:val="32"/>
          <w:cs/>
        </w:rPr>
        <w:t>1)</w:t>
      </w:r>
      <w:r w:rsidRPr="008C1E7E">
        <w:rPr>
          <w:rFonts w:ascii="TH SarabunIT๙" w:hAnsi="TH SarabunIT๙" w:cs="TH SarabunIT๙"/>
          <w:sz w:val="32"/>
          <w:szCs w:val="32"/>
          <w:cs/>
        </w:rPr>
        <w:tab/>
        <w:t>พบว่าประเด็น</w:t>
      </w:r>
      <w:r w:rsidR="00676E55">
        <w:rPr>
          <w:rFonts w:ascii="TH SarabunIT๙" w:hAnsi="TH SarabunIT๙" w:cs="TH SarabunIT๙" w:hint="cs"/>
          <w:sz w:val="32"/>
          <w:szCs w:val="32"/>
          <w:cs/>
        </w:rPr>
        <w:t xml:space="preserve"> ข้อมูลสภาพทั่วไปและข้อมูลพื้นฐานขององค์การบริหารส่วนตำบลป่าบอน </w:t>
      </w:r>
      <w:r w:rsidRPr="008C1E7E">
        <w:rPr>
          <w:rFonts w:ascii="TH SarabunIT๙" w:hAnsi="TH SarabunIT๙" w:cs="TH SarabunIT๙"/>
          <w:sz w:val="32"/>
          <w:szCs w:val="32"/>
          <w:cs/>
        </w:rPr>
        <w:t>ได้คะแนนสูงสุด</w:t>
      </w:r>
      <w:r w:rsidR="00676E55">
        <w:rPr>
          <w:rFonts w:ascii="TH SarabunIT๙" w:hAnsi="TH SarabunIT๙" w:cs="TH SarabunIT๙" w:hint="cs"/>
          <w:sz w:val="32"/>
          <w:szCs w:val="32"/>
          <w:cs/>
        </w:rPr>
        <w:t xml:space="preserve"> 20 </w:t>
      </w:r>
      <w:r w:rsidRPr="008C1E7E">
        <w:rPr>
          <w:rFonts w:ascii="TH SarabunIT๙" w:hAnsi="TH SarabunIT๙" w:cs="TH SarabunIT๙"/>
          <w:sz w:val="32"/>
          <w:szCs w:val="32"/>
          <w:cs/>
        </w:rPr>
        <w:t>คะแนน คิดเป็นร้อยละ</w:t>
      </w:r>
      <w:r w:rsidR="00676E55">
        <w:rPr>
          <w:rFonts w:ascii="TH SarabunIT๙" w:hAnsi="TH SarabunIT๙" w:cs="TH SarabunIT๙" w:hint="cs"/>
          <w:sz w:val="32"/>
          <w:szCs w:val="32"/>
          <w:cs/>
        </w:rPr>
        <w:t xml:space="preserve"> 100 </w:t>
      </w:r>
      <w:r w:rsidRPr="008C1E7E">
        <w:rPr>
          <w:rFonts w:ascii="TH SarabunIT๙" w:hAnsi="TH SarabunIT๙" w:cs="TH SarabunIT๙"/>
          <w:sz w:val="32"/>
          <w:szCs w:val="32"/>
          <w:cs/>
        </w:rPr>
        <w:t>ของคะแนนในประเด็น</w:t>
      </w:r>
      <w:r w:rsidR="00676E55">
        <w:rPr>
          <w:rFonts w:ascii="TH SarabunIT๙" w:hAnsi="TH SarabunIT๙" w:cs="TH SarabunIT๙" w:hint="cs"/>
          <w:sz w:val="32"/>
          <w:szCs w:val="32"/>
          <w:cs/>
        </w:rPr>
        <w:t xml:space="preserve"> 20 คะแนน  </w:t>
      </w:r>
    </w:p>
    <w:p w:rsidR="00903C2D" w:rsidRDefault="00903C2D" w:rsidP="00676E5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C1E7E">
        <w:rPr>
          <w:rFonts w:ascii="TH SarabunIT๙" w:hAnsi="TH SarabunIT๙" w:cs="TH SarabunIT๙"/>
          <w:sz w:val="32"/>
          <w:szCs w:val="32"/>
          <w:cs/>
        </w:rPr>
        <w:tab/>
      </w:r>
      <w:r w:rsidRPr="008C1E7E">
        <w:rPr>
          <w:rFonts w:ascii="TH SarabunIT๙" w:hAnsi="TH SarabunIT๙" w:cs="TH SarabunIT๙"/>
          <w:sz w:val="32"/>
          <w:szCs w:val="32"/>
          <w:cs/>
        </w:rPr>
        <w:tab/>
        <w:t xml:space="preserve">2) </w:t>
      </w:r>
      <w:r w:rsidR="00676E55">
        <w:rPr>
          <w:rFonts w:ascii="TH SarabunIT๙" w:hAnsi="TH SarabunIT๙" w:cs="TH SarabunIT๙" w:hint="cs"/>
          <w:sz w:val="32"/>
          <w:szCs w:val="32"/>
          <w:cs/>
        </w:rPr>
        <w:t xml:space="preserve">พบว่าประเด็นการวิเคราะห์สภาวการณ์และศักยภาพ </w:t>
      </w:r>
      <w:r w:rsidRPr="008C1E7E">
        <w:rPr>
          <w:rFonts w:ascii="TH SarabunIT๙" w:hAnsi="TH SarabunIT๙" w:cs="TH SarabunIT๙"/>
          <w:sz w:val="32"/>
          <w:szCs w:val="32"/>
          <w:cs/>
        </w:rPr>
        <w:t>ได้คะแนนต่ำสุด</w:t>
      </w:r>
      <w:r w:rsidR="00676E55">
        <w:rPr>
          <w:rFonts w:ascii="TH SarabunIT๙" w:hAnsi="TH SarabunIT๙" w:cs="TH SarabunIT๙" w:hint="cs"/>
          <w:sz w:val="32"/>
          <w:szCs w:val="32"/>
          <w:cs/>
        </w:rPr>
        <w:t xml:space="preserve"> 9 </w:t>
      </w:r>
      <w:r w:rsidRPr="008C1E7E">
        <w:rPr>
          <w:rFonts w:ascii="TH SarabunIT๙" w:hAnsi="TH SarabunIT๙" w:cs="TH SarabunIT๙"/>
          <w:sz w:val="32"/>
          <w:szCs w:val="32"/>
          <w:cs/>
        </w:rPr>
        <w:t>คะแนน คิดเป็นร้อยละ</w:t>
      </w:r>
      <w:r w:rsidR="00676E55">
        <w:rPr>
          <w:rFonts w:ascii="TH SarabunIT๙" w:hAnsi="TH SarabunIT๙" w:cs="TH SarabunIT๙" w:hint="cs"/>
          <w:sz w:val="32"/>
          <w:szCs w:val="32"/>
          <w:cs/>
        </w:rPr>
        <w:t xml:space="preserve"> 45 </w:t>
      </w:r>
      <w:r w:rsidRPr="008C1E7E">
        <w:rPr>
          <w:rFonts w:ascii="TH SarabunIT๙" w:hAnsi="TH SarabunIT๙" w:cs="TH SarabunIT๙"/>
          <w:sz w:val="32"/>
          <w:szCs w:val="32"/>
          <w:cs/>
        </w:rPr>
        <w:t>ของคะแนนในประเด็น</w:t>
      </w:r>
      <w:r w:rsidR="00676E55">
        <w:rPr>
          <w:rFonts w:ascii="TH SarabunIT๙" w:hAnsi="TH SarabunIT๙" w:cs="TH SarabunIT๙" w:hint="cs"/>
          <w:sz w:val="32"/>
          <w:szCs w:val="32"/>
          <w:cs/>
        </w:rPr>
        <w:t xml:space="preserve"> 20 คะแนน </w:t>
      </w:r>
    </w:p>
    <w:p w:rsidR="00903C2D" w:rsidRDefault="00903C2D" w:rsidP="00903C2D">
      <w:pPr>
        <w:pStyle w:val="a3"/>
        <w:tabs>
          <w:tab w:val="left" w:pos="284"/>
          <w:tab w:val="left" w:pos="1418"/>
          <w:tab w:val="left" w:pos="1701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903C2D" w:rsidRDefault="00903C2D" w:rsidP="00903C2D">
      <w:pPr>
        <w:pStyle w:val="a3"/>
        <w:tabs>
          <w:tab w:val="left" w:pos="284"/>
          <w:tab w:val="left" w:pos="1418"/>
          <w:tab w:val="left" w:pos="1701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903C2D" w:rsidRDefault="00903C2D" w:rsidP="00903C2D">
      <w:pPr>
        <w:pStyle w:val="a3"/>
        <w:tabs>
          <w:tab w:val="left" w:pos="284"/>
          <w:tab w:val="left" w:pos="1418"/>
          <w:tab w:val="left" w:pos="1701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903C2D" w:rsidRDefault="00903C2D" w:rsidP="00903C2D">
      <w:pPr>
        <w:pStyle w:val="a3"/>
        <w:tabs>
          <w:tab w:val="left" w:pos="284"/>
          <w:tab w:val="left" w:pos="1418"/>
          <w:tab w:val="left" w:pos="1701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B05C44" w:rsidRDefault="00B05C44" w:rsidP="00903C2D">
      <w:pPr>
        <w:pStyle w:val="a3"/>
        <w:tabs>
          <w:tab w:val="left" w:pos="284"/>
          <w:tab w:val="left" w:pos="1418"/>
          <w:tab w:val="left" w:pos="1701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B05C44" w:rsidRDefault="00B05C44" w:rsidP="00903C2D">
      <w:pPr>
        <w:pStyle w:val="a3"/>
        <w:tabs>
          <w:tab w:val="left" w:pos="284"/>
          <w:tab w:val="left" w:pos="1418"/>
          <w:tab w:val="left" w:pos="1701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F95E95" w:rsidRDefault="00F95E95" w:rsidP="00903C2D">
      <w:pPr>
        <w:pStyle w:val="a3"/>
        <w:tabs>
          <w:tab w:val="left" w:pos="284"/>
          <w:tab w:val="left" w:pos="1418"/>
          <w:tab w:val="left" w:pos="1701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F95E95" w:rsidRDefault="00F75547" w:rsidP="00903C2D">
      <w:pPr>
        <w:pStyle w:val="a3"/>
        <w:tabs>
          <w:tab w:val="left" w:pos="284"/>
          <w:tab w:val="left" w:pos="1418"/>
          <w:tab w:val="left" w:pos="1701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F75547" w:rsidRDefault="00F75547" w:rsidP="00903C2D">
      <w:pPr>
        <w:pStyle w:val="a3"/>
        <w:tabs>
          <w:tab w:val="left" w:pos="284"/>
          <w:tab w:val="left" w:pos="1418"/>
          <w:tab w:val="left" w:pos="1701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8C1E7E" w:rsidRDefault="008C1E7E" w:rsidP="00903C2D">
      <w:pPr>
        <w:pStyle w:val="a3"/>
        <w:tabs>
          <w:tab w:val="left" w:pos="284"/>
          <w:tab w:val="left" w:pos="1418"/>
          <w:tab w:val="left" w:pos="1701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903C2D" w:rsidRPr="00DB1A17" w:rsidRDefault="00903C2D" w:rsidP="00903C2D">
      <w:pPr>
        <w:pStyle w:val="a3"/>
        <w:tabs>
          <w:tab w:val="left" w:pos="284"/>
          <w:tab w:val="left" w:pos="1418"/>
          <w:tab w:val="left" w:pos="1701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A863FE" w:rsidRPr="00F95E95" w:rsidRDefault="00903C2D" w:rsidP="00903C2D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A863FE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F75547">
        <w:rPr>
          <w:rFonts w:ascii="TH SarabunIT๙" w:hAnsi="TH SarabunIT๙" w:cs="TH SarabunIT๙" w:hint="cs"/>
          <w:b/>
          <w:bCs/>
          <w:sz w:val="36"/>
          <w:szCs w:val="36"/>
          <w:cs/>
        </w:rPr>
        <w:t>1.</w:t>
      </w:r>
      <w:r w:rsidR="009573AF" w:rsidRPr="00F95E95">
        <w:rPr>
          <w:rFonts w:ascii="TH SarabunIT๙" w:hAnsi="TH SarabunIT๙" w:cs="TH SarabunIT๙"/>
          <w:b/>
          <w:bCs/>
          <w:sz w:val="36"/>
          <w:szCs w:val="36"/>
          <w:cs/>
        </w:rPr>
        <w:t>1.2</w:t>
      </w:r>
      <w:r w:rsidRPr="00F95E95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ข้อมูลสภาพทั่วไปและข้อมูล</w:t>
      </w:r>
      <w:r w:rsidRPr="00F95E95">
        <w:rPr>
          <w:rFonts w:ascii="TH SarabunPSK" w:hAnsi="TH SarabunPSK" w:cs="TH SarabunPSK" w:hint="cs"/>
          <w:b/>
          <w:bCs/>
          <w:sz w:val="36"/>
          <w:szCs w:val="36"/>
          <w:cs/>
        </w:rPr>
        <w:t>พื้นฐาน</w:t>
      </w:r>
    </w:p>
    <w:p w:rsidR="00903C2D" w:rsidRDefault="00903C2D" w:rsidP="00903C2D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0"/>
          <w:szCs w:val="30"/>
          <w:cs/>
        </w:rPr>
        <w:tab/>
      </w:r>
      <w:r w:rsidRPr="008A12D5">
        <w:rPr>
          <w:rFonts w:ascii="TH SarabunPSK" w:hAnsi="TH SarabunPSK" w:cs="TH SarabunPSK" w:hint="cs"/>
          <w:sz w:val="32"/>
          <w:szCs w:val="32"/>
          <w:cs/>
        </w:rPr>
        <w:t>รายละเอียดการให้คะแนนยุทธศาสตร์ของ</w:t>
      </w:r>
      <w:r w:rsidR="008C1E7E" w:rsidRPr="008C1E7E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องค์การบริหารส่วนตำบลป่าบอน</w:t>
      </w:r>
      <w:r>
        <w:rPr>
          <w:rFonts w:ascii="TH SarabunPSK" w:hAnsi="TH SarabunPSK" w:cs="TH SarabunPSK" w:hint="cs"/>
          <w:sz w:val="32"/>
          <w:szCs w:val="32"/>
          <w:cs/>
        </w:rPr>
        <w:t>ในแต่ละประเด็นเป็นดังนี้</w:t>
      </w:r>
    </w:p>
    <w:tbl>
      <w:tblPr>
        <w:tblStyle w:val="a5"/>
        <w:tblW w:w="8130" w:type="dxa"/>
        <w:jc w:val="center"/>
        <w:tblInd w:w="-1070" w:type="dxa"/>
        <w:tblLook w:val="04A0"/>
      </w:tblPr>
      <w:tblGrid>
        <w:gridCol w:w="828"/>
        <w:gridCol w:w="4461"/>
        <w:gridCol w:w="870"/>
        <w:gridCol w:w="858"/>
        <w:gridCol w:w="1113"/>
      </w:tblGrid>
      <w:tr w:rsidR="00A863FE" w:rsidRPr="009573AF" w:rsidTr="00A863FE">
        <w:trPr>
          <w:jc w:val="center"/>
        </w:trPr>
        <w:tc>
          <w:tcPr>
            <w:tcW w:w="828" w:type="dxa"/>
            <w:shd w:val="clear" w:color="auto" w:fill="F2F2F2" w:themeFill="background1" w:themeFillShade="F2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461" w:type="dxa"/>
            <w:shd w:val="clear" w:color="auto" w:fill="F2F2F2" w:themeFill="background1" w:themeFillShade="F2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870" w:type="dxa"/>
            <w:shd w:val="clear" w:color="auto" w:fill="F2F2F2" w:themeFill="background1" w:themeFillShade="F2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858" w:type="dxa"/>
            <w:shd w:val="clear" w:color="auto" w:fill="F2F2F2" w:themeFill="background1" w:themeFillShade="F2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  <w:tc>
          <w:tcPr>
            <w:tcW w:w="1113" w:type="dxa"/>
            <w:shd w:val="clear" w:color="auto" w:fill="F2F2F2" w:themeFill="background1" w:themeFillShade="F2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ร้อยละของคะแนนเต็ม</w:t>
            </w:r>
          </w:p>
        </w:tc>
      </w:tr>
      <w:tr w:rsidR="00A863FE" w:rsidRPr="009573AF" w:rsidTr="00A863FE">
        <w:trPr>
          <w:jc w:val="center"/>
        </w:trPr>
        <w:tc>
          <w:tcPr>
            <w:tcW w:w="828" w:type="dxa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461" w:type="dxa"/>
          </w:tcPr>
          <w:p w:rsidR="00A863FE" w:rsidRPr="009573AF" w:rsidRDefault="00A863FE" w:rsidP="008C1E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ข้อมูลสภาพทั่วไปและข้อมูลพื้นฐานขององค์การบริหารส่วนตำบลป่าบอน</w:t>
            </w:r>
          </w:p>
        </w:tc>
        <w:tc>
          <w:tcPr>
            <w:tcW w:w="870" w:type="dxa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858" w:type="dxa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3" w:type="dxa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863FE" w:rsidRPr="009573AF" w:rsidTr="00A863FE">
        <w:trPr>
          <w:jc w:val="center"/>
        </w:trPr>
        <w:tc>
          <w:tcPr>
            <w:tcW w:w="828" w:type="dxa"/>
            <w:vMerge w:val="restart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61" w:type="dxa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sz w:val="32"/>
                <w:szCs w:val="32"/>
                <w:cs/>
              </w:rPr>
              <w:t>1.1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ลักษณะของดิน  ลักษณะของแหล่งน้ำ ลักษณะของไม้/ป่าไม้ ฯลฯ ด้านการเมือง/การปกครอง เช่น เขตการปกครอง การเลือกตั้ง  ฯลฯ</w:t>
            </w:r>
          </w:p>
        </w:tc>
        <w:tc>
          <w:tcPr>
            <w:tcW w:w="870" w:type="dxa"/>
          </w:tcPr>
          <w:p w:rsidR="00A863FE" w:rsidRPr="009573AF" w:rsidRDefault="00A863FE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858" w:type="dxa"/>
          </w:tcPr>
          <w:p w:rsidR="00A863FE" w:rsidRPr="009573AF" w:rsidRDefault="00A863FE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113" w:type="dxa"/>
          </w:tcPr>
          <w:p w:rsidR="00A863FE" w:rsidRPr="009573AF" w:rsidRDefault="00A863FE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A863FE" w:rsidRPr="009573AF" w:rsidTr="00A863FE">
        <w:trPr>
          <w:jc w:val="center"/>
        </w:trPr>
        <w:tc>
          <w:tcPr>
            <w:tcW w:w="828" w:type="dxa"/>
            <w:vMerge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61" w:type="dxa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sz w:val="32"/>
                <w:szCs w:val="32"/>
                <w:cs/>
              </w:rPr>
              <w:t>1.2 ข้อมูลเกี่ยวกับด้านการเมือง/การปกครอง เช่น เขตการปกครอง การเลือกตั้ง  ฯลฯ ประชากร เช่น  ข้อมูลเกี่ยวกับจำนวนประชากร และช่วงอายุและจำนวนประชากร ฯลฯ</w:t>
            </w:r>
          </w:p>
        </w:tc>
        <w:tc>
          <w:tcPr>
            <w:tcW w:w="870" w:type="dxa"/>
          </w:tcPr>
          <w:p w:rsidR="00A863FE" w:rsidRPr="009573AF" w:rsidRDefault="00A863FE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858" w:type="dxa"/>
          </w:tcPr>
          <w:p w:rsidR="00A863FE" w:rsidRPr="009573AF" w:rsidRDefault="00A863FE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113" w:type="dxa"/>
          </w:tcPr>
          <w:p w:rsidR="00A863FE" w:rsidRPr="009573AF" w:rsidRDefault="00A863FE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A863FE" w:rsidRPr="009573AF" w:rsidTr="00A863FE">
        <w:trPr>
          <w:jc w:val="center"/>
        </w:trPr>
        <w:tc>
          <w:tcPr>
            <w:tcW w:w="828" w:type="dxa"/>
            <w:vMerge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61" w:type="dxa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sz w:val="32"/>
                <w:szCs w:val="32"/>
                <w:cs/>
              </w:rPr>
              <w:t>1.3 ข้อมูลเกี่ยวกับสภาพทางสังคม เช่น การศึกษา สาธารณสุข  อาชญากรรม      ยาเสพติด การสังคมสงเคราะห์ ฯลฯ</w:t>
            </w:r>
            <w:r w:rsidRPr="009573AF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870" w:type="dxa"/>
          </w:tcPr>
          <w:p w:rsidR="00A863FE" w:rsidRPr="009573AF" w:rsidRDefault="00A863FE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858" w:type="dxa"/>
          </w:tcPr>
          <w:p w:rsidR="00A863FE" w:rsidRPr="009573AF" w:rsidRDefault="00A863FE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73AF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  <w:p w:rsidR="00A863FE" w:rsidRPr="009573AF" w:rsidRDefault="00A863FE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3" w:type="dxa"/>
          </w:tcPr>
          <w:p w:rsidR="00A863FE" w:rsidRPr="009573AF" w:rsidRDefault="00A863FE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A863FE" w:rsidRPr="009573AF" w:rsidTr="00A863FE">
        <w:trPr>
          <w:jc w:val="center"/>
        </w:trPr>
        <w:tc>
          <w:tcPr>
            <w:tcW w:w="828" w:type="dxa"/>
            <w:vMerge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61" w:type="dxa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sz w:val="32"/>
                <w:szCs w:val="32"/>
                <w:cs/>
              </w:rPr>
              <w:t>1.4 ข้อมูลเกี่ยวกับระบบบริการพื้นฐาน เช่น การคมนาคมขนส่ง การไฟฟ้า การประปา  โทรศัพท์ ฯลฯ</w:t>
            </w:r>
          </w:p>
        </w:tc>
        <w:tc>
          <w:tcPr>
            <w:tcW w:w="870" w:type="dxa"/>
          </w:tcPr>
          <w:p w:rsidR="00A863FE" w:rsidRPr="009573AF" w:rsidRDefault="00A863FE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858" w:type="dxa"/>
          </w:tcPr>
          <w:p w:rsidR="00A863FE" w:rsidRPr="009573AF" w:rsidRDefault="00A863FE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113" w:type="dxa"/>
          </w:tcPr>
          <w:p w:rsidR="00A863FE" w:rsidRPr="009573AF" w:rsidRDefault="00A863FE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A863FE" w:rsidRPr="009573AF" w:rsidTr="00A863FE">
        <w:trPr>
          <w:jc w:val="center"/>
        </w:trPr>
        <w:tc>
          <w:tcPr>
            <w:tcW w:w="828" w:type="dxa"/>
            <w:vMerge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61" w:type="dxa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sz w:val="32"/>
                <w:szCs w:val="32"/>
                <w:cs/>
              </w:rPr>
              <w:t>1.5 ข้อมูลเกี่ยวกับระบบเศรษฐกิจ เช่น การเกษตร การประมง การปศุสัตว์ การบริการ การท่องเที่ยว อุตสาหกรรม การพาณิชย์/กลุ่มอาชีพ แรงงาน ฯลฯ และเศรษฐกิจพอเพียงท้องถิ่น (ด้านการเกษตรและแหล่งน้ำ)</w:t>
            </w:r>
          </w:p>
        </w:tc>
        <w:tc>
          <w:tcPr>
            <w:tcW w:w="870" w:type="dxa"/>
          </w:tcPr>
          <w:p w:rsidR="00A863FE" w:rsidRPr="009573AF" w:rsidRDefault="00A863FE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858" w:type="dxa"/>
          </w:tcPr>
          <w:p w:rsidR="00A863FE" w:rsidRPr="009573AF" w:rsidRDefault="00A863FE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113" w:type="dxa"/>
          </w:tcPr>
          <w:p w:rsidR="00A863FE" w:rsidRPr="009573AF" w:rsidRDefault="00A863FE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A863FE" w:rsidRPr="009573AF" w:rsidTr="00A863FE">
        <w:trPr>
          <w:jc w:val="center"/>
        </w:trPr>
        <w:tc>
          <w:tcPr>
            <w:tcW w:w="828" w:type="dxa"/>
            <w:vMerge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61" w:type="dxa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sz w:val="32"/>
                <w:szCs w:val="32"/>
                <w:cs/>
              </w:rPr>
              <w:t>1.6 ข้อมูลเกี่ยวกับศาสนา ประเพณี วัฒนธรรม เช่น การนับถือศาสนา ประเพณีและงานประจำปี ภูมิปัญญาท้องถิ่น ภาษาถิ่น สินค้าพื้นเมืองและของที่ระลึก ฯลฯ และอื่น ๆ</w:t>
            </w:r>
          </w:p>
        </w:tc>
        <w:tc>
          <w:tcPr>
            <w:tcW w:w="870" w:type="dxa"/>
          </w:tcPr>
          <w:p w:rsidR="00A863FE" w:rsidRPr="009573AF" w:rsidRDefault="00A863FE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858" w:type="dxa"/>
          </w:tcPr>
          <w:p w:rsidR="00A863FE" w:rsidRPr="009573AF" w:rsidRDefault="00A863FE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113" w:type="dxa"/>
          </w:tcPr>
          <w:p w:rsidR="00A863FE" w:rsidRPr="009573AF" w:rsidRDefault="00A863FE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</w:tbl>
    <w:p w:rsidR="00903C2D" w:rsidRDefault="00903C2D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573AF" w:rsidRDefault="009573AF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573AF" w:rsidRDefault="009573AF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5E95" w:rsidRDefault="00F95E95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863FE" w:rsidRPr="009573AF" w:rsidRDefault="00A863FE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7989" w:type="dxa"/>
        <w:jc w:val="center"/>
        <w:tblInd w:w="-928" w:type="dxa"/>
        <w:tblLook w:val="04A0"/>
      </w:tblPr>
      <w:tblGrid>
        <w:gridCol w:w="758"/>
        <w:gridCol w:w="4390"/>
        <w:gridCol w:w="870"/>
        <w:gridCol w:w="858"/>
        <w:gridCol w:w="1113"/>
      </w:tblGrid>
      <w:tr w:rsidR="00A863FE" w:rsidRPr="009573AF" w:rsidTr="00A863FE">
        <w:trPr>
          <w:jc w:val="center"/>
        </w:trPr>
        <w:tc>
          <w:tcPr>
            <w:tcW w:w="758" w:type="dxa"/>
            <w:shd w:val="clear" w:color="auto" w:fill="F2F2F2" w:themeFill="background1" w:themeFillShade="F2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4390" w:type="dxa"/>
            <w:shd w:val="clear" w:color="auto" w:fill="F2F2F2" w:themeFill="background1" w:themeFillShade="F2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870" w:type="dxa"/>
            <w:shd w:val="clear" w:color="auto" w:fill="F2F2F2" w:themeFill="background1" w:themeFillShade="F2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858" w:type="dxa"/>
            <w:shd w:val="clear" w:color="auto" w:fill="F2F2F2" w:themeFill="background1" w:themeFillShade="F2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  <w:tc>
          <w:tcPr>
            <w:tcW w:w="1113" w:type="dxa"/>
            <w:shd w:val="clear" w:color="auto" w:fill="F2F2F2" w:themeFill="background1" w:themeFillShade="F2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ร้อยละของคะแนนเต็ม</w:t>
            </w:r>
          </w:p>
        </w:tc>
      </w:tr>
      <w:tr w:rsidR="00A863FE" w:rsidRPr="009573AF" w:rsidTr="00A863FE">
        <w:trPr>
          <w:jc w:val="center"/>
        </w:trPr>
        <w:tc>
          <w:tcPr>
            <w:tcW w:w="758" w:type="dxa"/>
            <w:vMerge w:val="restart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390" w:type="dxa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sz w:val="32"/>
                <w:szCs w:val="32"/>
                <w:cs/>
              </w:rPr>
              <w:t>1.7 ข้อมูลเกี่ยวกับทรัพยากรธรรมชาติ เช่น น้ำ ป่าไม้ ภูเขา คุณภาพของทรัพยากรธรรมชาติ ฯลฯ</w:t>
            </w:r>
          </w:p>
        </w:tc>
        <w:tc>
          <w:tcPr>
            <w:tcW w:w="870" w:type="dxa"/>
          </w:tcPr>
          <w:p w:rsidR="00A863FE" w:rsidRPr="009573AF" w:rsidRDefault="00A863FE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858" w:type="dxa"/>
          </w:tcPr>
          <w:p w:rsidR="00A863FE" w:rsidRPr="009573AF" w:rsidRDefault="00A863FE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113" w:type="dxa"/>
          </w:tcPr>
          <w:p w:rsidR="00A863FE" w:rsidRPr="009573AF" w:rsidRDefault="00A863FE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A863FE" w:rsidRPr="009573AF" w:rsidTr="00A863FE">
        <w:trPr>
          <w:jc w:val="center"/>
        </w:trPr>
        <w:tc>
          <w:tcPr>
            <w:tcW w:w="758" w:type="dxa"/>
            <w:vMerge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90" w:type="dxa"/>
          </w:tcPr>
          <w:p w:rsidR="00A863FE" w:rsidRPr="009573AF" w:rsidRDefault="00A863FE" w:rsidP="00B95F83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73AF">
              <w:rPr>
                <w:rFonts w:ascii="TH SarabunIT๙" w:hAnsi="TH SarabunIT๙" w:cs="TH SarabunIT๙"/>
                <w:sz w:val="32"/>
                <w:szCs w:val="32"/>
                <w:cs/>
              </w:rPr>
              <w:t>1.8 การสำรวจและจัดเก็บข้อมูลเพื่อการจัดทำแผนพัฒนาท้องถิ่นหรือการใช้ข้อมูล จปฐ.</w:t>
            </w:r>
          </w:p>
        </w:tc>
        <w:tc>
          <w:tcPr>
            <w:tcW w:w="870" w:type="dxa"/>
          </w:tcPr>
          <w:p w:rsidR="00A863FE" w:rsidRPr="009573AF" w:rsidRDefault="00A863FE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858" w:type="dxa"/>
          </w:tcPr>
          <w:p w:rsidR="00A863FE" w:rsidRPr="009573AF" w:rsidRDefault="00A863FE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113" w:type="dxa"/>
          </w:tcPr>
          <w:p w:rsidR="00A863FE" w:rsidRPr="009573AF" w:rsidRDefault="00A863FE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A863FE" w:rsidRPr="009573AF" w:rsidTr="00A863FE">
        <w:trPr>
          <w:jc w:val="center"/>
        </w:trPr>
        <w:tc>
          <w:tcPr>
            <w:tcW w:w="758" w:type="dxa"/>
            <w:vMerge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90" w:type="dxa"/>
          </w:tcPr>
          <w:p w:rsidR="00A863FE" w:rsidRPr="009573AF" w:rsidRDefault="00A863FE" w:rsidP="008C1E7E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73AF">
              <w:rPr>
                <w:rFonts w:ascii="TH SarabunIT๙" w:hAnsi="TH SarabunIT๙" w:cs="TH SarabunIT๙"/>
                <w:sz w:val="32"/>
                <w:szCs w:val="32"/>
                <w:cs/>
              </w:rPr>
              <w:t>1.9 การประชุมประชาคมท้องถิ่น รูปแบบ วิธีการ และการดำเนินการประชุมประชาคมท้องถิ่น โดยใช้กระบวนการร่วมคิด  ร่วมทำ ร่วมตัดสินใจ ร่วมตรวจสอบ ร่วมรับประโยชน์ ร่วมแก้ปัญหา ปรึกษาหารือ แลกเปลี่ยนเรียนรู้ เพื่อแก้ปัญหาสำหรับการพัฒนาท้องถิ่นตามอำนาจหน้าที่ขององค์การบริหารส่วนตำบลป่าบอน</w:t>
            </w:r>
          </w:p>
        </w:tc>
        <w:tc>
          <w:tcPr>
            <w:tcW w:w="870" w:type="dxa"/>
          </w:tcPr>
          <w:p w:rsidR="00A863FE" w:rsidRPr="009573AF" w:rsidRDefault="00A863FE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858" w:type="dxa"/>
          </w:tcPr>
          <w:p w:rsidR="00A863FE" w:rsidRPr="009573AF" w:rsidRDefault="00A863FE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113" w:type="dxa"/>
          </w:tcPr>
          <w:p w:rsidR="00A863FE" w:rsidRPr="009573AF" w:rsidRDefault="00A863FE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A863FE" w:rsidRPr="009573AF" w:rsidTr="00A863FE">
        <w:trPr>
          <w:jc w:val="center"/>
        </w:trPr>
        <w:tc>
          <w:tcPr>
            <w:tcW w:w="758" w:type="dxa"/>
            <w:vMerge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90" w:type="dxa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70" w:type="dxa"/>
          </w:tcPr>
          <w:p w:rsidR="00A863FE" w:rsidRPr="009573AF" w:rsidRDefault="00A863FE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858" w:type="dxa"/>
          </w:tcPr>
          <w:p w:rsidR="00A863FE" w:rsidRPr="009573AF" w:rsidRDefault="00A863FE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1113" w:type="dxa"/>
          </w:tcPr>
          <w:p w:rsidR="00A863FE" w:rsidRPr="009573AF" w:rsidRDefault="00A863FE" w:rsidP="009573AF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</w:tr>
    </w:tbl>
    <w:p w:rsidR="00903C2D" w:rsidRDefault="00903C2D" w:rsidP="009573AF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573AF">
        <w:rPr>
          <w:rFonts w:ascii="TH SarabunIT๙" w:hAnsi="TH SarabunIT๙" w:cs="TH SarabunIT๙"/>
          <w:sz w:val="32"/>
          <w:szCs w:val="32"/>
        </w:rPr>
        <w:tab/>
      </w:r>
      <w:r w:rsidR="009573A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F2F49" w:rsidRPr="009573AF" w:rsidRDefault="004F2F49" w:rsidP="004F2F49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573AF">
        <w:rPr>
          <w:rFonts w:ascii="TH SarabunIT๙" w:hAnsi="TH SarabunIT๙" w:cs="TH SarabunIT๙"/>
          <w:sz w:val="32"/>
          <w:szCs w:val="32"/>
          <w:cs/>
        </w:rPr>
        <w:t>สรุปความเห็นและข้อเสนอแนะในภาพรวมของการวิเคราะห์สภาวการณ์และศักยภาพ</w:t>
      </w:r>
    </w:p>
    <w:p w:rsidR="00A863FE" w:rsidRDefault="004F2F49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9573AF">
        <w:rPr>
          <w:rFonts w:ascii="TH SarabunIT๙" w:hAnsi="TH SarabunIT๙" w:cs="TH SarabunIT๙"/>
          <w:sz w:val="32"/>
          <w:szCs w:val="32"/>
        </w:rPr>
        <w:tab/>
      </w:r>
      <w:r w:rsidRPr="009573A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</w:p>
    <w:p w:rsidR="00A863FE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A863FE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A863FE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A863FE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A863FE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A863FE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A863FE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A863FE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A863FE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A863FE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A863FE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A863FE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A863FE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A863FE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A863FE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A863FE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A863FE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A863FE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A863FE" w:rsidRPr="00A863FE" w:rsidRDefault="00A863FE" w:rsidP="00A863F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903C2D" w:rsidRPr="00F75547" w:rsidRDefault="00A863FE" w:rsidP="00903C2D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  <w:t xml:space="preserve">     </w:t>
      </w:r>
      <w:r w:rsidR="00F75547" w:rsidRPr="00F75547">
        <w:rPr>
          <w:rFonts w:ascii="TH SarabunIT๙" w:hAnsi="TH SarabunIT๙" w:cs="TH SarabunIT๙" w:hint="cs"/>
          <w:b/>
          <w:bCs/>
          <w:sz w:val="36"/>
          <w:szCs w:val="36"/>
          <w:cs/>
        </w:rPr>
        <w:t>1.</w:t>
      </w:r>
      <w:r w:rsidR="00903C2D" w:rsidRPr="00F75547">
        <w:rPr>
          <w:rFonts w:ascii="TH SarabunIT๙" w:hAnsi="TH SarabunIT๙" w:cs="TH SarabunIT๙"/>
          <w:b/>
          <w:bCs/>
          <w:sz w:val="36"/>
          <w:szCs w:val="36"/>
          <w:cs/>
        </w:rPr>
        <w:t>1.3</w:t>
      </w:r>
      <w:r w:rsidR="00B05C44" w:rsidRPr="00F7554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903C2D" w:rsidRPr="00F75547">
        <w:rPr>
          <w:rFonts w:ascii="TH SarabunIT๙" w:hAnsi="TH SarabunIT๙" w:cs="TH SarabunIT๙"/>
          <w:b/>
          <w:bCs/>
          <w:sz w:val="36"/>
          <w:szCs w:val="36"/>
          <w:cs/>
        </w:rPr>
        <w:t>การวิเคราะห์สภาวการณ์และศักยภาพ</w:t>
      </w:r>
    </w:p>
    <w:p w:rsidR="00A863FE" w:rsidRPr="00A863FE" w:rsidRDefault="00A863FE" w:rsidP="00903C2D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5"/>
        <w:tblW w:w="7705" w:type="dxa"/>
        <w:jc w:val="center"/>
        <w:tblInd w:w="-645" w:type="dxa"/>
        <w:tblLook w:val="04A0"/>
      </w:tblPr>
      <w:tblGrid>
        <w:gridCol w:w="900"/>
        <w:gridCol w:w="3964"/>
        <w:gridCol w:w="870"/>
        <w:gridCol w:w="858"/>
        <w:gridCol w:w="1113"/>
      </w:tblGrid>
      <w:tr w:rsidR="00A863FE" w:rsidRPr="009573AF" w:rsidTr="00A863FE">
        <w:trPr>
          <w:jc w:val="center"/>
        </w:trPr>
        <w:tc>
          <w:tcPr>
            <w:tcW w:w="900" w:type="dxa"/>
            <w:shd w:val="clear" w:color="auto" w:fill="F2F2F2" w:themeFill="background1" w:themeFillShade="F2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964" w:type="dxa"/>
            <w:shd w:val="clear" w:color="auto" w:fill="F2F2F2" w:themeFill="background1" w:themeFillShade="F2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870" w:type="dxa"/>
            <w:shd w:val="clear" w:color="auto" w:fill="F2F2F2" w:themeFill="background1" w:themeFillShade="F2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858" w:type="dxa"/>
            <w:shd w:val="clear" w:color="auto" w:fill="F2F2F2" w:themeFill="background1" w:themeFillShade="F2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  <w:tc>
          <w:tcPr>
            <w:tcW w:w="1113" w:type="dxa"/>
            <w:shd w:val="clear" w:color="auto" w:fill="F2F2F2" w:themeFill="background1" w:themeFillShade="F2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ร้อยละของคะแนนเต็ม</w:t>
            </w:r>
          </w:p>
        </w:tc>
      </w:tr>
      <w:tr w:rsidR="00A863FE" w:rsidRPr="009573AF" w:rsidTr="00A863FE">
        <w:trPr>
          <w:jc w:val="center"/>
        </w:trPr>
        <w:tc>
          <w:tcPr>
            <w:tcW w:w="900" w:type="dxa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3964" w:type="dxa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การวิเคราะห์สภาวการณ์และศักยภาพ</w:t>
            </w:r>
          </w:p>
        </w:tc>
        <w:tc>
          <w:tcPr>
            <w:tcW w:w="870" w:type="dxa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858" w:type="dxa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3" w:type="dxa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863FE" w:rsidRPr="009573AF" w:rsidTr="00A863FE">
        <w:trPr>
          <w:jc w:val="center"/>
        </w:trPr>
        <w:tc>
          <w:tcPr>
            <w:tcW w:w="900" w:type="dxa"/>
            <w:vMerge w:val="restart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64" w:type="dxa"/>
          </w:tcPr>
          <w:p w:rsidR="00A863FE" w:rsidRPr="009573AF" w:rsidRDefault="00A863FE" w:rsidP="009573AF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73AF">
              <w:rPr>
                <w:rFonts w:ascii="TH SarabunIT๙" w:hAnsi="TH SarabunIT๙" w:cs="TH SarabunIT๙"/>
                <w:sz w:val="32"/>
                <w:szCs w:val="32"/>
                <w:cs/>
              </w:rPr>
              <w:t>2.1 การวิเคราะห์ที่ครอบคลุมความเชื่อมโยง ความสอดคล้องยุทธศาสตร์จังหวัด ยุทธศาสตร์การพัฒนาของชื่อองค์กรปกครองส่วนท้องถิ่นในเขตจังหวัด ยุทธศาสตร์ของ</w:t>
            </w:r>
            <w:r w:rsidRPr="00957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องค์การบริหารส่วนตำบลป่าบอน</w:t>
            </w:r>
            <w:r w:rsidRPr="009573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นโยบายของผู้บริหารท้องถิ่น รวมถึงความเชื่อมโยงแผนยุทธศาสตร์ชาติ 20 ปี แผนพัฒนาเศรษฐกิจและสังคมแห่งชาติ และ </w:t>
            </w:r>
            <w:r w:rsidRPr="009573AF">
              <w:rPr>
                <w:rFonts w:ascii="TH SarabunIT๙" w:hAnsi="TH SarabunIT๙" w:cs="TH SarabunIT๙"/>
                <w:sz w:val="32"/>
                <w:szCs w:val="32"/>
              </w:rPr>
              <w:t>Thailand 4.0</w:t>
            </w:r>
            <w:r w:rsidRPr="009573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70" w:type="dxa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858" w:type="dxa"/>
          </w:tcPr>
          <w:p w:rsidR="00A863FE" w:rsidRPr="009573AF" w:rsidRDefault="00A863FE" w:rsidP="004F2F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113" w:type="dxa"/>
          </w:tcPr>
          <w:p w:rsidR="00A863FE" w:rsidRPr="009573AF" w:rsidRDefault="00A863FE" w:rsidP="004F2F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</w:tc>
      </w:tr>
      <w:tr w:rsidR="00A863FE" w:rsidRPr="009573AF" w:rsidTr="00A863FE">
        <w:trPr>
          <w:jc w:val="center"/>
        </w:trPr>
        <w:tc>
          <w:tcPr>
            <w:tcW w:w="900" w:type="dxa"/>
            <w:vMerge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64" w:type="dxa"/>
          </w:tcPr>
          <w:p w:rsidR="00A863FE" w:rsidRPr="009573AF" w:rsidRDefault="00A863FE" w:rsidP="00B95F83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73AF">
              <w:rPr>
                <w:rFonts w:ascii="TH SarabunIT๙" w:hAnsi="TH SarabunIT๙" w:cs="TH SarabunIT๙"/>
                <w:sz w:val="32"/>
                <w:szCs w:val="32"/>
                <w:cs/>
              </w:rPr>
              <w:t>2.2 การวิเคราะห์การใช้ผังเมืองรวมหรือผังเมืองเฉพาะและการบังคับใช้ ผลของการบังคับใช้ สภาพการณ์ที่เกิดขึ้นต่อการพัฒนาท้องถิ่น</w:t>
            </w:r>
          </w:p>
        </w:tc>
        <w:tc>
          <w:tcPr>
            <w:tcW w:w="870" w:type="dxa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8" w:type="dxa"/>
          </w:tcPr>
          <w:p w:rsidR="00A863FE" w:rsidRPr="009573AF" w:rsidRDefault="00A863FE" w:rsidP="004F2F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13" w:type="dxa"/>
          </w:tcPr>
          <w:p w:rsidR="00A863FE" w:rsidRPr="009573AF" w:rsidRDefault="00A863FE" w:rsidP="004F2F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A863FE" w:rsidRPr="009573AF" w:rsidTr="00A863FE">
        <w:trPr>
          <w:jc w:val="center"/>
        </w:trPr>
        <w:tc>
          <w:tcPr>
            <w:tcW w:w="900" w:type="dxa"/>
            <w:vMerge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64" w:type="dxa"/>
          </w:tcPr>
          <w:p w:rsidR="00A863FE" w:rsidRPr="009573AF" w:rsidRDefault="00A863FE" w:rsidP="00B95F83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73AF">
              <w:rPr>
                <w:rFonts w:ascii="TH SarabunIT๙" w:hAnsi="TH SarabunIT๙" w:cs="TH SarabunIT๙"/>
                <w:sz w:val="32"/>
                <w:szCs w:val="32"/>
                <w:cs/>
              </w:rPr>
              <w:t>2.3 การวิเคราะห์ทางสังคม เช่น ด้านแรงงาน การศึกษา สาธารณสุข ความยากจน อาชญากรรม ปัญหายาเสพติด  เทคโนโลยี จารีต ประเพณี วัฒนธรรม ภูมิปัญญาท้องถิ่น เป็นต้น</w:t>
            </w:r>
          </w:p>
        </w:tc>
        <w:tc>
          <w:tcPr>
            <w:tcW w:w="870" w:type="dxa"/>
          </w:tcPr>
          <w:p w:rsidR="00A863FE" w:rsidRPr="009573AF" w:rsidRDefault="00A863FE" w:rsidP="00B95F83">
            <w:pPr>
              <w:pStyle w:val="a3"/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8" w:type="dxa"/>
          </w:tcPr>
          <w:p w:rsidR="00A863FE" w:rsidRPr="009573AF" w:rsidRDefault="00A863FE" w:rsidP="004F2F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13" w:type="dxa"/>
          </w:tcPr>
          <w:p w:rsidR="00A863FE" w:rsidRPr="009573AF" w:rsidRDefault="00A863FE" w:rsidP="004F2F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66.67</w:t>
            </w:r>
          </w:p>
        </w:tc>
      </w:tr>
      <w:tr w:rsidR="00A863FE" w:rsidRPr="009573AF" w:rsidTr="00A863FE">
        <w:trPr>
          <w:jc w:val="center"/>
        </w:trPr>
        <w:tc>
          <w:tcPr>
            <w:tcW w:w="900" w:type="dxa"/>
            <w:vMerge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64" w:type="dxa"/>
          </w:tcPr>
          <w:p w:rsidR="00A863FE" w:rsidRPr="009573AF" w:rsidRDefault="00A863FE" w:rsidP="00B95F83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73AF">
              <w:rPr>
                <w:rFonts w:ascii="TH SarabunIT๙" w:hAnsi="TH SarabunIT๙" w:cs="TH SarabunIT๙"/>
                <w:sz w:val="32"/>
                <w:szCs w:val="32"/>
                <w:cs/>
              </w:rPr>
              <w:t>2.4 การวิเคราะห์ทางเศรษฐกิจ ข้อมูลด้านรายได้ครัวเรือน การส่งเสริมอาชีพ กลุ่มอาชีพ กลุ่มทางสังคม การพัฒนาอาชีพและกลุ่มต่าง ๆ สภาพทางเศรษฐกิจและความเป็นอยู่ทั่วไป เป็นต้น</w:t>
            </w:r>
          </w:p>
        </w:tc>
        <w:tc>
          <w:tcPr>
            <w:tcW w:w="870" w:type="dxa"/>
          </w:tcPr>
          <w:p w:rsidR="00A863FE" w:rsidRPr="009573AF" w:rsidRDefault="00A863FE" w:rsidP="00B95F83">
            <w:pPr>
              <w:pStyle w:val="a3"/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8" w:type="dxa"/>
          </w:tcPr>
          <w:p w:rsidR="00A863FE" w:rsidRPr="009573AF" w:rsidRDefault="00A863FE" w:rsidP="004F2F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13" w:type="dxa"/>
          </w:tcPr>
          <w:p w:rsidR="00A863FE" w:rsidRPr="009573AF" w:rsidRDefault="00A863FE" w:rsidP="004F2F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A863FE" w:rsidRPr="009573AF" w:rsidTr="00A863FE">
        <w:trPr>
          <w:jc w:val="center"/>
        </w:trPr>
        <w:tc>
          <w:tcPr>
            <w:tcW w:w="900" w:type="dxa"/>
            <w:vMerge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64" w:type="dxa"/>
          </w:tcPr>
          <w:p w:rsidR="00A863FE" w:rsidRPr="009573AF" w:rsidRDefault="00A863FE" w:rsidP="00B95F83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73AF">
              <w:rPr>
                <w:rFonts w:ascii="TH SarabunIT๙" w:hAnsi="TH SarabunIT๙" w:cs="TH SarabunIT๙"/>
                <w:sz w:val="32"/>
                <w:szCs w:val="32"/>
                <w:cs/>
              </w:rPr>
              <w:t>2.5 การวิเคราะห์สิ่งแวดล้อม พื้นที่สีเขียว ธรรมชาติต่าง ๆ ทางภูมิศาสตร์ กระบวนการหรือสิ่งที่เกิดขึ้น การประดิษฐ์ที่มีผลต่อสิ่งแวดล้อมและการพัฒนา</w:t>
            </w:r>
          </w:p>
        </w:tc>
        <w:tc>
          <w:tcPr>
            <w:tcW w:w="870" w:type="dxa"/>
          </w:tcPr>
          <w:p w:rsidR="00A863FE" w:rsidRPr="009573AF" w:rsidRDefault="00A863FE" w:rsidP="00B95F83">
            <w:pPr>
              <w:pStyle w:val="a3"/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8" w:type="dxa"/>
          </w:tcPr>
          <w:p w:rsidR="00A863FE" w:rsidRPr="009573AF" w:rsidRDefault="00A863FE" w:rsidP="004F2F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13" w:type="dxa"/>
          </w:tcPr>
          <w:p w:rsidR="00A863FE" w:rsidRPr="009573AF" w:rsidRDefault="00A863FE" w:rsidP="004F2F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</w:tbl>
    <w:p w:rsidR="00903C2D" w:rsidRPr="009573AF" w:rsidRDefault="00903C2D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C2D" w:rsidRDefault="00903C2D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863FE" w:rsidRDefault="00A863FE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863FE" w:rsidRPr="009573AF" w:rsidRDefault="00A863FE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7631" w:type="dxa"/>
        <w:jc w:val="center"/>
        <w:tblInd w:w="-435" w:type="dxa"/>
        <w:tblLayout w:type="fixed"/>
        <w:tblLook w:val="04A0"/>
      </w:tblPr>
      <w:tblGrid>
        <w:gridCol w:w="1004"/>
        <w:gridCol w:w="3650"/>
        <w:gridCol w:w="992"/>
        <w:gridCol w:w="993"/>
        <w:gridCol w:w="992"/>
      </w:tblGrid>
      <w:tr w:rsidR="00A863FE" w:rsidRPr="009573AF" w:rsidTr="00A863FE">
        <w:trPr>
          <w:jc w:val="center"/>
        </w:trPr>
        <w:tc>
          <w:tcPr>
            <w:tcW w:w="1004" w:type="dxa"/>
            <w:shd w:val="clear" w:color="auto" w:fill="F2F2F2" w:themeFill="background1" w:themeFillShade="F2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3650" w:type="dxa"/>
            <w:shd w:val="clear" w:color="auto" w:fill="F2F2F2" w:themeFill="background1" w:themeFillShade="F2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ร้อยละของคะแนนเต็ม</w:t>
            </w:r>
          </w:p>
        </w:tc>
      </w:tr>
      <w:tr w:rsidR="00A863FE" w:rsidRPr="009573AF" w:rsidTr="00A863FE">
        <w:trPr>
          <w:jc w:val="center"/>
        </w:trPr>
        <w:tc>
          <w:tcPr>
            <w:tcW w:w="1004" w:type="dxa"/>
            <w:vMerge w:val="restart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50" w:type="dxa"/>
          </w:tcPr>
          <w:p w:rsidR="00A863FE" w:rsidRPr="009573AF" w:rsidRDefault="00A863FE" w:rsidP="00B95F83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73AF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2.6 ผลการวิเคราะห์ศักยภาพเพื่อประเมินสถานภาพการพัฒนาในปัจจุบันและโอกาสการพัฒนาในอนาคตของท้องถิ่น ด้วยเทคนิค </w:t>
            </w:r>
            <w:r w:rsidRPr="009573AF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SWOT Analysis </w:t>
            </w:r>
            <w:r w:rsidRPr="009573AF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ที่อาจส่งผลต่อการดำเนินงานได้แก่</w:t>
            </w:r>
            <w:r w:rsidRPr="009573AF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S-Strength (</w:t>
            </w:r>
            <w:r w:rsidRPr="009573AF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จุดแข็ง</w:t>
            </w:r>
            <w:r w:rsidRPr="009573AF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>) W-Weakness (</w:t>
            </w:r>
            <w:r w:rsidRPr="009573AF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จุดอ่อน</w:t>
            </w:r>
            <w:r w:rsidRPr="009573AF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>) O-Opportunity (</w:t>
            </w:r>
            <w:r w:rsidRPr="009573AF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โอกาส</w:t>
            </w:r>
            <w:r w:rsidRPr="009573AF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) </w:t>
            </w:r>
            <w:r w:rsidRPr="009573AF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และ </w:t>
            </w:r>
            <w:r w:rsidRPr="009573AF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>T-Threat (</w:t>
            </w:r>
            <w:r w:rsidRPr="009573AF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อุปสรรค</w:t>
            </w:r>
            <w:r w:rsidRPr="009573AF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A863FE" w:rsidRPr="009573AF" w:rsidRDefault="00A863FE" w:rsidP="00B95F83">
            <w:pPr>
              <w:pStyle w:val="a3"/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993" w:type="dxa"/>
          </w:tcPr>
          <w:p w:rsidR="00A863FE" w:rsidRPr="009573AF" w:rsidRDefault="00A863FE" w:rsidP="004F2F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992" w:type="dxa"/>
          </w:tcPr>
          <w:p w:rsidR="00A863FE" w:rsidRPr="009573AF" w:rsidRDefault="00A863FE" w:rsidP="004F2F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A863FE" w:rsidRPr="009573AF" w:rsidTr="00A863FE">
        <w:trPr>
          <w:jc w:val="center"/>
        </w:trPr>
        <w:tc>
          <w:tcPr>
            <w:tcW w:w="1004" w:type="dxa"/>
            <w:vMerge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50" w:type="dxa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573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A863FE" w:rsidRPr="009573AF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993" w:type="dxa"/>
          </w:tcPr>
          <w:p w:rsidR="00A863FE" w:rsidRPr="009573AF" w:rsidRDefault="00A863FE" w:rsidP="004F2F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992" w:type="dxa"/>
          </w:tcPr>
          <w:p w:rsidR="00A863FE" w:rsidRPr="009573AF" w:rsidRDefault="00A863FE" w:rsidP="004F2F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45</w:t>
            </w:r>
          </w:p>
        </w:tc>
      </w:tr>
    </w:tbl>
    <w:p w:rsidR="004F2F49" w:rsidRDefault="00903C2D" w:rsidP="00903C2D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573AF">
        <w:rPr>
          <w:rFonts w:ascii="TH SarabunIT๙" w:hAnsi="TH SarabunIT๙" w:cs="TH SarabunIT๙"/>
          <w:sz w:val="32"/>
          <w:szCs w:val="32"/>
          <w:cs/>
        </w:rPr>
        <w:tab/>
      </w:r>
      <w:r w:rsidRPr="009573AF">
        <w:rPr>
          <w:rFonts w:ascii="TH SarabunIT๙" w:hAnsi="TH SarabunIT๙" w:cs="TH SarabunIT๙"/>
          <w:sz w:val="32"/>
          <w:szCs w:val="32"/>
          <w:cs/>
        </w:rPr>
        <w:tab/>
      </w:r>
    </w:p>
    <w:p w:rsidR="00903C2D" w:rsidRPr="009573AF" w:rsidRDefault="004F2F49" w:rsidP="00903C2D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3C2D" w:rsidRPr="009573AF">
        <w:rPr>
          <w:rFonts w:ascii="TH SarabunIT๙" w:hAnsi="TH SarabunIT๙" w:cs="TH SarabunIT๙"/>
          <w:sz w:val="32"/>
          <w:szCs w:val="32"/>
          <w:cs/>
        </w:rPr>
        <w:t>สรุปความเห็นและข้อเสนอแนะในภาพรวมของการวิเคราะห์สภาวการณ์และศักยภาพ</w:t>
      </w:r>
    </w:p>
    <w:p w:rsidR="00903C2D" w:rsidRPr="009573AF" w:rsidRDefault="00903C2D" w:rsidP="004F2F49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9573AF">
        <w:rPr>
          <w:rFonts w:ascii="TH SarabunIT๙" w:hAnsi="TH SarabunIT๙" w:cs="TH SarabunIT๙"/>
          <w:sz w:val="32"/>
          <w:szCs w:val="32"/>
        </w:rPr>
        <w:tab/>
      </w:r>
      <w:r w:rsidRPr="009573AF">
        <w:rPr>
          <w:rFonts w:ascii="TH SarabunIT๙" w:hAnsi="TH SarabunIT๙" w:cs="TH SarabunIT๙"/>
          <w:sz w:val="32"/>
          <w:szCs w:val="32"/>
        </w:rPr>
        <w:tab/>
      </w:r>
      <w:r w:rsidR="004F2F49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</w:p>
    <w:p w:rsidR="00903C2D" w:rsidRPr="009573AF" w:rsidRDefault="00903C2D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903C2D" w:rsidRPr="009573AF" w:rsidRDefault="00903C2D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903C2D" w:rsidRPr="009573AF" w:rsidRDefault="00903C2D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903C2D" w:rsidRPr="009573AF" w:rsidRDefault="00903C2D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903C2D" w:rsidRDefault="00903C2D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sz w:val="32"/>
          <w:szCs w:val="32"/>
        </w:rPr>
      </w:pPr>
    </w:p>
    <w:p w:rsidR="004F2F49" w:rsidRDefault="004F2F49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sz w:val="32"/>
          <w:szCs w:val="32"/>
        </w:rPr>
      </w:pPr>
    </w:p>
    <w:p w:rsidR="004F2F49" w:rsidRDefault="004F2F49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sz w:val="32"/>
          <w:szCs w:val="32"/>
        </w:rPr>
      </w:pPr>
    </w:p>
    <w:p w:rsidR="004F2F49" w:rsidRDefault="004F2F49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sz w:val="32"/>
          <w:szCs w:val="32"/>
        </w:rPr>
      </w:pPr>
    </w:p>
    <w:p w:rsidR="004F2F49" w:rsidRDefault="004F2F49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sz w:val="32"/>
          <w:szCs w:val="32"/>
        </w:rPr>
      </w:pPr>
    </w:p>
    <w:p w:rsidR="004F2F49" w:rsidRDefault="004F2F49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sz w:val="32"/>
          <w:szCs w:val="32"/>
        </w:rPr>
      </w:pPr>
    </w:p>
    <w:p w:rsidR="004F2F49" w:rsidRDefault="004F2F49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sz w:val="32"/>
          <w:szCs w:val="32"/>
        </w:rPr>
      </w:pPr>
    </w:p>
    <w:p w:rsidR="004F2F49" w:rsidRDefault="004F2F49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sz w:val="32"/>
          <w:szCs w:val="32"/>
        </w:rPr>
      </w:pPr>
    </w:p>
    <w:p w:rsidR="004F2F49" w:rsidRDefault="004F2F49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sz w:val="32"/>
          <w:szCs w:val="32"/>
        </w:rPr>
      </w:pPr>
    </w:p>
    <w:p w:rsidR="004F2F49" w:rsidRDefault="004F2F49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sz w:val="32"/>
          <w:szCs w:val="32"/>
        </w:rPr>
      </w:pPr>
    </w:p>
    <w:p w:rsidR="004F2F49" w:rsidRDefault="004F2F49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sz w:val="32"/>
          <w:szCs w:val="32"/>
        </w:rPr>
      </w:pPr>
    </w:p>
    <w:p w:rsidR="004F2F49" w:rsidRDefault="004F2F49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sz w:val="32"/>
          <w:szCs w:val="32"/>
        </w:rPr>
      </w:pPr>
    </w:p>
    <w:p w:rsidR="004F2F49" w:rsidRDefault="004F2F49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sz w:val="32"/>
          <w:szCs w:val="32"/>
        </w:rPr>
      </w:pPr>
    </w:p>
    <w:p w:rsidR="004F2F49" w:rsidRDefault="004F2F49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sz w:val="32"/>
          <w:szCs w:val="32"/>
        </w:rPr>
      </w:pPr>
    </w:p>
    <w:p w:rsidR="004F2F49" w:rsidRDefault="004F2F49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sz w:val="32"/>
          <w:szCs w:val="32"/>
        </w:rPr>
      </w:pPr>
    </w:p>
    <w:p w:rsidR="004F2F49" w:rsidRDefault="004F2F49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sz w:val="32"/>
          <w:szCs w:val="32"/>
        </w:rPr>
      </w:pPr>
    </w:p>
    <w:p w:rsidR="00A863FE" w:rsidRDefault="00A863FE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sz w:val="32"/>
          <w:szCs w:val="32"/>
        </w:rPr>
      </w:pPr>
    </w:p>
    <w:p w:rsidR="00A863FE" w:rsidRDefault="00A863FE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sz w:val="32"/>
          <w:szCs w:val="32"/>
        </w:rPr>
      </w:pPr>
    </w:p>
    <w:p w:rsidR="004F2F49" w:rsidRDefault="004F2F49" w:rsidP="00903C2D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PSK" w:hAnsi="TH SarabunPSK" w:cs="TH SarabunPSK"/>
          <w:sz w:val="32"/>
          <w:szCs w:val="32"/>
        </w:rPr>
      </w:pPr>
    </w:p>
    <w:p w:rsidR="00903C2D" w:rsidRPr="00F75547" w:rsidRDefault="004F2F49" w:rsidP="00903C2D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 w:rsidR="00A863FE" w:rsidRPr="00F75547">
        <w:rPr>
          <w:rFonts w:ascii="TH SarabunPSK" w:hAnsi="TH SarabunPSK" w:cs="TH SarabunPSK" w:hint="cs"/>
          <w:sz w:val="36"/>
          <w:szCs w:val="36"/>
          <w:cs/>
        </w:rPr>
        <w:t xml:space="preserve">    </w:t>
      </w:r>
      <w:r w:rsidR="00F75547" w:rsidRPr="00F75547">
        <w:rPr>
          <w:rFonts w:ascii="TH SarabunIT๙" w:hAnsi="TH SarabunIT๙" w:cs="TH SarabunIT๙" w:hint="cs"/>
          <w:b/>
          <w:bCs/>
          <w:sz w:val="36"/>
          <w:szCs w:val="36"/>
          <w:cs/>
        </w:rPr>
        <w:t>1.</w:t>
      </w:r>
      <w:r w:rsidR="00903C2D" w:rsidRPr="00F75547">
        <w:rPr>
          <w:rFonts w:ascii="TH SarabunIT๙" w:hAnsi="TH SarabunIT๙" w:cs="TH SarabunIT๙"/>
          <w:b/>
          <w:bCs/>
          <w:sz w:val="36"/>
          <w:szCs w:val="36"/>
          <w:cs/>
        </w:rPr>
        <w:t>1.4</w:t>
      </w:r>
      <w:r w:rsidR="00903C2D" w:rsidRPr="00F75547">
        <w:rPr>
          <w:rFonts w:ascii="TH SarabunIT๙" w:hAnsi="TH SarabunIT๙" w:cs="TH SarabunIT๙"/>
          <w:b/>
          <w:bCs/>
          <w:sz w:val="36"/>
          <w:szCs w:val="36"/>
          <w:cs/>
        </w:rPr>
        <w:tab/>
        <w:t>ยุทธศาสตร์</w:t>
      </w:r>
    </w:p>
    <w:tbl>
      <w:tblPr>
        <w:tblStyle w:val="a5"/>
        <w:tblW w:w="7989" w:type="dxa"/>
        <w:jc w:val="center"/>
        <w:tblInd w:w="-929" w:type="dxa"/>
        <w:tblLook w:val="04A0"/>
      </w:tblPr>
      <w:tblGrid>
        <w:gridCol w:w="1042"/>
        <w:gridCol w:w="4106"/>
        <w:gridCol w:w="870"/>
        <w:gridCol w:w="858"/>
        <w:gridCol w:w="1113"/>
      </w:tblGrid>
      <w:tr w:rsidR="00A863FE" w:rsidRPr="004F2F49" w:rsidTr="00A863FE">
        <w:trPr>
          <w:jc w:val="center"/>
        </w:trPr>
        <w:tc>
          <w:tcPr>
            <w:tcW w:w="1042" w:type="dxa"/>
            <w:shd w:val="clear" w:color="auto" w:fill="F2F2F2" w:themeFill="background1" w:themeFillShade="F2"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2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106" w:type="dxa"/>
            <w:shd w:val="clear" w:color="auto" w:fill="F2F2F2" w:themeFill="background1" w:themeFillShade="F2"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2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870" w:type="dxa"/>
            <w:shd w:val="clear" w:color="auto" w:fill="F2F2F2" w:themeFill="background1" w:themeFillShade="F2"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2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F2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858" w:type="dxa"/>
            <w:shd w:val="clear" w:color="auto" w:fill="F2F2F2" w:themeFill="background1" w:themeFillShade="F2"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2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2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  <w:tc>
          <w:tcPr>
            <w:tcW w:w="1113" w:type="dxa"/>
            <w:shd w:val="clear" w:color="auto" w:fill="F2F2F2" w:themeFill="background1" w:themeFillShade="F2"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2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ร้อยละของคะแนนเต็ม</w:t>
            </w:r>
          </w:p>
        </w:tc>
      </w:tr>
      <w:tr w:rsidR="00A863FE" w:rsidRPr="004F2F49" w:rsidTr="00A863FE">
        <w:trPr>
          <w:jc w:val="center"/>
        </w:trPr>
        <w:tc>
          <w:tcPr>
            <w:tcW w:w="1042" w:type="dxa"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F2F4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4106" w:type="dxa"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F2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870" w:type="dxa"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F2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858" w:type="dxa"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13" w:type="dxa"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A863FE" w:rsidRPr="004F2F49" w:rsidTr="00A863FE">
        <w:trPr>
          <w:jc w:val="center"/>
        </w:trPr>
        <w:tc>
          <w:tcPr>
            <w:tcW w:w="1042" w:type="dxa"/>
            <w:vMerge w:val="restart"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6" w:type="dxa"/>
          </w:tcPr>
          <w:p w:rsidR="00A863FE" w:rsidRPr="004F2F49" w:rsidRDefault="00A863FE" w:rsidP="004F2F49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F2F49">
              <w:rPr>
                <w:rFonts w:ascii="TH SarabunIT๙" w:hAnsi="TH SarabunIT๙" w:cs="TH SarabunIT๙"/>
                <w:sz w:val="30"/>
                <w:szCs w:val="30"/>
                <w:cs/>
              </w:rPr>
              <w:t>3.1 ยุทธศาสตร์ของ</w:t>
            </w:r>
            <w:r w:rsidRPr="004F2F4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องค์การบริหารส่วนตำบลป่าบอน</w:t>
            </w:r>
            <w:r w:rsidRPr="004F2F49">
              <w:rPr>
                <w:rFonts w:ascii="TH SarabunIT๙" w:hAnsi="TH SarabunIT๙" w:cs="TH SarabunIT๙"/>
                <w:sz w:val="30"/>
                <w:szCs w:val="30"/>
                <w:cs/>
              </w:rPr>
              <w:t>สอดคล้องกับสภาพสังคม เศรษฐกิจ สิ่งแวดล้อมของท้องถิ่น ประเด็นปัญหาการพัฒนาและแนวทางการพัฒนาที่สอดคล้องกับยุทธศาสตร์ของ</w:t>
            </w:r>
            <w:r w:rsidRPr="004F2F4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องค์การบริหารส่วนตำบลป่าบอน</w:t>
            </w:r>
            <w:r w:rsidRPr="004F2F4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และเชื่อมโยงหลักประชารัฐแผนยุทธศาสตร์ชาติ 20 ปี แผนพัฒนาเศรษฐกิจและสังคมแห่งชาติและ </w:t>
            </w:r>
            <w:r w:rsidRPr="004F2F49">
              <w:rPr>
                <w:rFonts w:ascii="TH SarabunIT๙" w:hAnsi="TH SarabunIT๙" w:cs="TH SarabunIT๙"/>
                <w:sz w:val="30"/>
                <w:szCs w:val="30"/>
              </w:rPr>
              <w:t>Thailand 4.0</w:t>
            </w:r>
          </w:p>
        </w:tc>
        <w:tc>
          <w:tcPr>
            <w:tcW w:w="870" w:type="dxa"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2F49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858" w:type="dxa"/>
          </w:tcPr>
          <w:p w:rsidR="00A863FE" w:rsidRPr="004F2F49" w:rsidRDefault="00A863FE" w:rsidP="004F2F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113" w:type="dxa"/>
          </w:tcPr>
          <w:p w:rsidR="00A863FE" w:rsidRPr="004F2F49" w:rsidRDefault="00A863FE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</w:p>
        </w:tc>
      </w:tr>
      <w:tr w:rsidR="00A863FE" w:rsidRPr="004F2F49" w:rsidTr="00A863FE">
        <w:trPr>
          <w:jc w:val="center"/>
        </w:trPr>
        <w:tc>
          <w:tcPr>
            <w:tcW w:w="1042" w:type="dxa"/>
            <w:vMerge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6" w:type="dxa"/>
          </w:tcPr>
          <w:p w:rsidR="00A863FE" w:rsidRPr="004F2F49" w:rsidRDefault="00A863FE" w:rsidP="00B95F8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4F2F49">
              <w:rPr>
                <w:rFonts w:ascii="TH SarabunIT๙" w:hAnsi="TH SarabunIT๙" w:cs="TH SarabunIT๙"/>
                <w:sz w:val="30"/>
                <w:szCs w:val="30"/>
                <w:cs/>
              </w:rPr>
              <w:t>3.2 ยุทธศาสตร์ของชื่อองค์กรปกครองส่วนท้องถิ่นในเขตจังหวัด</w:t>
            </w:r>
          </w:p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F2F4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สอดคล้องและเชื่อมโยงกับสภาพสังคม เศรษฐกิจ สิ่งแวดล้อมของท้องถิ่น และยุทธศาสตร์จังหวัด และเชื่อมโยงหลักประชารัฐ แผนยุทธศาสตร์ชาติ 20 ปี แผนพัฒนาเศรษฐกิจและสังคมแห่งชาติและ </w:t>
            </w:r>
            <w:r w:rsidRPr="004F2F49">
              <w:rPr>
                <w:rFonts w:ascii="TH SarabunIT๙" w:hAnsi="TH SarabunIT๙" w:cs="TH SarabunIT๙"/>
                <w:sz w:val="30"/>
                <w:szCs w:val="30"/>
              </w:rPr>
              <w:t>Thailand 4.0</w:t>
            </w:r>
          </w:p>
        </w:tc>
        <w:tc>
          <w:tcPr>
            <w:tcW w:w="870" w:type="dxa"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2F49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858" w:type="dxa"/>
          </w:tcPr>
          <w:p w:rsidR="00A863FE" w:rsidRPr="004F2F49" w:rsidRDefault="00A863FE" w:rsidP="004F2F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113" w:type="dxa"/>
          </w:tcPr>
          <w:p w:rsidR="00A863FE" w:rsidRPr="004F2F49" w:rsidRDefault="00A863FE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</w:p>
        </w:tc>
      </w:tr>
      <w:tr w:rsidR="00A863FE" w:rsidRPr="004F2F49" w:rsidTr="00A863FE">
        <w:trPr>
          <w:jc w:val="center"/>
        </w:trPr>
        <w:tc>
          <w:tcPr>
            <w:tcW w:w="1042" w:type="dxa"/>
            <w:vMerge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6" w:type="dxa"/>
          </w:tcPr>
          <w:p w:rsidR="00A863FE" w:rsidRPr="004F2F49" w:rsidRDefault="00A863FE" w:rsidP="00B95F8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4F2F49">
              <w:rPr>
                <w:rFonts w:ascii="TH SarabunIT๙" w:hAnsi="TH SarabunIT๙" w:cs="TH SarabunIT๙"/>
                <w:sz w:val="30"/>
                <w:szCs w:val="30"/>
                <w:cs/>
              </w:rPr>
              <w:t>3.3 ยุทธศาสตร์จังหวัด</w:t>
            </w:r>
          </w:p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F2F4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สอดคล้องกับแผนพัฒนาเศรษฐกิจและสังคมแห่งชาติ แผนการบริหารราชการแผ่นดิน นโยบาย/ยุทธศาสตร์ คสช. และนโยบายรัฐบาล หลักประชารัฐ  แผนยุทธศาสตร์ชาติ 20 ปี และ </w:t>
            </w:r>
            <w:r w:rsidRPr="004F2F49">
              <w:rPr>
                <w:rFonts w:ascii="TH SarabunIT๙" w:hAnsi="TH SarabunIT๙" w:cs="TH SarabunIT๙"/>
                <w:sz w:val="30"/>
                <w:szCs w:val="30"/>
              </w:rPr>
              <w:t>Thailand 4.0</w:t>
            </w:r>
          </w:p>
        </w:tc>
        <w:tc>
          <w:tcPr>
            <w:tcW w:w="870" w:type="dxa"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2F49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858" w:type="dxa"/>
          </w:tcPr>
          <w:p w:rsidR="00A863FE" w:rsidRPr="004F2F49" w:rsidRDefault="00A863FE" w:rsidP="004F2F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113" w:type="dxa"/>
          </w:tcPr>
          <w:p w:rsidR="00A863FE" w:rsidRPr="004F2F49" w:rsidRDefault="00A863FE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</w:p>
        </w:tc>
      </w:tr>
      <w:tr w:rsidR="00A863FE" w:rsidRPr="004F2F49" w:rsidTr="00A863FE">
        <w:trPr>
          <w:jc w:val="center"/>
        </w:trPr>
        <w:tc>
          <w:tcPr>
            <w:tcW w:w="1042" w:type="dxa"/>
            <w:vMerge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6" w:type="dxa"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4F2F49">
              <w:rPr>
                <w:rFonts w:ascii="TH SarabunIT๙" w:hAnsi="TH SarabunIT๙" w:cs="TH SarabunIT๙"/>
                <w:sz w:val="30"/>
                <w:szCs w:val="30"/>
                <w:cs/>
              </w:rPr>
              <w:t>3.4 วิสัยทัศน์</w:t>
            </w:r>
          </w:p>
          <w:p w:rsidR="00A863FE" w:rsidRPr="004F2F49" w:rsidRDefault="00A863FE" w:rsidP="004F2F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F2F49">
              <w:rPr>
                <w:rFonts w:ascii="TH SarabunIT๙" w:hAnsi="TH SarabunIT๙" w:cs="TH SarabunIT๙"/>
                <w:sz w:val="30"/>
                <w:szCs w:val="30"/>
                <w:cs/>
              </w:rPr>
              <w:t>วิสัยทัศน์ ซึ่งมีลักษณะแสดงสถานภาพที่</w:t>
            </w:r>
            <w:r w:rsidRPr="004F2F4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องค์การบริหารส่วนตำบลป่าบอน</w:t>
            </w:r>
            <w:r w:rsidRPr="004F2F49">
              <w:rPr>
                <w:rFonts w:ascii="TH SarabunIT๙" w:hAnsi="TH SarabunIT๙" w:cs="TH SarabunIT๙"/>
                <w:sz w:val="30"/>
                <w:szCs w:val="30"/>
                <w:cs/>
              </w:rPr>
              <w:t>ต้องการจะเป็นหรือบรรลุถึงอนาคตอย่างชัดเจน สอดคล้องกับโอกาสและศักยภาพที่เป็นลักษณะเฉพาะของ</w:t>
            </w:r>
            <w:r w:rsidRPr="004F2F4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องค์การบริหารส่วนตำบลป่าบอน</w:t>
            </w:r>
            <w:r w:rsidRPr="004F2F4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และสัมพันธ์กับโครงการพัฒนาท้องถิ่น</w:t>
            </w:r>
          </w:p>
        </w:tc>
        <w:tc>
          <w:tcPr>
            <w:tcW w:w="870" w:type="dxa"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2F4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858" w:type="dxa"/>
          </w:tcPr>
          <w:p w:rsidR="00A863FE" w:rsidRPr="004F2F49" w:rsidRDefault="00A863FE" w:rsidP="004F2F4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113" w:type="dxa"/>
          </w:tcPr>
          <w:p w:rsidR="00A863FE" w:rsidRPr="004F2F49" w:rsidRDefault="00A863FE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</w:tbl>
    <w:p w:rsidR="00903C2D" w:rsidRDefault="00903C2D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right"/>
        <w:rPr>
          <w:rFonts w:ascii="TH SarabunIT๙" w:hAnsi="TH SarabunIT๙" w:cs="TH SarabunIT๙"/>
          <w:sz w:val="32"/>
          <w:szCs w:val="32"/>
        </w:rPr>
      </w:pPr>
    </w:p>
    <w:p w:rsidR="00A863FE" w:rsidRDefault="00A863FE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right"/>
        <w:rPr>
          <w:rFonts w:ascii="TH SarabunIT๙" w:hAnsi="TH SarabunIT๙" w:cs="TH SarabunIT๙"/>
          <w:sz w:val="32"/>
          <w:szCs w:val="32"/>
        </w:rPr>
      </w:pPr>
    </w:p>
    <w:p w:rsidR="00A863FE" w:rsidRDefault="00A863FE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right"/>
        <w:rPr>
          <w:rFonts w:ascii="TH SarabunIT๙" w:hAnsi="TH SarabunIT๙" w:cs="TH SarabunIT๙"/>
          <w:sz w:val="32"/>
          <w:szCs w:val="32"/>
        </w:rPr>
      </w:pPr>
    </w:p>
    <w:p w:rsidR="00A863FE" w:rsidRDefault="00A863FE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right"/>
        <w:rPr>
          <w:rFonts w:ascii="TH SarabunIT๙" w:hAnsi="TH SarabunIT๙" w:cs="TH SarabunIT๙"/>
          <w:sz w:val="32"/>
          <w:szCs w:val="32"/>
        </w:rPr>
      </w:pPr>
    </w:p>
    <w:p w:rsidR="00A863FE" w:rsidRDefault="00A863FE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right"/>
        <w:rPr>
          <w:rFonts w:ascii="TH SarabunIT๙" w:hAnsi="TH SarabunIT๙" w:cs="TH SarabunIT๙"/>
          <w:sz w:val="32"/>
          <w:szCs w:val="32"/>
        </w:rPr>
      </w:pPr>
    </w:p>
    <w:p w:rsidR="00A863FE" w:rsidRPr="004F2F49" w:rsidRDefault="00A863FE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8082" w:type="dxa"/>
        <w:jc w:val="center"/>
        <w:tblInd w:w="-1022" w:type="dxa"/>
        <w:tblLook w:val="04A0"/>
      </w:tblPr>
      <w:tblGrid>
        <w:gridCol w:w="1088"/>
        <w:gridCol w:w="4153"/>
        <w:gridCol w:w="870"/>
        <w:gridCol w:w="858"/>
        <w:gridCol w:w="1113"/>
      </w:tblGrid>
      <w:tr w:rsidR="00A863FE" w:rsidRPr="004F2F49" w:rsidTr="00DF39F6">
        <w:trPr>
          <w:jc w:val="center"/>
        </w:trPr>
        <w:tc>
          <w:tcPr>
            <w:tcW w:w="1088" w:type="dxa"/>
            <w:shd w:val="clear" w:color="auto" w:fill="F2F2F2" w:themeFill="background1" w:themeFillShade="F2"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2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153" w:type="dxa"/>
            <w:shd w:val="clear" w:color="auto" w:fill="F2F2F2" w:themeFill="background1" w:themeFillShade="F2"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2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870" w:type="dxa"/>
            <w:shd w:val="clear" w:color="auto" w:fill="F2F2F2" w:themeFill="background1" w:themeFillShade="F2"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2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F2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858" w:type="dxa"/>
            <w:shd w:val="clear" w:color="auto" w:fill="F2F2F2" w:themeFill="background1" w:themeFillShade="F2"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2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2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  <w:tc>
          <w:tcPr>
            <w:tcW w:w="1113" w:type="dxa"/>
            <w:shd w:val="clear" w:color="auto" w:fill="F2F2F2" w:themeFill="background1" w:themeFillShade="F2"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2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ร้อยละของคะแนนเต็ม</w:t>
            </w:r>
          </w:p>
        </w:tc>
      </w:tr>
      <w:tr w:rsidR="00A863FE" w:rsidRPr="004F2F49" w:rsidTr="00DF39F6">
        <w:trPr>
          <w:jc w:val="center"/>
        </w:trPr>
        <w:tc>
          <w:tcPr>
            <w:tcW w:w="1088" w:type="dxa"/>
            <w:vMerge w:val="restart"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53" w:type="dxa"/>
          </w:tcPr>
          <w:p w:rsidR="00A863FE" w:rsidRPr="004F2F49" w:rsidRDefault="00A863FE" w:rsidP="00B95F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2F49">
              <w:rPr>
                <w:rFonts w:ascii="TH SarabunIT๙" w:hAnsi="TH SarabunIT๙" w:cs="TH SarabunIT๙"/>
                <w:sz w:val="32"/>
                <w:szCs w:val="32"/>
                <w:cs/>
              </w:rPr>
              <w:t>3.5 กลยุทธ์</w:t>
            </w:r>
          </w:p>
          <w:p w:rsidR="00A863FE" w:rsidRPr="004F2F49" w:rsidRDefault="00A863FE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2F49">
              <w:rPr>
                <w:rFonts w:ascii="TH SarabunIT๙" w:hAnsi="TH SarabunIT๙" w:cs="TH SarabunIT๙"/>
                <w:sz w:val="32"/>
                <w:szCs w:val="32"/>
                <w:cs/>
              </w:rPr>
              <w:t>แสดงให้เห็นช่องทาง วิธีการ ภารกิจหรือสิ่งที่ต้องทำตามอำนาจหน้าที่ของ</w:t>
            </w:r>
            <w:r w:rsidRPr="005067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องค์การบริหารส่วนตำบลป่าบอน</w:t>
            </w:r>
            <w:r w:rsidRPr="004F2F49">
              <w:rPr>
                <w:rFonts w:ascii="TH SarabunIT๙" w:hAnsi="TH SarabunIT๙" w:cs="TH SarabunIT๙"/>
                <w:sz w:val="32"/>
                <w:szCs w:val="32"/>
                <w:cs/>
              </w:rPr>
              <w:t>ที่จะนำไปสู่การบรรลุวิสัยทัศน์ หรือแสดงให้เห็นถึงความชัดเจนในสิ่งที่จะดำเนินการให้บรรลุวิสัยทัศน์นั้น</w:t>
            </w:r>
          </w:p>
        </w:tc>
        <w:tc>
          <w:tcPr>
            <w:tcW w:w="870" w:type="dxa"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2F4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858" w:type="dxa"/>
          </w:tcPr>
          <w:p w:rsidR="00A863FE" w:rsidRPr="004F2F49" w:rsidRDefault="00A863FE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113" w:type="dxa"/>
          </w:tcPr>
          <w:p w:rsidR="00A863FE" w:rsidRPr="004F2F49" w:rsidRDefault="00A863FE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A863FE" w:rsidRPr="004F2F49" w:rsidTr="00DF39F6">
        <w:trPr>
          <w:jc w:val="center"/>
        </w:trPr>
        <w:tc>
          <w:tcPr>
            <w:tcW w:w="1088" w:type="dxa"/>
            <w:vMerge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53" w:type="dxa"/>
          </w:tcPr>
          <w:p w:rsidR="00A863FE" w:rsidRPr="004F2F49" w:rsidRDefault="00A863FE" w:rsidP="00B95F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F2F49">
              <w:rPr>
                <w:rFonts w:ascii="TH SarabunIT๙" w:hAnsi="TH SarabunIT๙" w:cs="TH SarabunIT๙"/>
                <w:sz w:val="32"/>
                <w:szCs w:val="32"/>
                <w:cs/>
              </w:rPr>
              <w:t>3.6 เป้าประสงค์ของแต่ละประเด็นกลยุทธ์</w:t>
            </w:r>
          </w:p>
          <w:p w:rsidR="00A863FE" w:rsidRPr="004F2F49" w:rsidRDefault="00A863FE" w:rsidP="00B95F83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2F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เป้าประสงค์ของแต่ละประเด็นกลยุทธ์มีความสอดคล้องและสนับสนุนต่อกลยุทธ์ที่จะเกิดขึ้น มุ่งหมายสิ่งหนึ่งสิ่งใดที่ชัดเจน </w:t>
            </w:r>
          </w:p>
        </w:tc>
        <w:tc>
          <w:tcPr>
            <w:tcW w:w="870" w:type="dxa"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2F49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858" w:type="dxa"/>
          </w:tcPr>
          <w:p w:rsidR="00A863FE" w:rsidRPr="004F2F49" w:rsidRDefault="00A863FE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113" w:type="dxa"/>
          </w:tcPr>
          <w:p w:rsidR="00A863FE" w:rsidRPr="004F2F49" w:rsidRDefault="00A863FE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A863FE" w:rsidRPr="004F2F49" w:rsidTr="00DF39F6">
        <w:trPr>
          <w:jc w:val="center"/>
        </w:trPr>
        <w:tc>
          <w:tcPr>
            <w:tcW w:w="1088" w:type="dxa"/>
            <w:vMerge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53" w:type="dxa"/>
          </w:tcPr>
          <w:p w:rsidR="00A863FE" w:rsidRPr="004F2F49" w:rsidRDefault="00A863FE" w:rsidP="00B95F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2F49">
              <w:rPr>
                <w:rFonts w:ascii="TH SarabunIT๙" w:hAnsi="TH SarabunIT๙" w:cs="TH SarabunIT๙"/>
                <w:sz w:val="32"/>
                <w:szCs w:val="32"/>
                <w:cs/>
              </w:rPr>
              <w:t>3.7 จุดยืนทางยุทธศาสตร์</w:t>
            </w:r>
            <w:r w:rsidRPr="004F2F49">
              <w:rPr>
                <w:rFonts w:ascii="TH SarabunIT๙" w:hAnsi="TH SarabunIT๙" w:cs="TH SarabunIT๙"/>
                <w:sz w:val="32"/>
                <w:szCs w:val="32"/>
              </w:rPr>
              <w:t xml:space="preserve"> (Positioning)</w:t>
            </w:r>
          </w:p>
          <w:p w:rsidR="00A863FE" w:rsidRPr="004F2F49" w:rsidRDefault="00A863FE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2F4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ความมุ่งมั่นอันแน่วแน่ในการวางแผนพัฒนาท้องถิ่น เพื่อให้บรรลุวิสัยทัศน์ของ</w:t>
            </w:r>
            <w:r w:rsidRPr="005067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องค์การบริหารส่วนตำบลป่าบอน</w:t>
            </w:r>
            <w:r w:rsidRPr="004F2F49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</w:t>
            </w:r>
            <w:r w:rsidRPr="004F2F49">
              <w:rPr>
                <w:rFonts w:ascii="TH SarabunIT๙" w:hAnsi="TH SarabunIT๙" w:cs="TH SarabunIT๙"/>
                <w:sz w:val="32"/>
                <w:szCs w:val="32"/>
                <w:cs/>
              </w:rPr>
              <w:t>ซึ่งเกิดจากศักยภาพของพื้นที่จริง ที่จะนำไปสู่ผลสำเร็จทางยุทธศาสตร์</w:t>
            </w:r>
          </w:p>
        </w:tc>
        <w:tc>
          <w:tcPr>
            <w:tcW w:w="870" w:type="dxa"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2F49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858" w:type="dxa"/>
          </w:tcPr>
          <w:p w:rsidR="00A863FE" w:rsidRPr="004F2F49" w:rsidRDefault="00A863FE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113" w:type="dxa"/>
          </w:tcPr>
          <w:p w:rsidR="00A863FE" w:rsidRPr="004F2F49" w:rsidRDefault="00A863FE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A863FE" w:rsidRPr="004F2F49" w:rsidTr="00DF39F6">
        <w:trPr>
          <w:jc w:val="center"/>
        </w:trPr>
        <w:tc>
          <w:tcPr>
            <w:tcW w:w="1088" w:type="dxa"/>
            <w:vMerge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53" w:type="dxa"/>
          </w:tcPr>
          <w:p w:rsidR="00A863FE" w:rsidRPr="004F2F49" w:rsidRDefault="00A863FE" w:rsidP="00B95F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F2F49">
              <w:rPr>
                <w:rFonts w:ascii="TH SarabunIT๙" w:hAnsi="TH SarabunIT๙" w:cs="TH SarabunIT๙"/>
                <w:sz w:val="32"/>
                <w:szCs w:val="32"/>
                <w:cs/>
              </w:rPr>
              <w:t>3.8 แผนงาน</w:t>
            </w:r>
          </w:p>
          <w:p w:rsidR="00A863FE" w:rsidRPr="004F2F49" w:rsidRDefault="00A863FE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2F49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แผนงานหรือจุดมุ่งหมายเพื่อการพัฒนาในอนาคต กำหนดจุดมุ่งหมายในเรื่องใดเรื่องหนึ่งหรือแผนงานที่เกิดจากเป้าประสงค์ ตัวชี้วัด ค่าเป้าหมาย กลยุทธ์ จุดยืนทางยุทธศาสตร์และยุทธศาสตร์ของ</w:t>
            </w:r>
            <w:r w:rsidRPr="005067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องค์การบริหารส่วนตำบลป่าบอน</w:t>
            </w:r>
            <w:r w:rsidRPr="004F2F49">
              <w:rPr>
                <w:rFonts w:ascii="TH SarabunIT๙" w:hAnsi="TH SarabunIT๙" w:cs="TH SarabunIT๙"/>
                <w:sz w:val="32"/>
                <w:szCs w:val="32"/>
                <w:cs/>
              </w:rPr>
              <w:t>ที่มีความชัดเจน นำไปสู่การจัดทำโครงการพัฒนาท้องถิ่นในแผนพัฒนาท้องถิ่น โดยระบุแผนงานและความเชื่อมโยงดังกล่าว</w:t>
            </w:r>
          </w:p>
        </w:tc>
        <w:tc>
          <w:tcPr>
            <w:tcW w:w="870" w:type="dxa"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2F49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858" w:type="dxa"/>
          </w:tcPr>
          <w:p w:rsidR="00A863FE" w:rsidRPr="004F2F49" w:rsidRDefault="00A863FE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113" w:type="dxa"/>
          </w:tcPr>
          <w:p w:rsidR="00A863FE" w:rsidRPr="004F2F49" w:rsidRDefault="00A863FE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</w:tbl>
    <w:p w:rsidR="00903C2D" w:rsidRPr="004F2F49" w:rsidRDefault="00903C2D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4F2F49">
        <w:rPr>
          <w:rFonts w:ascii="TH SarabunIT๙" w:hAnsi="TH SarabunIT๙" w:cs="TH SarabunIT๙"/>
          <w:sz w:val="32"/>
          <w:szCs w:val="32"/>
          <w:cs/>
        </w:rPr>
        <w:tab/>
      </w:r>
      <w:r w:rsidRPr="004F2F49">
        <w:rPr>
          <w:rFonts w:ascii="TH SarabunIT๙" w:hAnsi="TH SarabunIT๙" w:cs="TH SarabunIT๙"/>
          <w:sz w:val="32"/>
          <w:szCs w:val="32"/>
          <w:cs/>
        </w:rPr>
        <w:tab/>
      </w:r>
    </w:p>
    <w:p w:rsidR="00903C2D" w:rsidRDefault="00903C2D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39F6" w:rsidRDefault="00DF39F6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39F6" w:rsidRDefault="00DF39F6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39F6" w:rsidRDefault="00DF39F6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39F6" w:rsidRDefault="00DF39F6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39F6" w:rsidRDefault="00DF39F6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39F6" w:rsidRPr="004F2F49" w:rsidRDefault="00DF39F6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C2D" w:rsidRPr="004F2F49" w:rsidRDefault="00903C2D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8206" w:type="dxa"/>
        <w:jc w:val="center"/>
        <w:tblInd w:w="108" w:type="dxa"/>
        <w:tblLook w:val="04A0"/>
      </w:tblPr>
      <w:tblGrid>
        <w:gridCol w:w="724"/>
        <w:gridCol w:w="4908"/>
        <w:gridCol w:w="858"/>
        <w:gridCol w:w="858"/>
        <w:gridCol w:w="858"/>
      </w:tblGrid>
      <w:tr w:rsidR="00A863FE" w:rsidRPr="004F2F49" w:rsidTr="00A863FE">
        <w:trPr>
          <w:jc w:val="center"/>
        </w:trPr>
        <w:tc>
          <w:tcPr>
            <w:tcW w:w="724" w:type="dxa"/>
            <w:shd w:val="clear" w:color="auto" w:fill="F2F2F2" w:themeFill="background1" w:themeFillShade="F2"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2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908" w:type="dxa"/>
            <w:shd w:val="clear" w:color="auto" w:fill="F2F2F2" w:themeFill="background1" w:themeFillShade="F2"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2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858" w:type="dxa"/>
            <w:shd w:val="clear" w:color="auto" w:fill="F2F2F2" w:themeFill="background1" w:themeFillShade="F2"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2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F2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858" w:type="dxa"/>
            <w:shd w:val="clear" w:color="auto" w:fill="F2F2F2" w:themeFill="background1" w:themeFillShade="F2"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2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2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  <w:tc>
          <w:tcPr>
            <w:tcW w:w="858" w:type="dxa"/>
            <w:shd w:val="clear" w:color="auto" w:fill="F2F2F2" w:themeFill="background1" w:themeFillShade="F2"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2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ร้อยละของคะแนนเต็ม</w:t>
            </w:r>
          </w:p>
        </w:tc>
      </w:tr>
      <w:tr w:rsidR="00A863FE" w:rsidRPr="004F2F49" w:rsidTr="00A863FE">
        <w:trPr>
          <w:jc w:val="center"/>
        </w:trPr>
        <w:tc>
          <w:tcPr>
            <w:tcW w:w="724" w:type="dxa"/>
            <w:vMerge w:val="restart"/>
          </w:tcPr>
          <w:p w:rsidR="00A863FE" w:rsidRPr="00DF39F6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908" w:type="dxa"/>
          </w:tcPr>
          <w:p w:rsidR="00A863FE" w:rsidRPr="00DF39F6" w:rsidRDefault="00A863FE" w:rsidP="00B95F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39F6">
              <w:rPr>
                <w:rFonts w:ascii="TH SarabunIT๙" w:hAnsi="TH SarabunIT๙" w:cs="TH SarabunIT๙"/>
                <w:sz w:val="32"/>
                <w:szCs w:val="32"/>
                <w:cs/>
              </w:rPr>
              <w:t>3.9 ความเชื่อมโยงของยุทธศาสตร์ในภาพรวม</w:t>
            </w:r>
          </w:p>
          <w:p w:rsidR="00A863FE" w:rsidRPr="00DF39F6" w:rsidRDefault="00A863FE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39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ความเชื่อมโยงองค์รวมที่นำไปสู่การพัฒนาท้องถิ่นที่เกิดผลผลิต/โครงการจากแผนยุทธศาสตร์ชาติ 20 ปี แผนพัฒนาเศรษฐกิจและสังคมแห่งชาติ ฉบับที่ 12  </w:t>
            </w:r>
            <w:r w:rsidRPr="00DF39F6">
              <w:rPr>
                <w:rFonts w:ascii="TH SarabunIT๙" w:hAnsi="TH SarabunIT๙" w:cs="TH SarabunIT๙"/>
                <w:sz w:val="32"/>
                <w:szCs w:val="32"/>
              </w:rPr>
              <w:t>Thailand 4.0</w:t>
            </w:r>
            <w:r w:rsidRPr="00DF39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แผนพัฒนาภาค/แผนพัฒนากลุ่มจังหวัด/แผนพัฒนาจังหวัด ยุทธศาสตร์การพัฒนาของชื่อองค์กรปกครองส่วนท้องถิ่นในเขตจังหวัดและยุทธศาสตร์ของ</w:t>
            </w:r>
            <w:r w:rsidRPr="00DF39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องค์การบริหารส่วนตำบลป่าบอน</w:t>
            </w:r>
          </w:p>
        </w:tc>
        <w:tc>
          <w:tcPr>
            <w:tcW w:w="858" w:type="dxa"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2F4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858" w:type="dxa"/>
          </w:tcPr>
          <w:p w:rsidR="00A863FE" w:rsidRPr="004F2F49" w:rsidRDefault="00A863FE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858" w:type="dxa"/>
          </w:tcPr>
          <w:p w:rsidR="00A863FE" w:rsidRPr="004F2F49" w:rsidRDefault="00A863FE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</w:tc>
      </w:tr>
      <w:tr w:rsidR="00A863FE" w:rsidRPr="004F2F49" w:rsidTr="00A863FE">
        <w:trPr>
          <w:jc w:val="center"/>
        </w:trPr>
        <w:tc>
          <w:tcPr>
            <w:tcW w:w="724" w:type="dxa"/>
            <w:vMerge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908" w:type="dxa"/>
          </w:tcPr>
          <w:p w:rsidR="00A863FE" w:rsidRPr="004F2F49" w:rsidRDefault="00A863FE" w:rsidP="00B95F83">
            <w:pPr>
              <w:pStyle w:val="a3"/>
              <w:tabs>
                <w:tab w:val="left" w:pos="1134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2F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58" w:type="dxa"/>
          </w:tcPr>
          <w:p w:rsidR="00A863FE" w:rsidRPr="004F2F49" w:rsidRDefault="00A863FE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858" w:type="dxa"/>
          </w:tcPr>
          <w:p w:rsidR="00A863FE" w:rsidRPr="004F2F49" w:rsidRDefault="00A863FE" w:rsidP="005067E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56</w:t>
            </w:r>
          </w:p>
        </w:tc>
        <w:tc>
          <w:tcPr>
            <w:tcW w:w="858" w:type="dxa"/>
          </w:tcPr>
          <w:p w:rsidR="00A863FE" w:rsidRPr="004F2F49" w:rsidRDefault="00A863FE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93.33</w:t>
            </w:r>
          </w:p>
        </w:tc>
      </w:tr>
    </w:tbl>
    <w:p w:rsidR="00903C2D" w:rsidRPr="004F2F49" w:rsidRDefault="00903C2D" w:rsidP="00903C2D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4F2F49">
        <w:rPr>
          <w:rFonts w:ascii="TH SarabunIT๙" w:hAnsi="TH SarabunIT๙" w:cs="TH SarabunIT๙"/>
          <w:sz w:val="32"/>
          <w:szCs w:val="32"/>
        </w:rPr>
        <w:tab/>
      </w:r>
      <w:r w:rsidRPr="004F2F49">
        <w:rPr>
          <w:rFonts w:ascii="TH SarabunIT๙" w:hAnsi="TH SarabunIT๙" w:cs="TH SarabunIT๙"/>
          <w:sz w:val="32"/>
          <w:szCs w:val="32"/>
        </w:rPr>
        <w:tab/>
      </w:r>
      <w:r w:rsidRPr="004F2F49">
        <w:rPr>
          <w:rFonts w:ascii="TH SarabunIT๙" w:hAnsi="TH SarabunIT๙" w:cs="TH SarabunIT๙"/>
          <w:sz w:val="32"/>
          <w:szCs w:val="32"/>
          <w:cs/>
        </w:rPr>
        <w:t>สรุปความเห็นและข้อเสนอแนะในภาพรวมของยุทธศาสตร์</w:t>
      </w:r>
    </w:p>
    <w:p w:rsidR="00903C2D" w:rsidRPr="004F2F49" w:rsidRDefault="00903C2D" w:rsidP="005067EC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4F2F49">
        <w:rPr>
          <w:rFonts w:ascii="TH SarabunIT๙" w:hAnsi="TH SarabunIT๙" w:cs="TH SarabunIT๙"/>
          <w:sz w:val="32"/>
          <w:szCs w:val="32"/>
        </w:rPr>
        <w:tab/>
      </w:r>
      <w:r w:rsidRPr="004F2F49">
        <w:rPr>
          <w:rFonts w:ascii="TH SarabunIT๙" w:hAnsi="TH SarabunIT๙" w:cs="TH SarabunIT๙"/>
          <w:sz w:val="32"/>
          <w:szCs w:val="32"/>
        </w:rPr>
        <w:tab/>
      </w:r>
      <w:r w:rsidR="005067EC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903C2D" w:rsidRPr="004F2F49" w:rsidRDefault="00903C2D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4F2F49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903C2D" w:rsidRPr="004F2F49" w:rsidRDefault="00903C2D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C2D" w:rsidRPr="004F2F49" w:rsidRDefault="00903C2D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C2D" w:rsidRPr="004F2F49" w:rsidRDefault="00903C2D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C2D" w:rsidRDefault="00903C2D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67EC" w:rsidRDefault="005067EC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67EC" w:rsidRDefault="005067EC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67EC" w:rsidRDefault="005067EC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67EC" w:rsidRDefault="005067EC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67EC" w:rsidRDefault="005067EC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67EC" w:rsidRDefault="005067EC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67EC" w:rsidRDefault="005067EC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67EC" w:rsidRDefault="005067EC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67EC" w:rsidRDefault="005067EC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67EC" w:rsidRDefault="005067EC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67EC" w:rsidRDefault="005067EC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67EC" w:rsidRDefault="005067EC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67EC" w:rsidRDefault="005067EC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67EC" w:rsidRDefault="005067EC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67EC" w:rsidRPr="004F2F49" w:rsidRDefault="005067EC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C2D" w:rsidRDefault="00903C2D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sz w:val="34"/>
          <w:szCs w:val="34"/>
        </w:rPr>
      </w:pPr>
    </w:p>
    <w:p w:rsidR="00A863FE" w:rsidRDefault="00A863FE" w:rsidP="00903C2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sz w:val="34"/>
          <w:szCs w:val="34"/>
        </w:rPr>
      </w:pPr>
    </w:p>
    <w:p w:rsidR="00AB4DE2" w:rsidRPr="00F75547" w:rsidRDefault="00F75547" w:rsidP="00B05C44">
      <w:pPr>
        <w:shd w:val="clear" w:color="auto" w:fill="F2F2F2" w:themeFill="background1" w:themeFillShade="F2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 w:rsidRPr="00F75547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lastRenderedPageBreak/>
        <w:t>1.</w:t>
      </w:r>
      <w:r w:rsidR="00AB4DE2" w:rsidRPr="00F75547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t>2. ผลการพิจารณาการติดตามและประเมินผลโ</w:t>
      </w:r>
      <w:r w:rsidR="005067EC" w:rsidRPr="00F75547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t>ครงการเพื่อความสอดคล้องแผนพัฒนา</w:t>
      </w:r>
      <w:r w:rsidR="00AB4DE2" w:rsidRPr="00F75547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t xml:space="preserve">ท้องถิ่น         </w:t>
      </w:r>
    </w:p>
    <w:p w:rsidR="00F705DB" w:rsidRPr="00F75547" w:rsidRDefault="00F75547" w:rsidP="00F705DB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F75547">
        <w:rPr>
          <w:rFonts w:ascii="TH SarabunIT๙" w:hAnsi="TH SarabunIT๙" w:cs="TH SarabunIT๙" w:hint="cs"/>
          <w:b/>
          <w:bCs/>
          <w:sz w:val="36"/>
          <w:szCs w:val="36"/>
          <w:cs/>
        </w:rPr>
        <w:t>1.</w:t>
      </w:r>
      <w:r w:rsidR="00B05C44" w:rsidRPr="00F75547">
        <w:rPr>
          <w:rFonts w:ascii="TH SarabunIT๙" w:hAnsi="TH SarabunIT๙" w:cs="TH SarabunIT๙"/>
          <w:b/>
          <w:bCs/>
          <w:sz w:val="36"/>
          <w:szCs w:val="36"/>
          <w:cs/>
        </w:rPr>
        <w:t>2.1สรุป</w:t>
      </w:r>
      <w:r w:rsidR="00F705DB" w:rsidRPr="00F75547">
        <w:rPr>
          <w:rFonts w:ascii="TH SarabunIT๙" w:hAnsi="TH SarabunIT๙" w:cs="TH SarabunIT๙"/>
          <w:b/>
          <w:bCs/>
          <w:sz w:val="36"/>
          <w:szCs w:val="36"/>
          <w:cs/>
        </w:rPr>
        <w:t>ผลการให้คะแนนโครงการของ</w:t>
      </w:r>
      <w:r w:rsidR="005067EC" w:rsidRPr="00F7554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องค์การบริหารส่วนตำบลป่าบอน </w:t>
      </w:r>
      <w:r w:rsidR="00F705DB" w:rsidRPr="00F75547">
        <w:rPr>
          <w:rFonts w:ascii="TH SarabunIT๙" w:hAnsi="TH SarabunIT๙" w:cs="TH SarabunIT๙"/>
          <w:b/>
          <w:bCs/>
          <w:sz w:val="36"/>
          <w:szCs w:val="36"/>
          <w:cs/>
        </w:rPr>
        <w:t>ครั้งที่</w:t>
      </w:r>
      <w:r w:rsidR="005067EC" w:rsidRPr="00F7554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1 เมื่อวันที่ 15 ตุลาคม 2563</w:t>
      </w:r>
      <w:r w:rsidR="00B05C44" w:rsidRPr="00F7554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F705DB" w:rsidRPr="00F75547">
        <w:rPr>
          <w:rFonts w:ascii="TH SarabunIT๙" w:hAnsi="TH SarabunIT๙" w:cs="TH SarabunIT๙"/>
          <w:b/>
          <w:bCs/>
          <w:sz w:val="36"/>
          <w:szCs w:val="36"/>
          <w:cs/>
        </w:rPr>
        <w:t>เป็นดังนี้</w:t>
      </w:r>
    </w:p>
    <w:tbl>
      <w:tblPr>
        <w:tblStyle w:val="a5"/>
        <w:tblW w:w="9214" w:type="dxa"/>
        <w:tblInd w:w="108" w:type="dxa"/>
        <w:tblLook w:val="04A0"/>
      </w:tblPr>
      <w:tblGrid>
        <w:gridCol w:w="724"/>
        <w:gridCol w:w="5373"/>
        <w:gridCol w:w="992"/>
        <w:gridCol w:w="992"/>
        <w:gridCol w:w="1133"/>
      </w:tblGrid>
      <w:tr w:rsidR="00F705DB" w:rsidRPr="00EC6AC0" w:rsidTr="00B95F83">
        <w:tc>
          <w:tcPr>
            <w:tcW w:w="709" w:type="dxa"/>
            <w:shd w:val="clear" w:color="auto" w:fill="F2F2F2" w:themeFill="background1" w:themeFillShade="F2"/>
          </w:tcPr>
          <w:p w:rsidR="00F705DB" w:rsidRPr="00EC6AC0" w:rsidRDefault="00F705DB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387" w:type="dxa"/>
            <w:shd w:val="clear" w:color="auto" w:fill="F2F2F2" w:themeFill="background1" w:themeFillShade="F2"/>
          </w:tcPr>
          <w:p w:rsidR="00F705DB" w:rsidRPr="00EC6AC0" w:rsidRDefault="00F705DB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F705DB" w:rsidRPr="00EC6AC0" w:rsidRDefault="00F705DB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F705DB" w:rsidRPr="00EC6AC0" w:rsidRDefault="00F705DB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F705DB" w:rsidRPr="00EC6AC0" w:rsidRDefault="00F705DB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F705DB" w:rsidRPr="00EC6AC0" w:rsidRDefault="00F705DB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F705DB" w:rsidRPr="00EC6AC0" w:rsidRDefault="00F705DB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ร้อยละของคะแนนเต็ม</w:t>
            </w:r>
          </w:p>
        </w:tc>
      </w:tr>
      <w:tr w:rsidR="00F705DB" w:rsidRPr="00EC6AC0" w:rsidTr="00B95F83">
        <w:tc>
          <w:tcPr>
            <w:tcW w:w="709" w:type="dxa"/>
          </w:tcPr>
          <w:p w:rsidR="00F705DB" w:rsidRPr="00EC6AC0" w:rsidRDefault="00F705DB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5387" w:type="dxa"/>
          </w:tcPr>
          <w:p w:rsidR="00F705DB" w:rsidRPr="00EC6AC0" w:rsidRDefault="00F705DB" w:rsidP="00B95F83">
            <w:pPr>
              <w:pStyle w:val="a3"/>
              <w:tabs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การสรุปสถานการณ์การพัฒนา  </w:t>
            </w:r>
          </w:p>
        </w:tc>
        <w:tc>
          <w:tcPr>
            <w:tcW w:w="992" w:type="dxa"/>
          </w:tcPr>
          <w:p w:rsidR="00F705DB" w:rsidRPr="00EC6AC0" w:rsidRDefault="00F705DB" w:rsidP="00B95F83">
            <w:pPr>
              <w:pStyle w:val="a3"/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992" w:type="dxa"/>
          </w:tcPr>
          <w:p w:rsidR="00F705DB" w:rsidRPr="00EC6AC0" w:rsidRDefault="005067EC" w:rsidP="00EC6AC0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134" w:type="dxa"/>
          </w:tcPr>
          <w:p w:rsidR="00F705DB" w:rsidRPr="00EC6AC0" w:rsidRDefault="00DF39F6" w:rsidP="00DF39F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90</w:t>
            </w:r>
          </w:p>
        </w:tc>
      </w:tr>
      <w:tr w:rsidR="00F705DB" w:rsidRPr="00EC6AC0" w:rsidTr="00B95F83">
        <w:tc>
          <w:tcPr>
            <w:tcW w:w="709" w:type="dxa"/>
          </w:tcPr>
          <w:p w:rsidR="00F705DB" w:rsidRPr="00EC6AC0" w:rsidRDefault="00F705DB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5387" w:type="dxa"/>
          </w:tcPr>
          <w:p w:rsidR="00F705DB" w:rsidRPr="00EC6AC0" w:rsidRDefault="00F705DB" w:rsidP="00B95F8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การประเมินผลการนำแผนพัฒนาท้องถิ่นไปปฏิบัติในเชิงปริมาณ </w:t>
            </w:r>
          </w:p>
        </w:tc>
        <w:tc>
          <w:tcPr>
            <w:tcW w:w="992" w:type="dxa"/>
          </w:tcPr>
          <w:p w:rsidR="00F705DB" w:rsidRPr="00EC6AC0" w:rsidRDefault="00F705DB" w:rsidP="00B95F83">
            <w:pPr>
              <w:pStyle w:val="a3"/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992" w:type="dxa"/>
          </w:tcPr>
          <w:p w:rsidR="00F705DB" w:rsidRPr="00EC6AC0" w:rsidRDefault="005067EC" w:rsidP="00EC6AC0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134" w:type="dxa"/>
          </w:tcPr>
          <w:p w:rsidR="00F705DB" w:rsidRPr="00EC6AC0" w:rsidRDefault="00DF39F6" w:rsidP="00DF39F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F705DB" w:rsidRPr="00EC6AC0" w:rsidTr="00B95F83">
        <w:tc>
          <w:tcPr>
            <w:tcW w:w="709" w:type="dxa"/>
          </w:tcPr>
          <w:p w:rsidR="00F705DB" w:rsidRPr="00EC6AC0" w:rsidRDefault="00F705DB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5387" w:type="dxa"/>
          </w:tcPr>
          <w:p w:rsidR="00F705DB" w:rsidRPr="00EC6AC0" w:rsidRDefault="00F705DB" w:rsidP="00B95F83">
            <w:pPr>
              <w:pStyle w:val="a3"/>
              <w:tabs>
                <w:tab w:val="left" w:pos="1134"/>
                <w:tab w:val="left" w:pos="1418"/>
                <w:tab w:val="left" w:pos="1843"/>
                <w:tab w:val="left" w:pos="1985"/>
                <w:tab w:val="left" w:pos="2552"/>
                <w:tab w:val="left" w:pos="2835"/>
                <w:tab w:val="left" w:pos="3261"/>
                <w:tab w:val="left" w:pos="368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การประเมินผลการนำแผนพัฒนาท้องถิ่นไปปฏิบัติในเชิงคุณภาพ </w:t>
            </w:r>
          </w:p>
        </w:tc>
        <w:tc>
          <w:tcPr>
            <w:tcW w:w="992" w:type="dxa"/>
          </w:tcPr>
          <w:p w:rsidR="00F705DB" w:rsidRPr="00EC6AC0" w:rsidRDefault="00F705DB" w:rsidP="00B95F83">
            <w:pPr>
              <w:pStyle w:val="a3"/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992" w:type="dxa"/>
          </w:tcPr>
          <w:p w:rsidR="00F705DB" w:rsidRPr="00EC6AC0" w:rsidRDefault="005067EC" w:rsidP="00EC6AC0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134" w:type="dxa"/>
          </w:tcPr>
          <w:p w:rsidR="00F705DB" w:rsidRPr="00EC6AC0" w:rsidRDefault="00DF39F6" w:rsidP="00DF39F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F705DB" w:rsidRPr="00EC6AC0" w:rsidTr="00B95F83">
        <w:tc>
          <w:tcPr>
            <w:tcW w:w="709" w:type="dxa"/>
          </w:tcPr>
          <w:p w:rsidR="00F705DB" w:rsidRPr="00EC6AC0" w:rsidRDefault="00F705DB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5387" w:type="dxa"/>
          </w:tcPr>
          <w:p w:rsidR="00F705DB" w:rsidRPr="00EC6AC0" w:rsidRDefault="00F705DB" w:rsidP="00B95F8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แผนงานและยุทธศาสตร์การพัฒนา  </w:t>
            </w:r>
          </w:p>
        </w:tc>
        <w:tc>
          <w:tcPr>
            <w:tcW w:w="992" w:type="dxa"/>
          </w:tcPr>
          <w:p w:rsidR="00F705DB" w:rsidRPr="00EC6AC0" w:rsidRDefault="00F705DB" w:rsidP="00B95F83">
            <w:pPr>
              <w:pStyle w:val="a3"/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992" w:type="dxa"/>
          </w:tcPr>
          <w:p w:rsidR="00F705DB" w:rsidRPr="00EC6AC0" w:rsidRDefault="005067EC" w:rsidP="00EC6AC0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134" w:type="dxa"/>
          </w:tcPr>
          <w:p w:rsidR="00F705DB" w:rsidRPr="00EC6AC0" w:rsidRDefault="00DF39F6" w:rsidP="00DF39F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F705DB" w:rsidRPr="00EC6AC0" w:rsidTr="00B95F83">
        <w:tc>
          <w:tcPr>
            <w:tcW w:w="709" w:type="dxa"/>
          </w:tcPr>
          <w:p w:rsidR="00F705DB" w:rsidRPr="00EC6AC0" w:rsidRDefault="00F705DB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5387" w:type="dxa"/>
          </w:tcPr>
          <w:p w:rsidR="00F705DB" w:rsidRPr="00EC6AC0" w:rsidRDefault="00F705DB" w:rsidP="00B95F83">
            <w:pPr>
              <w:tabs>
                <w:tab w:val="left" w:pos="2079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โครงการพัฒนา  ประกอบด้วย</w:t>
            </w:r>
          </w:p>
        </w:tc>
        <w:tc>
          <w:tcPr>
            <w:tcW w:w="992" w:type="dxa"/>
          </w:tcPr>
          <w:p w:rsidR="00F705DB" w:rsidRPr="00EC6AC0" w:rsidRDefault="00F705DB" w:rsidP="00B95F83">
            <w:pPr>
              <w:pStyle w:val="a3"/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992" w:type="dxa"/>
          </w:tcPr>
          <w:p w:rsidR="00F705DB" w:rsidRPr="00EC6AC0" w:rsidRDefault="00F705DB" w:rsidP="00EC6AC0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F705DB" w:rsidRPr="00EC6AC0" w:rsidRDefault="00F705DB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705DB" w:rsidRPr="00EC6AC0" w:rsidTr="00B95F83">
        <w:tc>
          <w:tcPr>
            <w:tcW w:w="709" w:type="dxa"/>
          </w:tcPr>
          <w:p w:rsidR="00F705DB" w:rsidRPr="00EC6AC0" w:rsidRDefault="00F705DB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7" w:type="dxa"/>
          </w:tcPr>
          <w:p w:rsidR="00F705DB" w:rsidRPr="00EC6AC0" w:rsidRDefault="00F705DB" w:rsidP="00B95F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5.1 ความชัดเจนของชื่อโครงการ</w:t>
            </w:r>
          </w:p>
        </w:tc>
        <w:tc>
          <w:tcPr>
            <w:tcW w:w="992" w:type="dxa"/>
          </w:tcPr>
          <w:p w:rsidR="00F705DB" w:rsidRPr="00EC6AC0" w:rsidRDefault="00F705DB" w:rsidP="00B95F83">
            <w:pPr>
              <w:pStyle w:val="a3"/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992" w:type="dxa"/>
          </w:tcPr>
          <w:p w:rsidR="00F705DB" w:rsidRPr="00EC6AC0" w:rsidRDefault="005067EC" w:rsidP="00EC6AC0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</w:tcPr>
          <w:p w:rsidR="00F705DB" w:rsidRPr="00EC6AC0" w:rsidRDefault="00DF39F6" w:rsidP="00DF39F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F705DB" w:rsidRPr="00EC6AC0" w:rsidTr="00B95F83">
        <w:tc>
          <w:tcPr>
            <w:tcW w:w="709" w:type="dxa"/>
          </w:tcPr>
          <w:p w:rsidR="00F705DB" w:rsidRPr="00EC6AC0" w:rsidRDefault="00F705DB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7" w:type="dxa"/>
          </w:tcPr>
          <w:p w:rsidR="00F705DB" w:rsidRPr="00EC6AC0" w:rsidRDefault="00F705DB" w:rsidP="00B95F83">
            <w:pPr>
              <w:pStyle w:val="a3"/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5.2 กำหนดวัตถุประสงค์สอดคล้องกับโครงการ</w:t>
            </w:r>
          </w:p>
        </w:tc>
        <w:tc>
          <w:tcPr>
            <w:tcW w:w="992" w:type="dxa"/>
          </w:tcPr>
          <w:p w:rsidR="00F705DB" w:rsidRPr="00EC6AC0" w:rsidRDefault="00F705DB" w:rsidP="00B95F83">
            <w:pPr>
              <w:pStyle w:val="a3"/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992" w:type="dxa"/>
          </w:tcPr>
          <w:p w:rsidR="00F705DB" w:rsidRPr="00EC6AC0" w:rsidRDefault="005067EC" w:rsidP="00EC6AC0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</w:tcPr>
          <w:p w:rsidR="00F705DB" w:rsidRPr="00EC6AC0" w:rsidRDefault="00DF39F6" w:rsidP="00DF39F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F705DB" w:rsidRPr="00EC6AC0" w:rsidTr="00B95F83">
        <w:tc>
          <w:tcPr>
            <w:tcW w:w="709" w:type="dxa"/>
          </w:tcPr>
          <w:p w:rsidR="00F705DB" w:rsidRPr="00EC6AC0" w:rsidRDefault="00F705DB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7" w:type="dxa"/>
          </w:tcPr>
          <w:p w:rsidR="00F705DB" w:rsidRPr="00EC6AC0" w:rsidRDefault="00F705DB" w:rsidP="00B95F83">
            <w:pPr>
              <w:pStyle w:val="a3"/>
              <w:tabs>
                <w:tab w:val="left" w:pos="1134"/>
                <w:tab w:val="left" w:pos="1418"/>
                <w:tab w:val="left" w:pos="1843"/>
                <w:tab w:val="left" w:pos="1985"/>
                <w:tab w:val="left" w:pos="2268"/>
                <w:tab w:val="left" w:pos="2552"/>
                <w:tab w:val="left" w:pos="2835"/>
                <w:tab w:val="left" w:pos="3261"/>
                <w:tab w:val="left" w:pos="368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5.3 </w:t>
            </w:r>
            <w:r w:rsidRPr="00EC6AC0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เป้าหมาย (ผลผลิตของโครงการ) มีความชัดเจนนำไปสู่การตั้งงบประมาณได้ถูกต้อง </w:t>
            </w:r>
          </w:p>
        </w:tc>
        <w:tc>
          <w:tcPr>
            <w:tcW w:w="992" w:type="dxa"/>
          </w:tcPr>
          <w:p w:rsidR="00F705DB" w:rsidRPr="00EC6AC0" w:rsidRDefault="00F705DB" w:rsidP="00B95F83">
            <w:pPr>
              <w:pStyle w:val="a3"/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992" w:type="dxa"/>
          </w:tcPr>
          <w:p w:rsidR="00F705DB" w:rsidRPr="00EC6AC0" w:rsidRDefault="005067EC" w:rsidP="00EC6AC0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134" w:type="dxa"/>
          </w:tcPr>
          <w:p w:rsidR="00F705DB" w:rsidRDefault="00DF39F6" w:rsidP="00DF39F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  <w:p w:rsidR="00DF39F6" w:rsidRPr="00EC6AC0" w:rsidRDefault="00DF39F6" w:rsidP="00DF39F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705DB" w:rsidRPr="00EC6AC0" w:rsidTr="00B95F83">
        <w:tc>
          <w:tcPr>
            <w:tcW w:w="709" w:type="dxa"/>
          </w:tcPr>
          <w:p w:rsidR="00F705DB" w:rsidRPr="00EC6AC0" w:rsidRDefault="00F705DB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7" w:type="dxa"/>
          </w:tcPr>
          <w:p w:rsidR="00F705DB" w:rsidRPr="00EC6AC0" w:rsidRDefault="00F705DB" w:rsidP="00B95F83">
            <w:pPr>
              <w:pStyle w:val="a3"/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5.4 โครงการมีความสอดคล้องกับแผนยุทธศาสตร์ชาติ 20 ปี </w:t>
            </w:r>
          </w:p>
        </w:tc>
        <w:tc>
          <w:tcPr>
            <w:tcW w:w="992" w:type="dxa"/>
          </w:tcPr>
          <w:p w:rsidR="00F705DB" w:rsidRPr="00EC6AC0" w:rsidRDefault="00F705DB" w:rsidP="00B95F83">
            <w:pPr>
              <w:pStyle w:val="a3"/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992" w:type="dxa"/>
          </w:tcPr>
          <w:p w:rsidR="00F705DB" w:rsidRPr="00EC6AC0" w:rsidRDefault="005067EC" w:rsidP="00EC6AC0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</w:tcPr>
          <w:p w:rsidR="00F705DB" w:rsidRPr="00EC6AC0" w:rsidRDefault="00DF39F6" w:rsidP="00DF39F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F705DB" w:rsidRPr="00EC6AC0" w:rsidTr="00B95F83">
        <w:tc>
          <w:tcPr>
            <w:tcW w:w="709" w:type="dxa"/>
          </w:tcPr>
          <w:p w:rsidR="00F705DB" w:rsidRPr="00EC6AC0" w:rsidRDefault="00F705DB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7" w:type="dxa"/>
          </w:tcPr>
          <w:p w:rsidR="00F705DB" w:rsidRPr="00EC6AC0" w:rsidRDefault="00F705DB" w:rsidP="00B95F83">
            <w:pPr>
              <w:pStyle w:val="a3"/>
              <w:tabs>
                <w:tab w:val="left" w:pos="1134"/>
                <w:tab w:val="left" w:pos="1418"/>
                <w:tab w:val="left" w:pos="1843"/>
                <w:tab w:val="left" w:pos="1985"/>
                <w:tab w:val="left" w:pos="2268"/>
                <w:tab w:val="left" w:pos="2552"/>
                <w:tab w:val="left" w:pos="2835"/>
                <w:tab w:val="left" w:pos="3261"/>
                <w:tab w:val="left" w:pos="368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5.5 เป้าหมาย (ผลผลิตของโครงการ) มีความสอดคล้องกับแผนพัฒนาเศรษฐกิจและสังคมแห่งชาติ  </w:t>
            </w:r>
          </w:p>
        </w:tc>
        <w:tc>
          <w:tcPr>
            <w:tcW w:w="992" w:type="dxa"/>
          </w:tcPr>
          <w:p w:rsidR="00F705DB" w:rsidRPr="00EC6AC0" w:rsidRDefault="00F705DB" w:rsidP="00B95F83">
            <w:pPr>
              <w:pStyle w:val="a3"/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992" w:type="dxa"/>
          </w:tcPr>
          <w:p w:rsidR="00F705DB" w:rsidRPr="00EC6AC0" w:rsidRDefault="00EC6AC0" w:rsidP="00EC6AC0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</w:tcPr>
          <w:p w:rsidR="00F705DB" w:rsidRPr="00EC6AC0" w:rsidRDefault="00DF39F6" w:rsidP="00DF39F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F705DB" w:rsidRPr="00EC6AC0" w:rsidTr="00B95F83">
        <w:tc>
          <w:tcPr>
            <w:tcW w:w="709" w:type="dxa"/>
          </w:tcPr>
          <w:p w:rsidR="00F705DB" w:rsidRPr="00EC6AC0" w:rsidRDefault="00F705DB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7" w:type="dxa"/>
          </w:tcPr>
          <w:p w:rsidR="00F705DB" w:rsidRPr="00EC6AC0" w:rsidRDefault="00F705DB" w:rsidP="00EC6AC0">
            <w:pPr>
              <w:pStyle w:val="a3"/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5.6 โครงการมีความสอดคล้อง</w:t>
            </w:r>
          </w:p>
        </w:tc>
        <w:tc>
          <w:tcPr>
            <w:tcW w:w="992" w:type="dxa"/>
          </w:tcPr>
          <w:p w:rsidR="00F705DB" w:rsidRPr="00EC6AC0" w:rsidRDefault="00F705DB" w:rsidP="00B95F83">
            <w:pPr>
              <w:pStyle w:val="a3"/>
              <w:tabs>
                <w:tab w:val="left" w:pos="413"/>
                <w:tab w:val="center" w:pos="535"/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992" w:type="dxa"/>
          </w:tcPr>
          <w:p w:rsidR="00F705DB" w:rsidRPr="00EC6AC0" w:rsidRDefault="00EC6AC0" w:rsidP="00EC6AC0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134" w:type="dxa"/>
          </w:tcPr>
          <w:p w:rsidR="00F705DB" w:rsidRPr="00EC6AC0" w:rsidRDefault="00DF39F6" w:rsidP="00DF39F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</w:tc>
      </w:tr>
      <w:tr w:rsidR="00F705DB" w:rsidRPr="00EC6AC0" w:rsidTr="00B95F83">
        <w:tc>
          <w:tcPr>
            <w:tcW w:w="709" w:type="dxa"/>
          </w:tcPr>
          <w:p w:rsidR="00F705DB" w:rsidRPr="00EC6AC0" w:rsidRDefault="00F705DB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7" w:type="dxa"/>
          </w:tcPr>
          <w:p w:rsidR="00F705DB" w:rsidRPr="00EC6AC0" w:rsidRDefault="00F705DB" w:rsidP="00B95F83">
            <w:pPr>
              <w:pStyle w:val="a3"/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5.7 โครงการสอดคล้องกับยุทธศาสตร์จังหวัด </w:t>
            </w:r>
          </w:p>
        </w:tc>
        <w:tc>
          <w:tcPr>
            <w:tcW w:w="992" w:type="dxa"/>
          </w:tcPr>
          <w:p w:rsidR="00F705DB" w:rsidRPr="00EC6AC0" w:rsidRDefault="00F705DB" w:rsidP="00B95F83">
            <w:pPr>
              <w:pStyle w:val="a3"/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992" w:type="dxa"/>
          </w:tcPr>
          <w:p w:rsidR="00F705DB" w:rsidRPr="00EC6AC0" w:rsidRDefault="00EC6AC0" w:rsidP="00EC6AC0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</w:tcPr>
          <w:p w:rsidR="00F705DB" w:rsidRPr="00EC6AC0" w:rsidRDefault="00DF39F6" w:rsidP="00DF39F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F705DB" w:rsidRPr="00EC6AC0" w:rsidTr="00B95F83">
        <w:tc>
          <w:tcPr>
            <w:tcW w:w="709" w:type="dxa"/>
          </w:tcPr>
          <w:p w:rsidR="00F705DB" w:rsidRPr="00EC6AC0" w:rsidRDefault="00F705DB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7" w:type="dxa"/>
          </w:tcPr>
          <w:p w:rsidR="00F705DB" w:rsidRPr="00EC6AC0" w:rsidRDefault="00F705DB" w:rsidP="00B95F83">
            <w:pPr>
              <w:pStyle w:val="a3"/>
              <w:tabs>
                <w:tab w:val="left" w:pos="1134"/>
                <w:tab w:val="left" w:pos="1418"/>
                <w:tab w:val="left" w:pos="1843"/>
                <w:tab w:val="left" w:pos="1985"/>
                <w:tab w:val="left" w:pos="2268"/>
                <w:tab w:val="left" w:pos="2552"/>
                <w:tab w:val="left" w:pos="2835"/>
                <w:tab w:val="left" w:pos="3261"/>
                <w:tab w:val="left" w:pos="368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5.8 โครงการแก้ไขปัญหาความยากจนหรือการเสริมสร้างให้ประเทศชาติมั่นคง มั่งคั่ง ยั่งยืนภายใต้หลักประชารัฐ </w:t>
            </w:r>
          </w:p>
        </w:tc>
        <w:tc>
          <w:tcPr>
            <w:tcW w:w="992" w:type="dxa"/>
          </w:tcPr>
          <w:p w:rsidR="00F705DB" w:rsidRPr="00EC6AC0" w:rsidRDefault="00F705DB" w:rsidP="00B95F83">
            <w:pPr>
              <w:pStyle w:val="a3"/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992" w:type="dxa"/>
          </w:tcPr>
          <w:p w:rsidR="00F705DB" w:rsidRPr="00EC6AC0" w:rsidRDefault="00EC6AC0" w:rsidP="00EC6AC0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</w:tcPr>
          <w:p w:rsidR="00F705DB" w:rsidRPr="00EC6AC0" w:rsidRDefault="00DF39F6" w:rsidP="00DF39F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F705DB" w:rsidRPr="00EC6AC0" w:rsidTr="00B95F83">
        <w:tc>
          <w:tcPr>
            <w:tcW w:w="709" w:type="dxa"/>
          </w:tcPr>
          <w:p w:rsidR="00F705DB" w:rsidRPr="00EC6AC0" w:rsidRDefault="00F705DB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7" w:type="dxa"/>
          </w:tcPr>
          <w:p w:rsidR="00F705DB" w:rsidRPr="00EC6AC0" w:rsidRDefault="00F705DB" w:rsidP="00B95F83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5.9 งบประมาณ มีความสอดคล้องกับเป้าหมาย (ผลผลิตของโครงการ)  </w:t>
            </w:r>
          </w:p>
        </w:tc>
        <w:tc>
          <w:tcPr>
            <w:tcW w:w="992" w:type="dxa"/>
          </w:tcPr>
          <w:p w:rsidR="00F705DB" w:rsidRPr="00EC6AC0" w:rsidRDefault="00F705DB" w:rsidP="00B95F83">
            <w:pPr>
              <w:pStyle w:val="a3"/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992" w:type="dxa"/>
          </w:tcPr>
          <w:p w:rsidR="00F705DB" w:rsidRPr="00EC6AC0" w:rsidRDefault="00EC6AC0" w:rsidP="00EC6AC0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</w:tcPr>
          <w:p w:rsidR="00F705DB" w:rsidRPr="00EC6AC0" w:rsidRDefault="00DF39F6" w:rsidP="00DF39F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F705DB" w:rsidRPr="00EC6AC0" w:rsidTr="00B95F83">
        <w:tc>
          <w:tcPr>
            <w:tcW w:w="709" w:type="dxa"/>
          </w:tcPr>
          <w:p w:rsidR="00F705DB" w:rsidRPr="00EC6AC0" w:rsidRDefault="00F705DB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7" w:type="dxa"/>
          </w:tcPr>
          <w:p w:rsidR="00F705DB" w:rsidRPr="00EC6AC0" w:rsidRDefault="00F705DB" w:rsidP="00B95F83">
            <w:pPr>
              <w:pStyle w:val="a3"/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5.10 มีการประมาณการราคาถูกต้องตามหลักวิธีการงบประมาณ </w:t>
            </w:r>
          </w:p>
        </w:tc>
        <w:tc>
          <w:tcPr>
            <w:tcW w:w="992" w:type="dxa"/>
          </w:tcPr>
          <w:p w:rsidR="00F705DB" w:rsidRPr="00EC6AC0" w:rsidRDefault="00F705DB" w:rsidP="00B95F83">
            <w:pPr>
              <w:pStyle w:val="a3"/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992" w:type="dxa"/>
          </w:tcPr>
          <w:p w:rsidR="00F705DB" w:rsidRPr="00EC6AC0" w:rsidRDefault="00EC6AC0" w:rsidP="00EC6AC0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</w:tcPr>
          <w:p w:rsidR="00F705DB" w:rsidRPr="00EC6AC0" w:rsidRDefault="00DF39F6" w:rsidP="00DF39F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F705DB" w:rsidRPr="00EC6AC0" w:rsidTr="00B95F83">
        <w:tc>
          <w:tcPr>
            <w:tcW w:w="709" w:type="dxa"/>
          </w:tcPr>
          <w:p w:rsidR="00F705DB" w:rsidRPr="00EC6AC0" w:rsidRDefault="00F705DB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7" w:type="dxa"/>
          </w:tcPr>
          <w:p w:rsidR="00F705DB" w:rsidRPr="00EC6AC0" w:rsidRDefault="00F705DB" w:rsidP="00B95F83">
            <w:pPr>
              <w:pStyle w:val="a3"/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5.11 </w:t>
            </w:r>
            <w:r w:rsidRPr="00EC6AC0">
              <w:rPr>
                <w:rFonts w:ascii="TH SarabunIT๙" w:hAnsi="TH SarabunIT๙" w:cs="TH SarabunIT๙"/>
                <w:spacing w:val="-6"/>
                <w:kern w:val="32"/>
                <w:sz w:val="32"/>
                <w:szCs w:val="32"/>
                <w:cs/>
              </w:rPr>
              <w:t>มีการกำหนดตัวชี้วัด (</w:t>
            </w:r>
            <w:r w:rsidRPr="00EC6AC0">
              <w:rPr>
                <w:rFonts w:ascii="TH SarabunIT๙" w:hAnsi="TH SarabunIT๙" w:cs="TH SarabunIT๙"/>
                <w:spacing w:val="-6"/>
                <w:kern w:val="32"/>
                <w:sz w:val="32"/>
                <w:szCs w:val="32"/>
              </w:rPr>
              <w:t>KPI</w:t>
            </w:r>
            <w:r w:rsidRPr="00EC6AC0">
              <w:rPr>
                <w:rFonts w:ascii="TH SarabunIT๙" w:hAnsi="TH SarabunIT๙" w:cs="TH SarabunIT๙"/>
                <w:spacing w:val="-6"/>
                <w:kern w:val="32"/>
                <w:sz w:val="32"/>
                <w:szCs w:val="32"/>
                <w:cs/>
              </w:rPr>
              <w:t>) และสอดคล้องกับวัตถุประสงค์และผลที่คาดว่าจะได้รับ</w:t>
            </w:r>
          </w:p>
        </w:tc>
        <w:tc>
          <w:tcPr>
            <w:tcW w:w="992" w:type="dxa"/>
          </w:tcPr>
          <w:p w:rsidR="00F705DB" w:rsidRPr="00EC6AC0" w:rsidRDefault="00F705DB" w:rsidP="00B95F83">
            <w:pPr>
              <w:pStyle w:val="a3"/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992" w:type="dxa"/>
          </w:tcPr>
          <w:p w:rsidR="00F705DB" w:rsidRPr="00EC6AC0" w:rsidRDefault="00EC6AC0" w:rsidP="00EC6AC0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</w:tcPr>
          <w:p w:rsidR="00F705DB" w:rsidRPr="00EC6AC0" w:rsidRDefault="00DF39F6" w:rsidP="00DF39F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F705DB" w:rsidRPr="00EC6AC0" w:rsidTr="00B95F83">
        <w:tc>
          <w:tcPr>
            <w:tcW w:w="709" w:type="dxa"/>
          </w:tcPr>
          <w:p w:rsidR="00F705DB" w:rsidRPr="00EC6AC0" w:rsidRDefault="00F705DB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7" w:type="dxa"/>
          </w:tcPr>
          <w:p w:rsidR="00F705DB" w:rsidRPr="00EC6AC0" w:rsidRDefault="00F705DB" w:rsidP="00B95F83">
            <w:pPr>
              <w:pStyle w:val="a3"/>
              <w:tabs>
                <w:tab w:val="left" w:pos="1134"/>
                <w:tab w:val="left" w:pos="1418"/>
                <w:tab w:val="left" w:pos="1843"/>
                <w:tab w:val="left" w:pos="1985"/>
                <w:tab w:val="left" w:pos="2268"/>
                <w:tab w:val="left" w:pos="2410"/>
                <w:tab w:val="left" w:pos="2552"/>
                <w:tab w:val="left" w:pos="2835"/>
                <w:tab w:val="left" w:pos="3261"/>
                <w:tab w:val="left" w:pos="368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5.12 ผลที่คาดว่าจะได้รับ สอดคล้องกับวัตถุประสงค์ </w:t>
            </w:r>
          </w:p>
        </w:tc>
        <w:tc>
          <w:tcPr>
            <w:tcW w:w="992" w:type="dxa"/>
          </w:tcPr>
          <w:p w:rsidR="00F705DB" w:rsidRPr="00EC6AC0" w:rsidRDefault="00F705DB" w:rsidP="00B95F83">
            <w:pPr>
              <w:pStyle w:val="a3"/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992" w:type="dxa"/>
          </w:tcPr>
          <w:p w:rsidR="00F705DB" w:rsidRPr="00EC6AC0" w:rsidRDefault="00EC6AC0" w:rsidP="00EC6AC0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134" w:type="dxa"/>
          </w:tcPr>
          <w:p w:rsidR="00F705DB" w:rsidRPr="00EC6AC0" w:rsidRDefault="00DF39F6" w:rsidP="00DF39F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</w:tc>
      </w:tr>
      <w:tr w:rsidR="00F705DB" w:rsidRPr="00EC6AC0" w:rsidTr="00B95F83">
        <w:tc>
          <w:tcPr>
            <w:tcW w:w="6096" w:type="dxa"/>
            <w:gridSpan w:val="2"/>
          </w:tcPr>
          <w:p w:rsidR="00F705DB" w:rsidRPr="00EC6AC0" w:rsidRDefault="00F705DB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34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รวมคะแนน </w:t>
            </w:r>
          </w:p>
        </w:tc>
        <w:tc>
          <w:tcPr>
            <w:tcW w:w="992" w:type="dxa"/>
          </w:tcPr>
          <w:p w:rsidR="00F705DB" w:rsidRPr="00EC6AC0" w:rsidRDefault="00F705DB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992" w:type="dxa"/>
          </w:tcPr>
          <w:p w:rsidR="00F705DB" w:rsidRPr="00DF39F6" w:rsidRDefault="00EC6AC0" w:rsidP="00EC6AC0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F39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91</w:t>
            </w:r>
          </w:p>
        </w:tc>
        <w:tc>
          <w:tcPr>
            <w:tcW w:w="1134" w:type="dxa"/>
          </w:tcPr>
          <w:p w:rsidR="00F705DB" w:rsidRPr="00DF39F6" w:rsidRDefault="00DF39F6" w:rsidP="00DF39F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F39F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91</w:t>
            </w:r>
          </w:p>
        </w:tc>
      </w:tr>
    </w:tbl>
    <w:p w:rsidR="00F705DB" w:rsidRPr="00EC6AC0" w:rsidRDefault="00F705DB" w:rsidP="00F705DB">
      <w:pPr>
        <w:pStyle w:val="a3"/>
        <w:tabs>
          <w:tab w:val="left" w:pos="284"/>
          <w:tab w:val="left" w:pos="1418"/>
          <w:tab w:val="left" w:pos="1701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705DB" w:rsidRPr="00EC6AC0" w:rsidRDefault="00F705DB" w:rsidP="00EC6AC0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C6AC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C6AC0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C6AC0" w:rsidRPr="00EC6A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705DB" w:rsidRPr="00EC6AC0" w:rsidRDefault="00F705DB" w:rsidP="00F705DB">
      <w:pPr>
        <w:pStyle w:val="a3"/>
        <w:tabs>
          <w:tab w:val="left" w:pos="284"/>
          <w:tab w:val="left" w:pos="1418"/>
          <w:tab w:val="left" w:pos="1701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705DB" w:rsidRPr="005067EC" w:rsidRDefault="00F705DB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</w:p>
    <w:p w:rsidR="00F705DB" w:rsidRPr="00F75547" w:rsidRDefault="00F75547" w:rsidP="00F705DB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F75547">
        <w:rPr>
          <w:rFonts w:ascii="TH SarabunIT๙" w:hAnsi="TH SarabunIT๙" w:cs="TH SarabunIT๙"/>
          <w:b/>
          <w:bCs/>
          <w:sz w:val="36"/>
          <w:szCs w:val="36"/>
        </w:rPr>
        <w:t>1.</w:t>
      </w:r>
      <w:r w:rsidR="00F705DB" w:rsidRPr="00F75547">
        <w:rPr>
          <w:rFonts w:ascii="TH SarabunIT๙" w:hAnsi="TH SarabunIT๙" w:cs="TH SarabunIT๙"/>
          <w:b/>
          <w:bCs/>
          <w:sz w:val="36"/>
          <w:szCs w:val="36"/>
        </w:rPr>
        <w:t>2.2</w:t>
      </w:r>
      <w:r w:rsidR="00B05C44" w:rsidRPr="00F7554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F705DB" w:rsidRPr="00F75547">
        <w:rPr>
          <w:rFonts w:ascii="TH SarabunIT๙" w:hAnsi="TH SarabunIT๙" w:cs="TH SarabunIT๙"/>
          <w:b/>
          <w:bCs/>
          <w:sz w:val="36"/>
          <w:szCs w:val="36"/>
          <w:cs/>
        </w:rPr>
        <w:t>การสรุปสถานการณ์การพัฒนา</w:t>
      </w:r>
    </w:p>
    <w:p w:rsidR="00F705DB" w:rsidRPr="00EC6AC0" w:rsidRDefault="00F75547" w:rsidP="00F705DB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F705DB" w:rsidRPr="00EC6AC0">
        <w:rPr>
          <w:rFonts w:ascii="TH SarabunIT๙" w:hAnsi="TH SarabunIT๙" w:cs="TH SarabunIT๙"/>
          <w:sz w:val="32"/>
          <w:szCs w:val="32"/>
          <w:cs/>
        </w:rPr>
        <w:t>รายละเอียดการให้คะแนนโครงการของ</w:t>
      </w:r>
      <w:r w:rsidR="00EC6AC0" w:rsidRPr="00EC6AC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F705DB" w:rsidRPr="00EC6AC0">
        <w:rPr>
          <w:rFonts w:ascii="TH SarabunIT๙" w:hAnsi="TH SarabunIT๙" w:cs="TH SarabunIT๙"/>
          <w:sz w:val="32"/>
          <w:szCs w:val="32"/>
          <w:cs/>
        </w:rPr>
        <w:t>ในแต่ละประเด็นเป็นดังนี้</w:t>
      </w:r>
    </w:p>
    <w:tbl>
      <w:tblPr>
        <w:tblStyle w:val="a5"/>
        <w:tblW w:w="7705" w:type="dxa"/>
        <w:jc w:val="center"/>
        <w:tblInd w:w="-644" w:type="dxa"/>
        <w:tblLook w:val="04A0"/>
      </w:tblPr>
      <w:tblGrid>
        <w:gridCol w:w="1041"/>
        <w:gridCol w:w="3823"/>
        <w:gridCol w:w="870"/>
        <w:gridCol w:w="858"/>
        <w:gridCol w:w="1113"/>
      </w:tblGrid>
      <w:tr w:rsidR="00DF39F6" w:rsidRPr="00EC6AC0" w:rsidTr="00DF39F6">
        <w:trPr>
          <w:jc w:val="center"/>
        </w:trPr>
        <w:tc>
          <w:tcPr>
            <w:tcW w:w="1041" w:type="dxa"/>
            <w:shd w:val="clear" w:color="auto" w:fill="F2F2F2" w:themeFill="background1" w:themeFillShade="F2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823" w:type="dxa"/>
            <w:shd w:val="clear" w:color="auto" w:fill="F2F2F2" w:themeFill="background1" w:themeFillShade="F2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870" w:type="dxa"/>
            <w:shd w:val="clear" w:color="auto" w:fill="F2F2F2" w:themeFill="background1" w:themeFillShade="F2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858" w:type="dxa"/>
            <w:shd w:val="clear" w:color="auto" w:fill="F2F2F2" w:themeFill="background1" w:themeFillShade="F2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  <w:tc>
          <w:tcPr>
            <w:tcW w:w="1113" w:type="dxa"/>
            <w:shd w:val="clear" w:color="auto" w:fill="F2F2F2" w:themeFill="background1" w:themeFillShade="F2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ร้อยละของคะแนนเต็ม</w:t>
            </w:r>
          </w:p>
        </w:tc>
      </w:tr>
      <w:tr w:rsidR="00DF39F6" w:rsidRPr="00EC6AC0" w:rsidTr="00DF39F6">
        <w:trPr>
          <w:jc w:val="center"/>
        </w:trPr>
        <w:tc>
          <w:tcPr>
            <w:tcW w:w="1041" w:type="dxa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823" w:type="dxa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การสรุปสถานการณ์การพัฒนา</w:t>
            </w:r>
          </w:p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เป็นการวิเคราะห์กรอบการจัดทำยุทธศาสตร์ของชื่อองค์กรปกครองส่วนท้องถิ่น (ใช้การวิเคราะห์ </w:t>
            </w:r>
            <w:r w:rsidRPr="00EC6AC0">
              <w:rPr>
                <w:rFonts w:ascii="TH SarabunIT๙" w:hAnsi="TH SarabunIT๙" w:cs="TH SarabunIT๙"/>
                <w:sz w:val="32"/>
                <w:szCs w:val="32"/>
              </w:rPr>
              <w:t>SWOT Analysis</w:t>
            </w: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  <w:r w:rsidRPr="00EC6AC0">
              <w:rPr>
                <w:rFonts w:ascii="TH SarabunIT๙" w:hAnsi="TH SarabunIT๙" w:cs="TH SarabunIT๙"/>
                <w:sz w:val="32"/>
                <w:szCs w:val="32"/>
              </w:rPr>
              <w:t xml:space="preserve">Demand </w:t>
            </w: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EC6AC0">
              <w:rPr>
                <w:rFonts w:ascii="TH SarabunIT๙" w:hAnsi="TH SarabunIT๙" w:cs="TH SarabunIT๙"/>
                <w:sz w:val="32"/>
                <w:szCs w:val="32"/>
              </w:rPr>
              <w:t>Demand Analysis</w:t>
            </w: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)/</w:t>
            </w:r>
            <w:r w:rsidRPr="00EC6AC0">
              <w:rPr>
                <w:rFonts w:ascii="TH SarabunIT๙" w:hAnsi="TH SarabunIT๙" w:cs="TH SarabunIT๙"/>
                <w:sz w:val="32"/>
                <w:szCs w:val="32"/>
              </w:rPr>
              <w:t xml:space="preserve">Global Demand </w:t>
            </w: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 </w:t>
            </w:r>
            <w:r w:rsidRPr="00EC6AC0">
              <w:rPr>
                <w:rFonts w:ascii="TH SarabunIT๙" w:hAnsi="TH SarabunIT๙" w:cs="TH SarabunIT๙"/>
                <w:sz w:val="32"/>
                <w:szCs w:val="32"/>
              </w:rPr>
              <w:t>Trend</w:t>
            </w:r>
            <w:r w:rsidRPr="00EC6AC0">
              <w:rPr>
                <w:rFonts w:ascii="TH SarabunIT๙" w:hAnsi="TH SarabunIT๙" w:cs="TH SarabunIT๙"/>
                <w:spacing w:val="-14"/>
                <w:sz w:val="32"/>
                <w:szCs w:val="32"/>
              </w:rPr>
              <w:t xml:space="preserve"> </w:t>
            </w:r>
            <w:r w:rsidRPr="00EC6AC0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ปัจจัยและสถานการณ์การเปลี่ยนแปลงที่มีผลต่อการพัฒนา อย่างน้อยต้องประกอบด้วยการวิเคราะห์ศักยภาพด้านเศรษฐกิจ</w:t>
            </w:r>
            <w:r w:rsidRPr="00EC6AC0">
              <w:rPr>
                <w:rFonts w:ascii="TH SarabunIT๙" w:hAnsi="TH SarabunIT๙" w:cs="TH SarabunIT๙"/>
                <w:spacing w:val="-14"/>
                <w:sz w:val="32"/>
                <w:szCs w:val="32"/>
              </w:rPr>
              <w:t xml:space="preserve"> </w:t>
            </w:r>
            <w:r w:rsidRPr="00EC6AC0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ด้านสังคม ด้านทรัพยากรธรรมชาติและสิ่งแวดล้อม)</w:t>
            </w:r>
          </w:p>
        </w:tc>
        <w:tc>
          <w:tcPr>
            <w:tcW w:w="870" w:type="dxa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858" w:type="dxa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113" w:type="dxa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</w:p>
        </w:tc>
      </w:tr>
      <w:tr w:rsidR="00DF39F6" w:rsidRPr="00EC6AC0" w:rsidTr="00DF39F6">
        <w:trPr>
          <w:jc w:val="center"/>
        </w:trPr>
        <w:tc>
          <w:tcPr>
            <w:tcW w:w="4864" w:type="dxa"/>
            <w:gridSpan w:val="2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70" w:type="dxa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858" w:type="dxa"/>
          </w:tcPr>
          <w:p w:rsidR="00DF39F6" w:rsidRPr="00EC6AC0" w:rsidRDefault="00DF39F6" w:rsidP="00EC6AC0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1113" w:type="dxa"/>
          </w:tcPr>
          <w:p w:rsidR="00DF39F6" w:rsidRPr="00EC6AC0" w:rsidRDefault="00DF39F6" w:rsidP="00EC6AC0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90</w:t>
            </w:r>
          </w:p>
        </w:tc>
      </w:tr>
    </w:tbl>
    <w:p w:rsidR="00EC6AC0" w:rsidRDefault="00F705DB" w:rsidP="00F705DB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6AC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C6AC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F705DB" w:rsidRPr="00EC6AC0" w:rsidRDefault="00EC6AC0" w:rsidP="00F705DB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705DB" w:rsidRPr="00EC6AC0">
        <w:rPr>
          <w:rFonts w:ascii="TH SarabunIT๙" w:hAnsi="TH SarabunIT๙" w:cs="TH SarabunIT๙"/>
          <w:sz w:val="32"/>
          <w:szCs w:val="32"/>
          <w:cs/>
        </w:rPr>
        <w:t>สรุปความเห็นและข้อเสนอแนะในภาพรวมของการสรุปสถานการณ์การพัฒนา</w:t>
      </w:r>
    </w:p>
    <w:p w:rsidR="00F705DB" w:rsidRPr="00EC6AC0" w:rsidRDefault="00F705DB" w:rsidP="00EC6AC0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sz w:val="32"/>
          <w:szCs w:val="32"/>
        </w:rPr>
      </w:pPr>
      <w:r w:rsidRPr="00EC6AC0">
        <w:rPr>
          <w:rFonts w:ascii="TH SarabunIT๙" w:hAnsi="TH SarabunIT๙" w:cs="TH SarabunIT๙"/>
          <w:sz w:val="32"/>
          <w:szCs w:val="32"/>
        </w:rPr>
        <w:tab/>
      </w:r>
      <w:r w:rsidRPr="00EC6AC0">
        <w:rPr>
          <w:rFonts w:ascii="TH SarabunIT๙" w:hAnsi="TH SarabunIT๙" w:cs="TH SarabunIT๙"/>
          <w:sz w:val="32"/>
          <w:szCs w:val="32"/>
        </w:rPr>
        <w:tab/>
      </w:r>
      <w:r w:rsidR="00EC6AC0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F705DB" w:rsidRDefault="00F705DB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C6AC0" w:rsidRDefault="00EC6AC0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C6AC0" w:rsidRDefault="00EC6AC0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C6AC0" w:rsidRDefault="00EC6AC0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C6AC0" w:rsidRDefault="00EC6AC0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C6AC0" w:rsidRDefault="00EC6AC0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C6AC0" w:rsidRDefault="00EC6AC0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C6AC0" w:rsidRDefault="00EC6AC0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C6AC0" w:rsidRDefault="00EC6AC0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C6AC0" w:rsidRDefault="00EC6AC0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C6AC0" w:rsidRDefault="00EC6AC0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C6AC0" w:rsidRDefault="00EC6AC0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C6AC0" w:rsidRDefault="00EC6AC0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C6AC0" w:rsidRDefault="00EC6AC0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C6AC0" w:rsidRDefault="00EC6AC0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C6AC0" w:rsidRDefault="00EC6AC0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F39F6" w:rsidRDefault="00DF39F6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F39F6" w:rsidRDefault="00DF39F6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C6AC0" w:rsidRPr="00EC6AC0" w:rsidRDefault="00EC6AC0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705DB" w:rsidRPr="00F75547" w:rsidRDefault="00DF39F6" w:rsidP="00F705DB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F75547" w:rsidRPr="00F75547">
        <w:rPr>
          <w:rFonts w:ascii="TH SarabunIT๙" w:hAnsi="TH SarabunIT๙" w:cs="TH SarabunIT๙" w:hint="cs"/>
          <w:b/>
          <w:bCs/>
          <w:sz w:val="36"/>
          <w:szCs w:val="36"/>
          <w:cs/>
        </w:rPr>
        <w:t>1.</w:t>
      </w:r>
      <w:r w:rsidR="00F705DB" w:rsidRPr="00F75547">
        <w:rPr>
          <w:rFonts w:ascii="TH SarabunIT๙" w:hAnsi="TH SarabunIT๙" w:cs="TH SarabunIT๙"/>
          <w:b/>
          <w:bCs/>
          <w:sz w:val="36"/>
          <w:szCs w:val="36"/>
          <w:cs/>
        </w:rPr>
        <w:t>2.3</w:t>
      </w:r>
      <w:r w:rsidR="00B05C44" w:rsidRPr="00F7554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F705DB" w:rsidRPr="00F75547">
        <w:rPr>
          <w:rFonts w:ascii="TH SarabunIT๙" w:hAnsi="TH SarabunIT๙" w:cs="TH SarabunIT๙"/>
          <w:b/>
          <w:bCs/>
          <w:sz w:val="36"/>
          <w:szCs w:val="36"/>
          <w:cs/>
        </w:rPr>
        <w:t>การประเมินผลการนำแผนพัฒนาท้องถิ่นไปปฏิบัติในเชิงปริมาณ</w:t>
      </w:r>
    </w:p>
    <w:tbl>
      <w:tblPr>
        <w:tblStyle w:val="a5"/>
        <w:tblW w:w="7847" w:type="dxa"/>
        <w:jc w:val="center"/>
        <w:tblInd w:w="-787" w:type="dxa"/>
        <w:tblLook w:val="04A0"/>
      </w:tblPr>
      <w:tblGrid>
        <w:gridCol w:w="1112"/>
        <w:gridCol w:w="3894"/>
        <w:gridCol w:w="870"/>
        <w:gridCol w:w="858"/>
        <w:gridCol w:w="1113"/>
      </w:tblGrid>
      <w:tr w:rsidR="00DF39F6" w:rsidRPr="00EC6AC0" w:rsidTr="00DF39F6">
        <w:trPr>
          <w:jc w:val="center"/>
        </w:trPr>
        <w:tc>
          <w:tcPr>
            <w:tcW w:w="1112" w:type="dxa"/>
            <w:shd w:val="clear" w:color="auto" w:fill="F2F2F2" w:themeFill="background1" w:themeFillShade="F2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894" w:type="dxa"/>
            <w:shd w:val="clear" w:color="auto" w:fill="F2F2F2" w:themeFill="background1" w:themeFillShade="F2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870" w:type="dxa"/>
            <w:shd w:val="clear" w:color="auto" w:fill="F2F2F2" w:themeFill="background1" w:themeFillShade="F2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858" w:type="dxa"/>
            <w:shd w:val="clear" w:color="auto" w:fill="F2F2F2" w:themeFill="background1" w:themeFillShade="F2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  <w:tc>
          <w:tcPr>
            <w:tcW w:w="1113" w:type="dxa"/>
            <w:shd w:val="clear" w:color="auto" w:fill="F2F2F2" w:themeFill="background1" w:themeFillShade="F2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ร้อยละของคะแนนเต็ม</w:t>
            </w:r>
          </w:p>
        </w:tc>
      </w:tr>
      <w:tr w:rsidR="00DF39F6" w:rsidRPr="00EC6AC0" w:rsidTr="00DF39F6">
        <w:trPr>
          <w:trHeight w:val="6147"/>
          <w:jc w:val="center"/>
        </w:trPr>
        <w:tc>
          <w:tcPr>
            <w:tcW w:w="1112" w:type="dxa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3894" w:type="dxa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การประเมินผลการนำแผนพัฒนาท้องถิ่นไปปฏิบัติในเชิงปริมาณ</w:t>
            </w:r>
          </w:p>
          <w:p w:rsidR="00DF39F6" w:rsidRPr="00EC6AC0" w:rsidRDefault="00DF39F6" w:rsidP="00B95F83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2.1 การควบคุมที่มีการใช้ตัวเลขต่าง ๆ เพื่อนำมาใช้วัดผลในเชิงปริมาณ เช่น การวัดจำนวนโครงการ กิจกรรม งานต่าง ๆ ก็คือผลผลิตนั่นเองว่าเป็นไปตามที่ตั้งเป้าหมายเอาไว้หรือไม่จำนวนที่ดำเนินการจริงตามที่ได้กำหนดไว้เท่าไหร่ จำนวนที่ไม่สามารถดำเนินการได้มีจำนวนเท่าไหร่ สามารถอธิบายได้ตามหลักประสิทธิภาพ (</w:t>
            </w:r>
            <w:r w:rsidRPr="00EC6AC0">
              <w:rPr>
                <w:rFonts w:ascii="TH SarabunIT๙" w:hAnsi="TH SarabunIT๙" w:cs="TH SarabunIT๙"/>
                <w:sz w:val="32"/>
                <w:szCs w:val="32"/>
              </w:rPr>
              <w:t>Efficiency</w:t>
            </w: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) ของการพัฒนาท้องถิ่นตามอำนาจหน้าที่ที่ได้กำหนดไว้</w:t>
            </w:r>
          </w:p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2.2 วิเคราะห์ผลกระทบ/สิ่งที่กระทบ (</w:t>
            </w:r>
            <w:r w:rsidRPr="00EC6AC0">
              <w:rPr>
                <w:rFonts w:ascii="TH SarabunIT๙" w:hAnsi="TH SarabunIT๙" w:cs="TH SarabunIT๙"/>
                <w:sz w:val="32"/>
                <w:szCs w:val="32"/>
              </w:rPr>
              <w:t>I</w:t>
            </w:r>
            <w:r w:rsidRPr="00EC6AC0">
              <w:rPr>
                <w:rStyle w:val="shorttext"/>
                <w:rFonts w:ascii="TH SarabunIT๙" w:hAnsi="TH SarabunIT๙" w:cs="TH SarabunIT๙"/>
                <w:sz w:val="32"/>
                <w:szCs w:val="32"/>
              </w:rPr>
              <w:t>mpact</w:t>
            </w:r>
            <w:r w:rsidRPr="00EC6AC0">
              <w:rPr>
                <w:rStyle w:val="shorttext"/>
                <w:rFonts w:ascii="TH SarabunIT๙" w:hAnsi="TH SarabunIT๙" w:cs="TH SarabunIT๙"/>
                <w:sz w:val="32"/>
                <w:szCs w:val="32"/>
                <w:cs/>
              </w:rPr>
              <w:t>) โครงการที่ดำเนินการใน        เชิงปริมาณ (</w:t>
            </w:r>
            <w:r w:rsidRPr="00EC6AC0">
              <w:rPr>
                <w:rStyle w:val="shorttext"/>
                <w:rFonts w:ascii="TH SarabunIT๙" w:hAnsi="TH SarabunIT๙" w:cs="TH SarabunIT๙"/>
                <w:sz w:val="32"/>
                <w:szCs w:val="32"/>
              </w:rPr>
              <w:t>Quantitative</w:t>
            </w:r>
            <w:r w:rsidRPr="00EC6AC0">
              <w:rPr>
                <w:rStyle w:val="shorttext"/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870" w:type="dxa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858" w:type="dxa"/>
          </w:tcPr>
          <w:p w:rsidR="00DF39F6" w:rsidRPr="00EC6AC0" w:rsidRDefault="00DF39F6" w:rsidP="00CE4FE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113" w:type="dxa"/>
          </w:tcPr>
          <w:p w:rsidR="00DF39F6" w:rsidRPr="00EC6AC0" w:rsidRDefault="00DF39F6" w:rsidP="00CE4FE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DF39F6" w:rsidRPr="00EC6AC0" w:rsidTr="00DF39F6">
        <w:trPr>
          <w:jc w:val="center"/>
        </w:trPr>
        <w:tc>
          <w:tcPr>
            <w:tcW w:w="5006" w:type="dxa"/>
            <w:gridSpan w:val="2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70" w:type="dxa"/>
          </w:tcPr>
          <w:p w:rsidR="00DF39F6" w:rsidRPr="00EC6AC0" w:rsidRDefault="00DF39F6" w:rsidP="00CE4FE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858" w:type="dxa"/>
          </w:tcPr>
          <w:p w:rsidR="00DF39F6" w:rsidRPr="00CE4FE8" w:rsidRDefault="00DF39F6" w:rsidP="00CE4FE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E4FE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1113" w:type="dxa"/>
          </w:tcPr>
          <w:p w:rsidR="00DF39F6" w:rsidRPr="00CE4FE8" w:rsidRDefault="00DF39F6" w:rsidP="00CE4FE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E4FE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</w:p>
        </w:tc>
      </w:tr>
    </w:tbl>
    <w:p w:rsidR="00F705DB" w:rsidRPr="00EC6AC0" w:rsidRDefault="00F705DB" w:rsidP="00F705DB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C6AC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C6AC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C6AC0">
        <w:rPr>
          <w:rFonts w:ascii="TH SarabunIT๙" w:hAnsi="TH SarabunIT๙" w:cs="TH SarabunIT๙"/>
          <w:sz w:val="32"/>
          <w:szCs w:val="32"/>
          <w:cs/>
        </w:rPr>
        <w:t xml:space="preserve">สรุปความเห็นและข้อเสนอแนะในภาพรวมของการประเมินผลการนำแผนพัฒนาท้องถิ่น </w:t>
      </w:r>
      <w:r w:rsidR="00DF39F6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EC6AC0">
        <w:rPr>
          <w:rFonts w:ascii="TH SarabunIT๙" w:hAnsi="TH SarabunIT๙" w:cs="TH SarabunIT๙"/>
          <w:sz w:val="32"/>
          <w:szCs w:val="32"/>
          <w:cs/>
        </w:rPr>
        <w:t xml:space="preserve"> ไปปฏิบัติในเชิงปริมาณ</w:t>
      </w:r>
    </w:p>
    <w:p w:rsidR="00F705DB" w:rsidRDefault="00F705DB" w:rsidP="00CE4FE8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EC6AC0">
        <w:rPr>
          <w:rFonts w:ascii="TH SarabunIT๙" w:hAnsi="TH SarabunIT๙" w:cs="TH SarabunIT๙"/>
          <w:sz w:val="32"/>
          <w:szCs w:val="32"/>
        </w:rPr>
        <w:tab/>
      </w:r>
      <w:r w:rsidRPr="00EC6AC0">
        <w:rPr>
          <w:rFonts w:ascii="TH SarabunIT๙" w:hAnsi="TH SarabunIT๙" w:cs="TH SarabunIT๙"/>
          <w:sz w:val="32"/>
          <w:szCs w:val="32"/>
        </w:rPr>
        <w:tab/>
      </w:r>
      <w:r w:rsidR="00CE4FE8">
        <w:rPr>
          <w:rFonts w:ascii="TH SarabunIT๙" w:hAnsi="TH SarabunIT๙" w:cs="TH SarabunIT๙"/>
          <w:sz w:val="32"/>
          <w:szCs w:val="32"/>
        </w:rPr>
        <w:t xml:space="preserve">- </w:t>
      </w:r>
    </w:p>
    <w:p w:rsidR="00CE4FE8" w:rsidRDefault="00CE4FE8" w:rsidP="00CE4FE8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CE4FE8" w:rsidRDefault="00CE4FE8" w:rsidP="00CE4FE8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CE4FE8" w:rsidRDefault="00CE4FE8" w:rsidP="00CE4FE8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CE4FE8" w:rsidRDefault="00CE4FE8" w:rsidP="00CE4FE8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CE4FE8" w:rsidRDefault="00CE4FE8" w:rsidP="00CE4FE8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CE4FE8" w:rsidRDefault="00CE4FE8" w:rsidP="00CE4FE8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CE4FE8" w:rsidRPr="00EC6AC0" w:rsidRDefault="00CE4FE8" w:rsidP="00CE4FE8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sz w:val="32"/>
          <w:szCs w:val="32"/>
        </w:rPr>
      </w:pPr>
    </w:p>
    <w:p w:rsidR="00F705DB" w:rsidRPr="00EC6AC0" w:rsidRDefault="00F705DB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705DB" w:rsidRPr="00EC6AC0" w:rsidRDefault="00F705DB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705DB" w:rsidRPr="00EC6AC0" w:rsidRDefault="00F705DB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705DB" w:rsidRPr="00EC6AC0" w:rsidRDefault="00F705DB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705DB" w:rsidRPr="00EC6AC0" w:rsidRDefault="00F705DB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705DB" w:rsidRPr="00F75547" w:rsidRDefault="00F705DB" w:rsidP="00F705DB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jc w:val="thaiDistribute"/>
        <w:rPr>
          <w:rFonts w:ascii="TH SarabunIT๙" w:hAnsi="TH SarabunIT๙" w:cs="TH SarabunIT๙"/>
          <w:sz w:val="36"/>
          <w:szCs w:val="36"/>
        </w:rPr>
      </w:pPr>
      <w:r w:rsidRPr="00EC6AC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C6AC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75547" w:rsidRPr="00F75547">
        <w:rPr>
          <w:rFonts w:ascii="TH SarabunIT๙" w:hAnsi="TH SarabunIT๙" w:cs="TH SarabunIT๙" w:hint="cs"/>
          <w:b/>
          <w:bCs/>
          <w:sz w:val="36"/>
          <w:szCs w:val="36"/>
          <w:cs/>
        </w:rPr>
        <w:t>1.</w:t>
      </w:r>
      <w:r w:rsidR="00F75547" w:rsidRPr="00F75547">
        <w:rPr>
          <w:rFonts w:ascii="TH SarabunIT๙" w:hAnsi="TH SarabunIT๙" w:cs="TH SarabunIT๙"/>
          <w:b/>
          <w:bCs/>
          <w:sz w:val="36"/>
          <w:szCs w:val="36"/>
          <w:cs/>
        </w:rPr>
        <w:t>2.4</w:t>
      </w:r>
      <w:r w:rsidRPr="00F75547">
        <w:rPr>
          <w:rFonts w:ascii="TH SarabunIT๙" w:hAnsi="TH SarabunIT๙" w:cs="TH SarabunIT๙"/>
          <w:b/>
          <w:bCs/>
          <w:sz w:val="36"/>
          <w:szCs w:val="36"/>
          <w:cs/>
        </w:rPr>
        <w:t>การประเมินผลการนำแผนพัฒนาท้องถิ่นไปปฏิบัติในเชิงคุณภาพ</w:t>
      </w:r>
      <w:r w:rsidR="00F75547">
        <w:rPr>
          <w:rFonts w:ascii="TH SarabunIT๙" w:hAnsi="TH SarabunIT๙" w:cs="TH SarabunIT๙"/>
          <w:sz w:val="36"/>
          <w:szCs w:val="36"/>
          <w:cs/>
        </w:rPr>
        <w:tab/>
      </w:r>
    </w:p>
    <w:tbl>
      <w:tblPr>
        <w:tblStyle w:val="a5"/>
        <w:tblW w:w="6952" w:type="dxa"/>
        <w:jc w:val="center"/>
        <w:tblInd w:w="108" w:type="dxa"/>
        <w:tblLook w:val="04A0"/>
      </w:tblPr>
      <w:tblGrid>
        <w:gridCol w:w="724"/>
        <w:gridCol w:w="3387"/>
        <w:gridCol w:w="870"/>
        <w:gridCol w:w="858"/>
        <w:gridCol w:w="1113"/>
      </w:tblGrid>
      <w:tr w:rsidR="00DF39F6" w:rsidRPr="00EC6AC0" w:rsidTr="00DF39F6">
        <w:trPr>
          <w:jc w:val="center"/>
        </w:trPr>
        <w:tc>
          <w:tcPr>
            <w:tcW w:w="724" w:type="dxa"/>
            <w:shd w:val="clear" w:color="auto" w:fill="F2F2F2" w:themeFill="background1" w:themeFillShade="F2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387" w:type="dxa"/>
            <w:shd w:val="clear" w:color="auto" w:fill="F2F2F2" w:themeFill="background1" w:themeFillShade="F2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870" w:type="dxa"/>
            <w:shd w:val="clear" w:color="auto" w:fill="F2F2F2" w:themeFill="background1" w:themeFillShade="F2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858" w:type="dxa"/>
            <w:shd w:val="clear" w:color="auto" w:fill="F2F2F2" w:themeFill="background1" w:themeFillShade="F2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  <w:tc>
          <w:tcPr>
            <w:tcW w:w="1113" w:type="dxa"/>
            <w:shd w:val="clear" w:color="auto" w:fill="F2F2F2" w:themeFill="background1" w:themeFillShade="F2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ร้อยละของคะแนนเต็ม</w:t>
            </w:r>
          </w:p>
        </w:tc>
      </w:tr>
      <w:tr w:rsidR="00DF39F6" w:rsidRPr="00EC6AC0" w:rsidTr="00DF39F6">
        <w:trPr>
          <w:trHeight w:val="8317"/>
          <w:jc w:val="center"/>
        </w:trPr>
        <w:tc>
          <w:tcPr>
            <w:tcW w:w="724" w:type="dxa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3387" w:type="dxa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การประเมินผลการนำแผนพัฒนาท้องถิ่นไปปฏิบัติในเชิงคุณภาพ</w:t>
            </w:r>
          </w:p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3.1 การประเมินประสิทธิผลของแผนพัฒนาในเชิงคุณภาพคือการนำเอาเทคนิคต่าง ๆ มาใช้เพื่อวัดว่าภารกิจ โครงการ กิจกรรม งานต่าง ๆ ที่ดำเนินการในพื้นที่นั้น ๆ  ตรงต่อความต้องการของประชาชนหรือไม่และเป็นไปตามอำนาจหน้าที่หรือไม่ ประชาชนพึงพอใจหรือไม่ สิ่งของ วัสดุ ครุภัณฑ์ การดำเนินการต่าง ๆ  มีสภาพหรือลักษณะถูกต้อง คงทน ถาวร สามารถใช้การได้ตามวัตถุประสงค์หรือไม่ ซึ่งเป็นไปตามหลักประสิทธิผล (</w:t>
            </w:r>
            <w:r w:rsidRPr="00EC6AC0">
              <w:rPr>
                <w:rFonts w:ascii="TH SarabunIT๙" w:hAnsi="TH SarabunIT๙" w:cs="TH SarabunIT๙"/>
                <w:sz w:val="32"/>
                <w:szCs w:val="32"/>
              </w:rPr>
              <w:t>Effectiveness</w:t>
            </w: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) ผลการปฏิบัติราชการที่บรรลุวัตถุประสงค์และเป้าหมายของแผนการปฏิบัติราชการตามที่ได้รับงบประมาณมาดำเนินการ รวมถึงสามารถเทียบเคียงกับส่วนราชการหรือหน่วยงาน</w:t>
            </w:r>
          </w:p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3.2 วิเคราะห์ผลกระทบ/สิ่งที่กระทบ (</w:t>
            </w:r>
            <w:r w:rsidRPr="00EC6AC0">
              <w:rPr>
                <w:rFonts w:ascii="TH SarabunIT๙" w:hAnsi="TH SarabunIT๙" w:cs="TH SarabunIT๙"/>
                <w:sz w:val="32"/>
                <w:szCs w:val="32"/>
              </w:rPr>
              <w:t>I</w:t>
            </w:r>
            <w:r w:rsidRPr="00EC6AC0">
              <w:rPr>
                <w:rStyle w:val="shorttext"/>
                <w:rFonts w:ascii="TH SarabunIT๙" w:hAnsi="TH SarabunIT๙" w:cs="TH SarabunIT๙"/>
                <w:sz w:val="32"/>
                <w:szCs w:val="32"/>
              </w:rPr>
              <w:t>mpact</w:t>
            </w:r>
            <w:r w:rsidRPr="00EC6AC0">
              <w:rPr>
                <w:rStyle w:val="shorttext"/>
                <w:rFonts w:ascii="TH SarabunIT๙" w:hAnsi="TH SarabunIT๙" w:cs="TH SarabunIT๙"/>
                <w:sz w:val="32"/>
                <w:szCs w:val="32"/>
                <w:cs/>
              </w:rPr>
              <w:t>) โครงการที่ดำเนินการในเชิงคุณภาพ (</w:t>
            </w:r>
            <w:r w:rsidRPr="00EC6AC0">
              <w:rPr>
                <w:rStyle w:val="shorttext"/>
                <w:rFonts w:ascii="TH SarabunIT๙" w:hAnsi="TH SarabunIT๙" w:cs="TH SarabunIT๙"/>
                <w:sz w:val="32"/>
                <w:szCs w:val="32"/>
              </w:rPr>
              <w:t>Qualitative</w:t>
            </w:r>
            <w:r w:rsidRPr="00EC6AC0">
              <w:rPr>
                <w:rStyle w:val="shorttext"/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870" w:type="dxa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858" w:type="dxa"/>
          </w:tcPr>
          <w:p w:rsidR="00DF39F6" w:rsidRPr="00EC6AC0" w:rsidRDefault="00DF39F6" w:rsidP="00CE4FE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113" w:type="dxa"/>
          </w:tcPr>
          <w:p w:rsidR="00DF39F6" w:rsidRPr="00EC6AC0" w:rsidRDefault="00DF39F6" w:rsidP="00CE4FE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DF39F6" w:rsidRPr="00EC6AC0" w:rsidTr="00DF39F6">
        <w:trPr>
          <w:jc w:val="center"/>
        </w:trPr>
        <w:tc>
          <w:tcPr>
            <w:tcW w:w="4111" w:type="dxa"/>
            <w:gridSpan w:val="2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70" w:type="dxa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858" w:type="dxa"/>
          </w:tcPr>
          <w:p w:rsidR="00DF39F6" w:rsidRPr="00CE4FE8" w:rsidRDefault="00DF39F6" w:rsidP="00CE4FE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E4F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1113" w:type="dxa"/>
          </w:tcPr>
          <w:p w:rsidR="00DF39F6" w:rsidRPr="00CE4FE8" w:rsidRDefault="00DF39F6" w:rsidP="00CE4FE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E4F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</w:tr>
    </w:tbl>
    <w:p w:rsidR="00F705DB" w:rsidRPr="00EC6AC0" w:rsidRDefault="00F705DB" w:rsidP="00F705DB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C6AC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C6AC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C6AC0">
        <w:rPr>
          <w:rFonts w:ascii="TH SarabunIT๙" w:hAnsi="TH SarabunIT๙" w:cs="TH SarabunIT๙"/>
          <w:sz w:val="32"/>
          <w:szCs w:val="32"/>
          <w:cs/>
        </w:rPr>
        <w:t>สรุปความเห็นและข้อเสนอแนะในภาพรวมของการประเมินผลการนำแผนพัฒนาท้องถิ่นไปปฏิบัติในเชิงคุณภาพ</w:t>
      </w:r>
    </w:p>
    <w:p w:rsidR="00F705DB" w:rsidRPr="00EC6AC0" w:rsidRDefault="00F705DB" w:rsidP="00CE4FE8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EC6AC0">
        <w:rPr>
          <w:rFonts w:ascii="TH SarabunIT๙" w:hAnsi="TH SarabunIT๙" w:cs="TH SarabunIT๙"/>
          <w:sz w:val="32"/>
          <w:szCs w:val="32"/>
        </w:rPr>
        <w:tab/>
      </w:r>
      <w:r w:rsidRPr="00EC6AC0">
        <w:rPr>
          <w:rFonts w:ascii="TH SarabunIT๙" w:hAnsi="TH SarabunIT๙" w:cs="TH SarabunIT๙"/>
          <w:sz w:val="32"/>
          <w:szCs w:val="32"/>
        </w:rPr>
        <w:tab/>
      </w:r>
      <w:r w:rsidR="00CE4FE8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F705DB" w:rsidRPr="00EC6AC0" w:rsidRDefault="00F705DB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705DB" w:rsidRPr="00EC6AC0" w:rsidRDefault="00F705DB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705DB" w:rsidRPr="00EC6AC0" w:rsidRDefault="00F705DB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705DB" w:rsidRDefault="00F705DB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F39F6" w:rsidRDefault="00DF39F6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F39F6" w:rsidRPr="00EC6AC0" w:rsidRDefault="00DF39F6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705DB" w:rsidRPr="00F75547" w:rsidRDefault="00F705DB" w:rsidP="00F705DB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EC6AC0">
        <w:rPr>
          <w:rFonts w:ascii="TH SarabunIT๙" w:hAnsi="TH SarabunIT๙" w:cs="TH SarabunIT๙"/>
          <w:sz w:val="32"/>
          <w:szCs w:val="32"/>
          <w:cs/>
        </w:rPr>
        <w:tab/>
      </w:r>
      <w:r w:rsidR="00DF39F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 w:rsidR="00F75547" w:rsidRPr="00F75547">
        <w:rPr>
          <w:rFonts w:ascii="TH SarabunIT๙" w:hAnsi="TH SarabunIT๙" w:cs="TH SarabunIT๙" w:hint="cs"/>
          <w:b/>
          <w:bCs/>
          <w:sz w:val="36"/>
          <w:szCs w:val="36"/>
          <w:cs/>
        </w:rPr>
        <w:t>1.</w:t>
      </w:r>
      <w:r w:rsidR="00B05C44" w:rsidRPr="00F75547">
        <w:rPr>
          <w:rFonts w:ascii="TH SarabunIT๙" w:hAnsi="TH SarabunIT๙" w:cs="TH SarabunIT๙"/>
          <w:b/>
          <w:bCs/>
          <w:sz w:val="36"/>
          <w:szCs w:val="36"/>
          <w:cs/>
        </w:rPr>
        <w:t>2</w:t>
      </w:r>
      <w:r w:rsidRPr="00F75547">
        <w:rPr>
          <w:rFonts w:ascii="TH SarabunIT๙" w:hAnsi="TH SarabunIT๙" w:cs="TH SarabunIT๙"/>
          <w:b/>
          <w:bCs/>
          <w:sz w:val="36"/>
          <w:szCs w:val="36"/>
          <w:cs/>
        </w:rPr>
        <w:t>.5</w:t>
      </w:r>
      <w:r w:rsidR="00B05C44" w:rsidRPr="00F7554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F75547">
        <w:rPr>
          <w:rFonts w:ascii="TH SarabunIT๙" w:hAnsi="TH SarabunIT๙" w:cs="TH SarabunIT๙"/>
          <w:b/>
          <w:bCs/>
          <w:sz w:val="36"/>
          <w:szCs w:val="36"/>
          <w:cs/>
        </w:rPr>
        <w:t>แผนงานและยุทธศาสตร์การพัฒนา</w:t>
      </w:r>
      <w:r w:rsidRPr="00F75547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tbl>
      <w:tblPr>
        <w:tblStyle w:val="a5"/>
        <w:tblW w:w="6953" w:type="dxa"/>
        <w:jc w:val="center"/>
        <w:tblInd w:w="108" w:type="dxa"/>
        <w:tblLook w:val="04A0"/>
      </w:tblPr>
      <w:tblGrid>
        <w:gridCol w:w="724"/>
        <w:gridCol w:w="3388"/>
        <w:gridCol w:w="870"/>
        <w:gridCol w:w="858"/>
        <w:gridCol w:w="1113"/>
      </w:tblGrid>
      <w:tr w:rsidR="00DF39F6" w:rsidRPr="00EC6AC0" w:rsidTr="00DF39F6">
        <w:trPr>
          <w:jc w:val="center"/>
        </w:trPr>
        <w:tc>
          <w:tcPr>
            <w:tcW w:w="724" w:type="dxa"/>
            <w:shd w:val="clear" w:color="auto" w:fill="F2F2F2" w:themeFill="background1" w:themeFillShade="F2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388" w:type="dxa"/>
            <w:shd w:val="clear" w:color="auto" w:fill="F2F2F2" w:themeFill="background1" w:themeFillShade="F2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870" w:type="dxa"/>
            <w:shd w:val="clear" w:color="auto" w:fill="F2F2F2" w:themeFill="background1" w:themeFillShade="F2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858" w:type="dxa"/>
            <w:shd w:val="clear" w:color="auto" w:fill="F2F2F2" w:themeFill="background1" w:themeFillShade="F2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  <w:tc>
          <w:tcPr>
            <w:tcW w:w="1113" w:type="dxa"/>
            <w:shd w:val="clear" w:color="auto" w:fill="F2F2F2" w:themeFill="background1" w:themeFillShade="F2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ร้อยละของคะแนนเต็ม</w:t>
            </w:r>
          </w:p>
        </w:tc>
      </w:tr>
      <w:tr w:rsidR="00DF39F6" w:rsidRPr="00EC6AC0" w:rsidTr="00DF39F6">
        <w:trPr>
          <w:trHeight w:val="6509"/>
          <w:jc w:val="center"/>
        </w:trPr>
        <w:tc>
          <w:tcPr>
            <w:tcW w:w="724" w:type="dxa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3388" w:type="dxa"/>
          </w:tcPr>
          <w:p w:rsidR="00DF39F6" w:rsidRPr="00EC6AC0" w:rsidRDefault="00DF39F6" w:rsidP="00CE4FE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แผนงานและยุทธศาสตร์การพัฒนา</w:t>
            </w:r>
          </w:p>
          <w:p w:rsidR="00DF39F6" w:rsidRPr="00EC6AC0" w:rsidRDefault="00DF39F6" w:rsidP="00CE4FE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</w:rPr>
              <w:t xml:space="preserve">4.1 </w:t>
            </w: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วิเคราะห์แผนงาน งาน ที่เกิดจากด้านต่าง ๆ มีความสอดคล้องกับยุทธศาสตร์ของ</w:t>
            </w:r>
            <w:r w:rsidRPr="00CE4F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องค์การบริหารส่วนตำบลป่าบอน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ในมิติต่าง ๆ จนนำไปสู่การจัดทำโครงการพัฒนาท้องถิ่นโดยใช้ </w:t>
            </w:r>
            <w:r w:rsidRPr="00EC6AC0">
              <w:rPr>
                <w:rFonts w:ascii="TH SarabunIT๙" w:hAnsi="TH SarabunIT๙" w:cs="TH SarabunIT๙"/>
                <w:sz w:val="32"/>
                <w:szCs w:val="32"/>
              </w:rPr>
              <w:t>SWOT Analysis</w:t>
            </w: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  <w:r w:rsidRPr="00EC6AC0">
              <w:rPr>
                <w:rFonts w:ascii="TH SarabunIT๙" w:hAnsi="TH SarabunIT๙" w:cs="TH SarabunIT๙"/>
                <w:sz w:val="32"/>
                <w:szCs w:val="32"/>
              </w:rPr>
              <w:t xml:space="preserve">Demand </w:t>
            </w: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EC6AC0">
              <w:rPr>
                <w:rFonts w:ascii="TH SarabunIT๙" w:hAnsi="TH SarabunIT๙" w:cs="TH SarabunIT๙"/>
                <w:sz w:val="32"/>
                <w:szCs w:val="32"/>
              </w:rPr>
              <w:t>Demand  Analysis</w:t>
            </w: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)/</w:t>
            </w:r>
            <w:r w:rsidRPr="00EC6AC0">
              <w:rPr>
                <w:rFonts w:ascii="TH SarabunIT๙" w:hAnsi="TH SarabunIT๙" w:cs="TH SarabunIT๙"/>
                <w:sz w:val="32"/>
                <w:szCs w:val="32"/>
              </w:rPr>
              <w:t>Global Demand</w:t>
            </w: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  <w:r w:rsidRPr="00EC6AC0">
              <w:rPr>
                <w:rFonts w:ascii="TH SarabunIT๙" w:hAnsi="TH SarabunIT๙" w:cs="TH SarabunIT๙"/>
                <w:sz w:val="32"/>
                <w:szCs w:val="32"/>
              </w:rPr>
              <w:t>Trend</w:t>
            </w: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หรือหลักการบูรณาการ (</w:t>
            </w:r>
            <w:r w:rsidRPr="00EC6AC0">
              <w:rPr>
                <w:rFonts w:ascii="TH SarabunIT๙" w:hAnsi="TH SarabunIT๙" w:cs="TH SarabunIT๙"/>
                <w:sz w:val="32"/>
                <w:szCs w:val="32"/>
              </w:rPr>
              <w:t>Integration</w:t>
            </w: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) กับชื่อองค์กรปกครองส่วนท้องถิ่นที่มีพื้นที่ติดต่อกัน</w:t>
            </w:r>
          </w:p>
          <w:p w:rsidR="00DF39F6" w:rsidRPr="00EC6AC0" w:rsidRDefault="00DF39F6" w:rsidP="00CE4FE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4.2 วิเคราะห์แผนงาน งาน ที่เกิดจากด้านต่าง ๆ ที่สอดคล้องกับการแก้ไขปัญหาความยากจน   หลักประชารัฐ และหลักปรัชญาเศรษฐกิจพอเพียง และโดยเฉพาะเศรษฐกิจพอเพียงท้องถิ่น       (ด้านการเกษตรและแหล่งน้ำ) (</w:t>
            </w:r>
            <w:r w:rsidRPr="00EC6AC0">
              <w:rPr>
                <w:rFonts w:ascii="TH SarabunIT๙" w:hAnsi="TH SarabunIT๙" w:cs="TH SarabunIT๙"/>
                <w:spacing w:val="-14"/>
                <w:sz w:val="32"/>
                <w:szCs w:val="32"/>
              </w:rPr>
              <w:t>Local  Sufficiency  Economy  Plan : LSEP</w:t>
            </w:r>
            <w:r w:rsidRPr="00EC6AC0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)</w:t>
            </w:r>
          </w:p>
        </w:tc>
        <w:tc>
          <w:tcPr>
            <w:tcW w:w="870" w:type="dxa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858" w:type="dxa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113" w:type="dxa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DF39F6" w:rsidRPr="00EC6AC0" w:rsidTr="00DF39F6">
        <w:trPr>
          <w:jc w:val="center"/>
        </w:trPr>
        <w:tc>
          <w:tcPr>
            <w:tcW w:w="4112" w:type="dxa"/>
            <w:gridSpan w:val="2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70" w:type="dxa"/>
          </w:tcPr>
          <w:p w:rsidR="00DF39F6" w:rsidRPr="00CE4FE8" w:rsidRDefault="00DF39F6" w:rsidP="00CE4FE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4F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858" w:type="dxa"/>
          </w:tcPr>
          <w:p w:rsidR="00DF39F6" w:rsidRPr="00CE4FE8" w:rsidRDefault="00DF39F6" w:rsidP="00CE4FE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4F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113" w:type="dxa"/>
          </w:tcPr>
          <w:p w:rsidR="00DF39F6" w:rsidRPr="00CE4FE8" w:rsidRDefault="00DF39F6" w:rsidP="00CE4FE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4F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</w:tbl>
    <w:p w:rsidR="00F705DB" w:rsidRPr="00EC6AC0" w:rsidRDefault="00F705DB" w:rsidP="00F705DB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C6AC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C6AC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C6AC0">
        <w:rPr>
          <w:rFonts w:ascii="TH SarabunIT๙" w:hAnsi="TH SarabunIT๙" w:cs="TH SarabunIT๙"/>
          <w:sz w:val="32"/>
          <w:szCs w:val="32"/>
          <w:cs/>
        </w:rPr>
        <w:t>สรุปความเห็นและข้อเสนอแนะในภาพรวมของแผนงานและยุทธศาสตร์การพัฒนา</w:t>
      </w:r>
    </w:p>
    <w:p w:rsidR="00F705DB" w:rsidRDefault="00F705DB" w:rsidP="00CE4FE8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EC6AC0">
        <w:rPr>
          <w:rFonts w:ascii="TH SarabunIT๙" w:hAnsi="TH SarabunIT๙" w:cs="TH SarabunIT๙"/>
          <w:sz w:val="32"/>
          <w:szCs w:val="32"/>
        </w:rPr>
        <w:tab/>
      </w:r>
      <w:r w:rsidRPr="00EC6AC0">
        <w:rPr>
          <w:rFonts w:ascii="TH SarabunIT๙" w:hAnsi="TH SarabunIT๙" w:cs="TH SarabunIT๙"/>
          <w:sz w:val="32"/>
          <w:szCs w:val="32"/>
        </w:rPr>
        <w:tab/>
      </w:r>
      <w:r w:rsidR="00CE4FE8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CE4FE8" w:rsidRDefault="00CE4FE8" w:rsidP="00CE4FE8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CE4FE8" w:rsidRDefault="00CE4FE8" w:rsidP="00CE4FE8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CE4FE8" w:rsidRPr="00EC6AC0" w:rsidRDefault="00CE4FE8" w:rsidP="00CE4FE8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sz w:val="32"/>
          <w:szCs w:val="32"/>
        </w:rPr>
      </w:pPr>
    </w:p>
    <w:p w:rsidR="00F705DB" w:rsidRPr="00EC6AC0" w:rsidRDefault="00F705DB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705DB" w:rsidRPr="00EC6AC0" w:rsidRDefault="00F705DB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705DB" w:rsidRPr="00EC6AC0" w:rsidRDefault="00F705DB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705DB" w:rsidRPr="00EC6AC0" w:rsidRDefault="00F705DB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705DB" w:rsidRPr="00EC6AC0" w:rsidRDefault="00F705DB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705DB" w:rsidRDefault="00F705DB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F39F6" w:rsidRDefault="00DF39F6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B50B2" w:rsidRDefault="00FB50B2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F39F6" w:rsidRDefault="00DF39F6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D0F7E" w:rsidRPr="00EC6AC0" w:rsidRDefault="005D0F7E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7989" w:type="dxa"/>
        <w:jc w:val="center"/>
        <w:tblInd w:w="-929" w:type="dxa"/>
        <w:tblLook w:val="04A0"/>
      </w:tblPr>
      <w:tblGrid>
        <w:gridCol w:w="1042"/>
        <w:gridCol w:w="4106"/>
        <w:gridCol w:w="870"/>
        <w:gridCol w:w="858"/>
        <w:gridCol w:w="1113"/>
      </w:tblGrid>
      <w:tr w:rsidR="00DF39F6" w:rsidRPr="00EC6AC0" w:rsidTr="00DF39F6">
        <w:trPr>
          <w:jc w:val="center"/>
        </w:trPr>
        <w:tc>
          <w:tcPr>
            <w:tcW w:w="1042" w:type="dxa"/>
            <w:shd w:val="clear" w:color="auto" w:fill="F2F2F2" w:themeFill="background1" w:themeFillShade="F2"/>
          </w:tcPr>
          <w:p w:rsidR="00DF39F6" w:rsidRPr="005D0F7E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D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106" w:type="dxa"/>
            <w:shd w:val="clear" w:color="auto" w:fill="F2F2F2" w:themeFill="background1" w:themeFillShade="F2"/>
          </w:tcPr>
          <w:p w:rsidR="00DF39F6" w:rsidRPr="005D0F7E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D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870" w:type="dxa"/>
            <w:shd w:val="clear" w:color="auto" w:fill="F2F2F2" w:themeFill="background1" w:themeFillShade="F2"/>
          </w:tcPr>
          <w:p w:rsidR="00DF39F6" w:rsidRPr="005D0F7E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D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DF39F6" w:rsidRPr="005D0F7E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D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858" w:type="dxa"/>
            <w:shd w:val="clear" w:color="auto" w:fill="F2F2F2" w:themeFill="background1" w:themeFillShade="F2"/>
          </w:tcPr>
          <w:p w:rsidR="00DF39F6" w:rsidRPr="005D0F7E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D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DF39F6" w:rsidRPr="005D0F7E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D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  <w:tc>
          <w:tcPr>
            <w:tcW w:w="1113" w:type="dxa"/>
            <w:shd w:val="clear" w:color="auto" w:fill="F2F2F2" w:themeFill="background1" w:themeFillShade="F2"/>
          </w:tcPr>
          <w:p w:rsidR="00DF39F6" w:rsidRPr="005D0F7E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D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ร้อยละของคะแนนเต็ม</w:t>
            </w:r>
          </w:p>
        </w:tc>
      </w:tr>
      <w:tr w:rsidR="00DF39F6" w:rsidRPr="00EC6AC0" w:rsidTr="00DF39F6">
        <w:trPr>
          <w:jc w:val="center"/>
        </w:trPr>
        <w:tc>
          <w:tcPr>
            <w:tcW w:w="1042" w:type="dxa"/>
          </w:tcPr>
          <w:p w:rsidR="00DF39F6" w:rsidRPr="005D0F7E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D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4106" w:type="dxa"/>
          </w:tcPr>
          <w:p w:rsidR="00DF39F6" w:rsidRPr="005D0F7E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D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โครงการพัฒนา</w:t>
            </w:r>
          </w:p>
        </w:tc>
        <w:tc>
          <w:tcPr>
            <w:tcW w:w="870" w:type="dxa"/>
          </w:tcPr>
          <w:p w:rsidR="00DF39F6" w:rsidRPr="005D0F7E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D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</w:t>
            </w:r>
            <w:r w:rsidRPr="005D0F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858" w:type="dxa"/>
          </w:tcPr>
          <w:p w:rsidR="00DF39F6" w:rsidRPr="005D0F7E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3" w:type="dxa"/>
          </w:tcPr>
          <w:p w:rsidR="00DF39F6" w:rsidRPr="005D0F7E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F39F6" w:rsidRPr="00EC6AC0" w:rsidTr="00DF39F6">
        <w:trPr>
          <w:jc w:val="center"/>
        </w:trPr>
        <w:tc>
          <w:tcPr>
            <w:tcW w:w="1042" w:type="dxa"/>
            <w:vMerge w:val="restart"/>
          </w:tcPr>
          <w:p w:rsidR="00DF39F6" w:rsidRPr="005D0F7E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6" w:type="dxa"/>
          </w:tcPr>
          <w:p w:rsidR="00DF39F6" w:rsidRPr="005D0F7E" w:rsidRDefault="00DF39F6" w:rsidP="005D0F7E">
            <w:pPr>
              <w:pStyle w:val="a3"/>
              <w:tabs>
                <w:tab w:val="left" w:pos="1134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5D0F7E">
              <w:rPr>
                <w:rFonts w:ascii="TH SarabunIT๙" w:hAnsi="TH SarabunIT๙" w:cs="TH SarabunIT๙"/>
                <w:sz w:val="30"/>
                <w:szCs w:val="30"/>
                <w:cs/>
              </w:rPr>
              <w:t>5.1 ความชัดเจนของชื่อโครงการ</w:t>
            </w:r>
          </w:p>
          <w:p w:rsidR="00DF39F6" w:rsidRPr="005D0F7E" w:rsidRDefault="00DF39F6" w:rsidP="005D0F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5D0F7E">
              <w:rPr>
                <w:rFonts w:ascii="TH SarabunIT๙" w:eastAsia="AngsanaNew" w:hAnsi="TH SarabunIT๙" w:cs="TH SarabunIT๙"/>
                <w:sz w:val="30"/>
                <w:szCs w:val="30"/>
                <w:cs/>
              </w:rPr>
              <w:t>เป็นโครงการที่มี</w:t>
            </w:r>
            <w:r w:rsidRPr="005D0F7E">
              <w:rPr>
                <w:rFonts w:ascii="TH SarabunIT๙" w:eastAsia="AngsanaNew" w:hAnsi="TH SarabunIT๙" w:cs="TH SarabunIT๙"/>
                <w:spacing w:val="-2"/>
                <w:sz w:val="30"/>
                <w:szCs w:val="30"/>
                <w:cs/>
              </w:rPr>
              <w:t>วัตถุประสงค์สนองต่อแผนยุทธศาสตร์การพัฒนาของ</w:t>
            </w:r>
            <w:r w:rsidRPr="005D0F7E">
              <w:rPr>
                <w:rFonts w:ascii="TH SarabunIT๙" w:eastAsia="AngsanaNew" w:hAnsi="TH SarabunIT๙" w:cs="TH SarabunIT๙" w:hint="cs"/>
                <w:spacing w:val="-2"/>
                <w:sz w:val="30"/>
                <w:szCs w:val="30"/>
                <w:cs/>
              </w:rPr>
              <w:t>องค์การบริหารส่วนตำบลป่าบอน</w:t>
            </w:r>
            <w:r w:rsidRPr="005D0F7E">
              <w:rPr>
                <w:rFonts w:ascii="TH SarabunIT๙" w:eastAsia="AngsanaNew" w:hAnsi="TH SarabunIT๙" w:cs="TH SarabunIT๙"/>
                <w:spacing w:val="-2"/>
                <w:sz w:val="30"/>
                <w:szCs w:val="30"/>
                <w:cs/>
              </w:rPr>
              <w:t>แล</w:t>
            </w:r>
            <w:r w:rsidRPr="005D0F7E">
              <w:rPr>
                <w:rFonts w:ascii="TH SarabunIT๙" w:eastAsia="AngsanaNew" w:hAnsi="TH SarabunIT๙" w:cs="TH SarabunIT๙" w:hint="cs"/>
                <w:spacing w:val="-2"/>
                <w:sz w:val="30"/>
                <w:szCs w:val="30"/>
                <w:cs/>
              </w:rPr>
              <w:t>ะ</w:t>
            </w:r>
            <w:r w:rsidRPr="005D0F7E">
              <w:rPr>
                <w:rFonts w:ascii="TH SarabunIT๙" w:eastAsia="AngsanaNew" w:hAnsi="TH SarabunIT๙" w:cs="TH SarabunIT๙"/>
                <w:spacing w:val="-2"/>
                <w:sz w:val="30"/>
                <w:szCs w:val="30"/>
                <w:cs/>
              </w:rPr>
              <w:t>ดำเนินการเพื่อให้การพัฒนาบรรลุตามวิสัยทัศน์ของ</w:t>
            </w:r>
            <w:r w:rsidRPr="005D0F7E">
              <w:rPr>
                <w:rFonts w:ascii="TH SarabunIT๙" w:eastAsia="AngsanaNew" w:hAnsi="TH SarabunIT๙" w:cs="TH SarabunIT๙" w:hint="cs"/>
                <w:spacing w:val="-2"/>
                <w:sz w:val="30"/>
                <w:szCs w:val="30"/>
                <w:cs/>
              </w:rPr>
              <w:t>องค์การบริหารส่วนตำบลป่าบอน</w:t>
            </w:r>
            <w:r w:rsidRPr="005D0F7E">
              <w:rPr>
                <w:rFonts w:ascii="TH SarabunIT๙" w:eastAsia="AngsanaNew" w:hAnsi="TH SarabunIT๙" w:cs="TH SarabunIT๙"/>
                <w:spacing w:val="-2"/>
                <w:sz w:val="30"/>
                <w:szCs w:val="30"/>
                <w:cs/>
              </w:rPr>
              <w:t>ที่กำหนดไว้ ชื่อโครงการมีความชัดเจน มุ่งไปเรื่องใดเรื่องหนึ่ง อ่านแล้วเข้าใจได้ว่าจะพัฒนาอะไรในอนาคต</w:t>
            </w:r>
          </w:p>
        </w:tc>
        <w:tc>
          <w:tcPr>
            <w:tcW w:w="870" w:type="dxa"/>
          </w:tcPr>
          <w:p w:rsidR="00DF39F6" w:rsidRPr="005D0F7E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D0F7E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858" w:type="dxa"/>
          </w:tcPr>
          <w:p w:rsidR="00DF39F6" w:rsidRPr="005D0F7E" w:rsidRDefault="00DF39F6" w:rsidP="005D0F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D0F7E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</w:tc>
        <w:tc>
          <w:tcPr>
            <w:tcW w:w="1113" w:type="dxa"/>
          </w:tcPr>
          <w:p w:rsidR="00DF39F6" w:rsidRPr="005D0F7E" w:rsidRDefault="00DF39F6" w:rsidP="005D0F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100</w:t>
            </w:r>
          </w:p>
        </w:tc>
      </w:tr>
      <w:tr w:rsidR="00DF39F6" w:rsidRPr="00EC6AC0" w:rsidTr="00DF39F6">
        <w:trPr>
          <w:jc w:val="center"/>
        </w:trPr>
        <w:tc>
          <w:tcPr>
            <w:tcW w:w="1042" w:type="dxa"/>
            <w:vMerge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6" w:type="dxa"/>
          </w:tcPr>
          <w:p w:rsidR="00DF39F6" w:rsidRPr="005D0F7E" w:rsidRDefault="00DF39F6" w:rsidP="005D0F7E">
            <w:pPr>
              <w:pStyle w:val="a3"/>
              <w:tabs>
                <w:tab w:val="left" w:pos="1134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5D0F7E">
              <w:rPr>
                <w:rFonts w:ascii="TH SarabunIT๙" w:hAnsi="TH SarabunIT๙" w:cs="TH SarabunIT๙"/>
                <w:sz w:val="30"/>
                <w:szCs w:val="30"/>
                <w:cs/>
              </w:rPr>
              <w:t>5.2 กำหนดวัตถุประสงค์สอดคล้องกับโครงการ</w:t>
            </w:r>
          </w:p>
          <w:p w:rsidR="00DF39F6" w:rsidRPr="005D0F7E" w:rsidRDefault="00DF39F6" w:rsidP="005D0F7E">
            <w:pPr>
              <w:pStyle w:val="a3"/>
              <w:tabs>
                <w:tab w:val="left" w:pos="1134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D0F7E"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มีวัตถุประสงค์ชัดเจน (</w:t>
            </w:r>
            <w:r w:rsidRPr="005D0F7E">
              <w:rPr>
                <w:rFonts w:ascii="TH SarabunIT๙" w:hAnsi="TH SarabunIT๙" w:cs="TH SarabunIT๙"/>
                <w:spacing w:val="-4"/>
                <w:sz w:val="30"/>
                <w:szCs w:val="30"/>
              </w:rPr>
              <w:t>clearobjective</w:t>
            </w:r>
            <w:r w:rsidRPr="005D0F7E">
              <w:rPr>
                <w:rFonts w:ascii="TH SarabunIT๙" w:hAnsi="TH SarabunIT๙" w:cs="TH SarabunIT๙"/>
                <w:b/>
                <w:bCs/>
                <w:spacing w:val="-4"/>
                <w:sz w:val="30"/>
                <w:szCs w:val="30"/>
                <w:cs/>
              </w:rPr>
              <w:t>)</w:t>
            </w:r>
            <w:r w:rsidRPr="005D0F7E"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 xml:space="preserve"> โครงการต้องกำหนดวัตถุประสงค์สอดคล้องกับความเป็นมาของโครงการ สอดคล้องกับหลักการและเหตุผล วิธีการดำเนินงานต้องสอดคล้องกับวัตถุประสงค์ มีความเป็นไปได้ชัดเจน มีลักษณะเฉพาะเจาะจง</w:t>
            </w:r>
          </w:p>
        </w:tc>
        <w:tc>
          <w:tcPr>
            <w:tcW w:w="870" w:type="dxa"/>
          </w:tcPr>
          <w:p w:rsidR="00DF39F6" w:rsidRPr="005D0F7E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D0F7E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858" w:type="dxa"/>
          </w:tcPr>
          <w:p w:rsidR="00DF39F6" w:rsidRPr="005D0F7E" w:rsidRDefault="00DF39F6" w:rsidP="005D0F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D0F7E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</w:tc>
        <w:tc>
          <w:tcPr>
            <w:tcW w:w="1113" w:type="dxa"/>
          </w:tcPr>
          <w:p w:rsidR="00DF39F6" w:rsidRPr="005D0F7E" w:rsidRDefault="00DF39F6" w:rsidP="005D0F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100</w:t>
            </w:r>
          </w:p>
        </w:tc>
      </w:tr>
      <w:tr w:rsidR="00DF39F6" w:rsidRPr="00EC6AC0" w:rsidTr="00DF39F6">
        <w:trPr>
          <w:jc w:val="center"/>
        </w:trPr>
        <w:tc>
          <w:tcPr>
            <w:tcW w:w="1042" w:type="dxa"/>
            <w:vMerge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6" w:type="dxa"/>
          </w:tcPr>
          <w:p w:rsidR="00DF39F6" w:rsidRPr="005D0F7E" w:rsidRDefault="00DF39F6" w:rsidP="00B95F83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5D0F7E">
              <w:rPr>
                <w:rFonts w:ascii="TH SarabunIT๙" w:hAnsi="TH SarabunIT๙" w:cs="TH SarabunIT๙"/>
                <w:sz w:val="30"/>
                <w:szCs w:val="30"/>
                <w:cs/>
              </w:rPr>
              <w:t>5.3 เป้าหมาย (ผลผลิตของโครงการ) มีความชัดเจนนำไปสู่การตั้งงบประมาณได้ถูกต้อง</w:t>
            </w:r>
          </w:p>
          <w:p w:rsidR="00DF39F6" w:rsidRPr="005D0F7E" w:rsidRDefault="00DF39F6" w:rsidP="00B95F83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D0F7E">
              <w:rPr>
                <w:rFonts w:ascii="TH SarabunIT๙" w:hAnsi="TH SarabunIT๙" w:cs="TH SarabunIT๙"/>
                <w:sz w:val="30"/>
                <w:szCs w:val="30"/>
                <w:cs/>
              </w:rPr>
              <w:t>สภาพที่อยากให้เกิดขึ้นในอนาคตเป็นทิศทางที่ต้องไปให้ถึงเป้าหมายต้องชัดเจน  สามารถระบุจำนวนเท่าไร  กลุ่มเป้าหมายคืออะไร มีผลผลิตอย่างไร กลุ่มเป้าหมาย  พื้นที่ดำเนินงาน และระยะเวลาดำเนินงานอธิบายให้ชัดเจนว่าโครงการนี้จะทำที่ไหน  เริ่มต้นในช่วงเวลาใดและจบลงเมื่อไร  ใครคือกลุ่มเป้าหมายของโครงการ หากกลุ่มเป้าหมายมีหลายกลุ่ม ให้บอกชัดลงไปว่าใครคือกลุ่มเป้าหมายหลัก ใครคือกลุ่มเป้าหมายรอง</w:t>
            </w:r>
          </w:p>
        </w:tc>
        <w:tc>
          <w:tcPr>
            <w:tcW w:w="870" w:type="dxa"/>
          </w:tcPr>
          <w:p w:rsidR="00DF39F6" w:rsidRPr="005D0F7E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D0F7E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858" w:type="dxa"/>
          </w:tcPr>
          <w:p w:rsidR="00DF39F6" w:rsidRPr="005D0F7E" w:rsidRDefault="00DF39F6" w:rsidP="005D0F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D0F7E"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</w:p>
        </w:tc>
        <w:tc>
          <w:tcPr>
            <w:tcW w:w="1113" w:type="dxa"/>
          </w:tcPr>
          <w:p w:rsidR="00DF39F6" w:rsidRPr="005D0F7E" w:rsidRDefault="00DF39F6" w:rsidP="005D0F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80</w:t>
            </w:r>
          </w:p>
        </w:tc>
      </w:tr>
    </w:tbl>
    <w:p w:rsidR="00F705DB" w:rsidRDefault="00F705DB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F39F6" w:rsidRDefault="00DF39F6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F39F6" w:rsidRDefault="00DF39F6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F39F6" w:rsidRDefault="00DF39F6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F39F6" w:rsidRDefault="00DF39F6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F39F6" w:rsidRDefault="00DF39F6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F39F6" w:rsidRPr="00EC6AC0" w:rsidRDefault="00DF39F6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705DB" w:rsidRPr="00EC6AC0" w:rsidRDefault="00F705DB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8273" w:type="dxa"/>
        <w:jc w:val="center"/>
        <w:tblInd w:w="-1213" w:type="dxa"/>
        <w:tblLook w:val="04A0"/>
      </w:tblPr>
      <w:tblGrid>
        <w:gridCol w:w="1184"/>
        <w:gridCol w:w="4248"/>
        <w:gridCol w:w="870"/>
        <w:gridCol w:w="858"/>
        <w:gridCol w:w="1113"/>
      </w:tblGrid>
      <w:tr w:rsidR="00DF39F6" w:rsidRPr="00EC6AC0" w:rsidTr="00DF39F6">
        <w:trPr>
          <w:jc w:val="center"/>
        </w:trPr>
        <w:tc>
          <w:tcPr>
            <w:tcW w:w="1184" w:type="dxa"/>
            <w:shd w:val="clear" w:color="auto" w:fill="F2F2F2" w:themeFill="background1" w:themeFillShade="F2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248" w:type="dxa"/>
            <w:shd w:val="clear" w:color="auto" w:fill="F2F2F2" w:themeFill="background1" w:themeFillShade="F2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870" w:type="dxa"/>
            <w:shd w:val="clear" w:color="auto" w:fill="F2F2F2" w:themeFill="background1" w:themeFillShade="F2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858" w:type="dxa"/>
            <w:shd w:val="clear" w:color="auto" w:fill="F2F2F2" w:themeFill="background1" w:themeFillShade="F2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  <w:tc>
          <w:tcPr>
            <w:tcW w:w="1113" w:type="dxa"/>
            <w:shd w:val="clear" w:color="auto" w:fill="F2F2F2" w:themeFill="background1" w:themeFillShade="F2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ร้อยละของคะแนนเต็ม</w:t>
            </w:r>
          </w:p>
        </w:tc>
      </w:tr>
      <w:tr w:rsidR="00DF39F6" w:rsidRPr="00EC6AC0" w:rsidTr="00DF39F6">
        <w:trPr>
          <w:jc w:val="center"/>
        </w:trPr>
        <w:tc>
          <w:tcPr>
            <w:tcW w:w="1184" w:type="dxa"/>
            <w:vMerge w:val="restart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48" w:type="dxa"/>
          </w:tcPr>
          <w:p w:rsidR="00DF39F6" w:rsidRPr="005D0F7E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5D0F7E">
              <w:rPr>
                <w:rFonts w:ascii="TH SarabunIT๙" w:hAnsi="TH SarabunIT๙" w:cs="TH SarabunIT๙"/>
                <w:sz w:val="30"/>
                <w:szCs w:val="30"/>
                <w:cs/>
              </w:rPr>
              <w:t>5.4 โครงการมีความสอดคล้องกับแผนยุทธศาสตร์ชาติ 20 ปี</w:t>
            </w:r>
          </w:p>
          <w:p w:rsidR="00DF39F6" w:rsidRPr="005D0F7E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5D0F7E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โครงการสอดคล้องกับ (1) ความมั่นคง (2)การสร้างความสามารถในการแข่งขัน (3) การพัฒนาและเสริมสร้างศักยภาพคน (4) การสร้างโอกาสความเสมอภาคและเท่าเทียมกันทางสังคม (5) การสร้างการเติบโตบนคุณภาพชีวิตที่เป็นมิตรต่อสิ่งแวดล้อม (6) การปรับสมดุลและพัฒนาระบบการบริหารจัดการภาครัฐ เพื่อให้เกิดความมั่นคง มั่งคั่ง ยั่งยืน</w:t>
            </w:r>
          </w:p>
        </w:tc>
        <w:tc>
          <w:tcPr>
            <w:tcW w:w="870" w:type="dxa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858" w:type="dxa"/>
          </w:tcPr>
          <w:p w:rsidR="00DF39F6" w:rsidRPr="00EC6AC0" w:rsidRDefault="00DF39F6" w:rsidP="005D0F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113" w:type="dxa"/>
          </w:tcPr>
          <w:p w:rsidR="00DF39F6" w:rsidRPr="00EC6AC0" w:rsidRDefault="00DF39F6" w:rsidP="005D0F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DF39F6" w:rsidRPr="00EC6AC0" w:rsidTr="00DF39F6">
        <w:trPr>
          <w:jc w:val="center"/>
        </w:trPr>
        <w:tc>
          <w:tcPr>
            <w:tcW w:w="1184" w:type="dxa"/>
            <w:vMerge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48" w:type="dxa"/>
          </w:tcPr>
          <w:p w:rsidR="00DF39F6" w:rsidRPr="005D0F7E" w:rsidRDefault="00DF39F6" w:rsidP="00B95F83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5D0F7E">
              <w:rPr>
                <w:rFonts w:ascii="TH SarabunIT๙" w:hAnsi="TH SarabunIT๙" w:cs="TH SarabunIT๙"/>
                <w:sz w:val="30"/>
                <w:szCs w:val="30"/>
                <w:cs/>
              </w:rPr>
              <w:t>5.5 เป้าหมาย (ผลผลิตของโครงการ) มีความสอดคล้องกับแผนพัฒนาเศรษฐกิจและสังคมแห่งชาติ</w:t>
            </w:r>
          </w:p>
          <w:p w:rsidR="00DF39F6" w:rsidRPr="005D0F7E" w:rsidRDefault="00DF39F6" w:rsidP="00B95F83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5D0F7E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โครงการมีความสอดคล้องกับแผนพัฒนาเศรษฐกิจและสังคมแห่งชาติ ฉบับที่ 12 โดย (1) ยึดหลักปรัชญาของเศรษฐกิจพอเพียง (2) ยึดคนเป็นศูนย์กลางการพัฒนา (3) ยึดวิสัยทัศน์ภายใต้ยุทธศาสตร์ชาติ 20 ปี (4) ยึดเป้าหมายอนาคตประเทศไทย 2579 (5) ยึดหลักการนำไปสู่การปฏิบัติให้เกิดผลสัมฤทธิ์อย่างจริงจังใน 5 ปีที่ต่อยอดไปสู่ผลสัมฤทธิ์ที่เป็นเป้าหมายระยะยาว ภายใต้แนวทางการพัฒนา (1) การยกระดับศักยภาพการแข่งขันและการหลุดพ้นกับดักรายได้ปานกลางสู่รายได้สูง (2) การพัฒนาศักยภาพคนตามช่วงวัยและการปฏิรูประบบเพื่อสร้างสังคมสูงวัยอย่างมีคุณภาพ (3) การลดความเหลื่อมล้ำทางสังคม (4)  การรองรับการเชื่อมโยงภูมิภาคและความเป็นเมือง (5) การสร้างความเจริญเติบโตทางเศรษฐกิจและสังคมอย่างเป็นมิตรกับสิ่งแวดล้อม (6) การบริหารราชการแผ่นดินที่มีประสิทธิภาพ</w:t>
            </w:r>
          </w:p>
        </w:tc>
        <w:tc>
          <w:tcPr>
            <w:tcW w:w="870" w:type="dxa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858" w:type="dxa"/>
          </w:tcPr>
          <w:p w:rsidR="00DF39F6" w:rsidRPr="00EC6AC0" w:rsidRDefault="00DF39F6" w:rsidP="005D0F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113" w:type="dxa"/>
          </w:tcPr>
          <w:p w:rsidR="00DF39F6" w:rsidRPr="00EC6AC0" w:rsidRDefault="00DF39F6" w:rsidP="005D0F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</w:tbl>
    <w:p w:rsidR="00F705DB" w:rsidRDefault="00F705DB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D0F7E" w:rsidRDefault="005D0F7E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39F6" w:rsidRDefault="00DF39F6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39F6" w:rsidRDefault="00DF39F6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39F6" w:rsidRDefault="00DF39F6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39F6" w:rsidRDefault="00DF39F6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39F6" w:rsidRDefault="00DF39F6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39F6" w:rsidRPr="00EC6AC0" w:rsidRDefault="00DF39F6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7847" w:type="dxa"/>
        <w:jc w:val="center"/>
        <w:tblInd w:w="-786" w:type="dxa"/>
        <w:tblLook w:val="04A0"/>
      </w:tblPr>
      <w:tblGrid>
        <w:gridCol w:w="829"/>
        <w:gridCol w:w="4177"/>
        <w:gridCol w:w="870"/>
        <w:gridCol w:w="858"/>
        <w:gridCol w:w="1113"/>
      </w:tblGrid>
      <w:tr w:rsidR="00DF39F6" w:rsidRPr="00EC6AC0" w:rsidTr="004E085C">
        <w:trPr>
          <w:jc w:val="center"/>
        </w:trPr>
        <w:tc>
          <w:tcPr>
            <w:tcW w:w="829" w:type="dxa"/>
            <w:shd w:val="clear" w:color="auto" w:fill="F2F2F2" w:themeFill="background1" w:themeFillShade="F2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177" w:type="dxa"/>
            <w:shd w:val="clear" w:color="auto" w:fill="F2F2F2" w:themeFill="background1" w:themeFillShade="F2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870" w:type="dxa"/>
            <w:shd w:val="clear" w:color="auto" w:fill="F2F2F2" w:themeFill="background1" w:themeFillShade="F2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858" w:type="dxa"/>
            <w:shd w:val="clear" w:color="auto" w:fill="F2F2F2" w:themeFill="background1" w:themeFillShade="F2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  <w:tc>
          <w:tcPr>
            <w:tcW w:w="1113" w:type="dxa"/>
            <w:shd w:val="clear" w:color="auto" w:fill="F2F2F2" w:themeFill="background1" w:themeFillShade="F2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ร้อยละของคะแนนเต็ม</w:t>
            </w:r>
          </w:p>
        </w:tc>
      </w:tr>
      <w:tr w:rsidR="00DF39F6" w:rsidRPr="00EC6AC0" w:rsidTr="004E085C">
        <w:trPr>
          <w:jc w:val="center"/>
        </w:trPr>
        <w:tc>
          <w:tcPr>
            <w:tcW w:w="829" w:type="dxa"/>
            <w:vMerge w:val="restart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77" w:type="dxa"/>
          </w:tcPr>
          <w:p w:rsidR="00DF39F6" w:rsidRPr="00EC6AC0" w:rsidRDefault="00DF39F6" w:rsidP="005D0F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5.6 โครงการมีความสอดคล้องกับ </w:t>
            </w:r>
            <w:r w:rsidRPr="00EC6AC0">
              <w:rPr>
                <w:rFonts w:ascii="TH SarabunIT๙" w:hAnsi="TH SarabunIT๙" w:cs="TH SarabunIT๙"/>
                <w:sz w:val="32"/>
                <w:szCs w:val="32"/>
              </w:rPr>
              <w:t>Thailand 4.0</w:t>
            </w:r>
          </w:p>
          <w:p w:rsidR="00DF39F6" w:rsidRPr="00EC6AC0" w:rsidRDefault="00DF39F6" w:rsidP="005D0F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โครงการมีลักษณะหรือสอดคล้องกับการปรับเปลี่ยนโครงสร้างเศรษฐกิจ ไปสู่ </w:t>
            </w:r>
            <w:r w:rsidRPr="00EC6AC0">
              <w:rPr>
                <w:rFonts w:ascii="TH SarabunIT๙" w:hAnsi="TH SarabunIT๙" w:cs="TH SarabunIT๙"/>
                <w:sz w:val="32"/>
                <w:szCs w:val="32"/>
              </w:rPr>
              <w:t xml:space="preserve">Value–Based Economy </w:t>
            </w: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หรือเศรษฐกิจที่ขับเคลื่อนด้วยนวัตกรรม ทำน้อย ได้มาก เช่น (1) เปลี่ยนจากการผลิตสินค้า โภคภัณฑ์ ไปสู่สินค้าเชิงนวัตกรรม (2) เปลี่ยนจากการขับเคลื่อนประเทศด้วยภาคอุตสาหกรรม ไปสู่การขับเคลื่อนด้วยเทคโนโลยี ความคิดสร้างสรรค์ และนวัตกรรม (3) เปลี่ยนจากการเน้นภาคการผลิตสินค้า ไปสู่การเน้นภาคบริการมากขึ้น รวมถึงโครงการที่เติมเต็มด้วยวิทยาการ ความคิดสร้างสรรค์ นวัตกรรม วิทยาศาสตร์ เทคโนโลยี และการวิจัยและพัฒนา แล้วต่อยอดความได้เปรียบเชิงเปรียบเทียบ เช่น ด้านเกษตร เทคโนโลยีชีวภาพ สาธารณสุข วัฒนธรรม ฯลฯ</w:t>
            </w:r>
          </w:p>
        </w:tc>
        <w:tc>
          <w:tcPr>
            <w:tcW w:w="870" w:type="dxa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858" w:type="dxa"/>
          </w:tcPr>
          <w:p w:rsidR="00DF39F6" w:rsidRPr="00EC6AC0" w:rsidRDefault="00DF39F6" w:rsidP="005D0F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113" w:type="dxa"/>
          </w:tcPr>
          <w:p w:rsidR="00DF39F6" w:rsidRPr="00EC6AC0" w:rsidRDefault="00DF39F6" w:rsidP="005D0F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</w:tc>
      </w:tr>
      <w:tr w:rsidR="00DF39F6" w:rsidRPr="00EC6AC0" w:rsidTr="004E085C">
        <w:trPr>
          <w:jc w:val="center"/>
        </w:trPr>
        <w:tc>
          <w:tcPr>
            <w:tcW w:w="829" w:type="dxa"/>
            <w:vMerge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77" w:type="dxa"/>
          </w:tcPr>
          <w:p w:rsidR="00DF39F6" w:rsidRPr="00EC6AC0" w:rsidRDefault="00DF39F6" w:rsidP="005D0F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5.7 โครงการสอดคล้องกับยุทธศาสตร์จังหวัด</w:t>
            </w:r>
          </w:p>
          <w:p w:rsidR="00DF39F6" w:rsidRPr="00EC6AC0" w:rsidRDefault="00DF39F6" w:rsidP="005D0F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โครงการพัฒนาท้องถิ่นมีความสอดคล้องกับห้วงระยะเวลาของแผนพัฒนาจังหวัดที่ได้กำหนดขึ้น เพื่อขับเคลื่อนการพัฒนาท้องถิ่นเสมือนหนึ่งการขับเคลื่อนการพัฒนาจังหวัด ซึ่งไม่สามารถแยกส่วนใดส่วนหนึ่งออกจากกันได้ นอกจากนี้โครงการพัฒนาท้องถิ่นต้องเป็นโครงการเชื่อมต่อหรือเดินทางไปด้วยกันกับยุทธศาสตร์จังหวัดที่ได้กำหนดขึ้นที่เป็นปัจจุบัน</w:t>
            </w:r>
          </w:p>
        </w:tc>
        <w:tc>
          <w:tcPr>
            <w:tcW w:w="870" w:type="dxa"/>
          </w:tcPr>
          <w:p w:rsidR="00DF39F6" w:rsidRPr="00EC6AC0" w:rsidRDefault="00DF39F6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858" w:type="dxa"/>
          </w:tcPr>
          <w:p w:rsidR="00DF39F6" w:rsidRPr="00EC6AC0" w:rsidRDefault="00DF39F6" w:rsidP="005D0F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113" w:type="dxa"/>
          </w:tcPr>
          <w:p w:rsidR="00DF39F6" w:rsidRPr="00EC6AC0" w:rsidRDefault="00DF39F6" w:rsidP="005D0F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</w:tbl>
    <w:p w:rsidR="00F705DB" w:rsidRDefault="00F705DB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E085C" w:rsidRDefault="004E085C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E085C" w:rsidRDefault="004E085C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E085C" w:rsidRDefault="004E085C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E085C" w:rsidRDefault="004E085C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E085C" w:rsidRDefault="004E085C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E085C" w:rsidRDefault="004E085C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E085C" w:rsidRPr="00EC6AC0" w:rsidRDefault="004E085C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7989" w:type="dxa"/>
        <w:jc w:val="center"/>
        <w:tblInd w:w="-929" w:type="dxa"/>
        <w:tblLook w:val="04A0"/>
      </w:tblPr>
      <w:tblGrid>
        <w:gridCol w:w="1042"/>
        <w:gridCol w:w="4106"/>
        <w:gridCol w:w="870"/>
        <w:gridCol w:w="858"/>
        <w:gridCol w:w="1113"/>
      </w:tblGrid>
      <w:tr w:rsidR="004E085C" w:rsidRPr="00EC6AC0" w:rsidTr="004E085C">
        <w:trPr>
          <w:jc w:val="center"/>
        </w:trPr>
        <w:tc>
          <w:tcPr>
            <w:tcW w:w="1042" w:type="dxa"/>
            <w:shd w:val="clear" w:color="auto" w:fill="F2F2F2" w:themeFill="background1" w:themeFillShade="F2"/>
          </w:tcPr>
          <w:p w:rsidR="004E085C" w:rsidRPr="00EC6AC0" w:rsidRDefault="004E085C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106" w:type="dxa"/>
            <w:shd w:val="clear" w:color="auto" w:fill="F2F2F2" w:themeFill="background1" w:themeFillShade="F2"/>
          </w:tcPr>
          <w:p w:rsidR="004E085C" w:rsidRPr="00EC6AC0" w:rsidRDefault="004E085C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870" w:type="dxa"/>
            <w:shd w:val="clear" w:color="auto" w:fill="F2F2F2" w:themeFill="background1" w:themeFillShade="F2"/>
          </w:tcPr>
          <w:p w:rsidR="004E085C" w:rsidRPr="00EC6AC0" w:rsidRDefault="004E085C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4E085C" w:rsidRPr="00EC6AC0" w:rsidRDefault="004E085C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858" w:type="dxa"/>
            <w:shd w:val="clear" w:color="auto" w:fill="F2F2F2" w:themeFill="background1" w:themeFillShade="F2"/>
          </w:tcPr>
          <w:p w:rsidR="004E085C" w:rsidRPr="00EC6AC0" w:rsidRDefault="004E085C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4E085C" w:rsidRPr="00EC6AC0" w:rsidRDefault="004E085C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  <w:tc>
          <w:tcPr>
            <w:tcW w:w="1113" w:type="dxa"/>
            <w:shd w:val="clear" w:color="auto" w:fill="F2F2F2" w:themeFill="background1" w:themeFillShade="F2"/>
          </w:tcPr>
          <w:p w:rsidR="004E085C" w:rsidRPr="00EC6AC0" w:rsidRDefault="004E085C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ร้อยละของคะแนนเต็ม</w:t>
            </w:r>
          </w:p>
        </w:tc>
      </w:tr>
      <w:tr w:rsidR="004E085C" w:rsidRPr="00EC6AC0" w:rsidTr="004E085C">
        <w:trPr>
          <w:jc w:val="center"/>
        </w:trPr>
        <w:tc>
          <w:tcPr>
            <w:tcW w:w="1042" w:type="dxa"/>
            <w:vMerge w:val="restart"/>
          </w:tcPr>
          <w:p w:rsidR="004E085C" w:rsidRPr="00EC6AC0" w:rsidRDefault="004E085C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06" w:type="dxa"/>
          </w:tcPr>
          <w:p w:rsidR="004E085C" w:rsidRPr="005D0F7E" w:rsidRDefault="004E085C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5D0F7E">
              <w:rPr>
                <w:rFonts w:ascii="TH SarabunIT๙" w:hAnsi="TH SarabunIT๙" w:cs="TH SarabunIT๙"/>
                <w:sz w:val="30"/>
                <w:szCs w:val="30"/>
                <w:cs/>
              </w:rPr>
              <w:t>5.8 โครงการแก้ไขปัญหาความยากจนหรือการเสริมสร้างให้ประเทศชาติมั่นคง มั่งคั่ง ยั่งยืนภายใต้หลักประชารัฐ</w:t>
            </w:r>
          </w:p>
          <w:p w:rsidR="004E085C" w:rsidRPr="005D0F7E" w:rsidRDefault="004E085C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D0F7E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เป็นโครงการที่ดำเนินการภายใต้พื้นฐานความพอเพียงที่ประชาชนดำเนินการเองหรือร่วมดำเนินการ เป็นโครงการต่อยอดและขยายได้ เป็นโครงการที่ประชาชนต้องการเพื่อให้เกิดความยั่งยืน ซึ่งมีลักษณะที่จะให้ท้องถิ่นมีความมั่นคง มั่งคั่ง ยั่งยืน เป็นท้องถิ่นที่พัฒนาแล้ว ด้วยการพัฒนาตามปรัชญาเศรษฐกิจพอเพียง และเศรษฐกิจพอเพียงท้องถิ่น (ด้านการเกษตรและแหล่งน้ำ) (</w:t>
            </w:r>
            <w:r w:rsidRPr="005D0F7E"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LSEP</w:t>
            </w:r>
            <w:r w:rsidRPr="005D0F7E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)</w:t>
            </w:r>
          </w:p>
        </w:tc>
        <w:tc>
          <w:tcPr>
            <w:tcW w:w="870" w:type="dxa"/>
          </w:tcPr>
          <w:p w:rsidR="004E085C" w:rsidRPr="005D0F7E" w:rsidRDefault="004E085C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D0F7E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858" w:type="dxa"/>
          </w:tcPr>
          <w:p w:rsidR="004E085C" w:rsidRPr="005D0F7E" w:rsidRDefault="004E085C" w:rsidP="005D0F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D0F7E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113" w:type="dxa"/>
          </w:tcPr>
          <w:p w:rsidR="004E085C" w:rsidRPr="00EC6AC0" w:rsidRDefault="004E085C" w:rsidP="005D0F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4E085C" w:rsidRPr="00EC6AC0" w:rsidTr="004E085C">
        <w:trPr>
          <w:jc w:val="center"/>
        </w:trPr>
        <w:tc>
          <w:tcPr>
            <w:tcW w:w="1042" w:type="dxa"/>
            <w:vMerge/>
          </w:tcPr>
          <w:p w:rsidR="004E085C" w:rsidRPr="00EC6AC0" w:rsidRDefault="004E085C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06" w:type="dxa"/>
          </w:tcPr>
          <w:p w:rsidR="004E085C" w:rsidRPr="005D0F7E" w:rsidRDefault="004E085C" w:rsidP="00B95F83">
            <w:pPr>
              <w:pStyle w:val="a3"/>
              <w:tabs>
                <w:tab w:val="center" w:pos="961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5D0F7E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5.9 งบประมาณ มีความสอดคล้องกับเป้าหมาย (ผลผลิตของโครงการ)  </w:t>
            </w:r>
          </w:p>
          <w:p w:rsidR="004E085C" w:rsidRPr="005D0F7E" w:rsidRDefault="004E085C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D0F7E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งบประมาณโครงการพัฒนา</w:t>
            </w:r>
            <w:r w:rsidRPr="005D0F7E">
              <w:rPr>
                <w:rFonts w:ascii="TH SarabunIT๙" w:eastAsia="CordiaNew" w:hAnsi="TH SarabunIT๙" w:cs="TH SarabunIT๙"/>
                <w:spacing w:val="-6"/>
                <w:sz w:val="30"/>
                <w:szCs w:val="30"/>
                <w:cs/>
              </w:rPr>
              <w:t>จะต้องคำนึงถึงหลักสำคัญ 5 ประการในการจัดทำโครงการได้แก่ (1) ความประหยัด</w:t>
            </w:r>
            <w:r w:rsidRPr="005D0F7E">
              <w:rPr>
                <w:rFonts w:ascii="TH SarabunIT๙" w:eastAsia="CordiaNew" w:hAnsi="TH SarabunIT๙" w:cs="TH SarabunIT๙"/>
                <w:spacing w:val="-6"/>
                <w:sz w:val="30"/>
                <w:szCs w:val="30"/>
              </w:rPr>
              <w:t xml:space="preserve"> (Economy) </w:t>
            </w:r>
            <w:r w:rsidRPr="005D0F7E">
              <w:rPr>
                <w:rFonts w:ascii="TH SarabunIT๙" w:eastAsia="CordiaNew" w:hAnsi="TH SarabunIT๙" w:cs="TH SarabunIT๙"/>
                <w:spacing w:val="-6"/>
                <w:sz w:val="30"/>
                <w:szCs w:val="30"/>
                <w:cs/>
              </w:rPr>
              <w:t>(2) ความมีประสิทธิภาพ</w:t>
            </w:r>
            <w:r w:rsidRPr="005D0F7E">
              <w:rPr>
                <w:rFonts w:ascii="TH SarabunIT๙" w:eastAsia="CordiaNew" w:hAnsi="TH SarabunIT๙" w:cs="TH SarabunIT๙"/>
                <w:spacing w:val="-6"/>
                <w:sz w:val="30"/>
                <w:szCs w:val="30"/>
              </w:rPr>
              <w:t xml:space="preserve"> (Efficiency) </w:t>
            </w:r>
            <w:r w:rsidRPr="005D0F7E">
              <w:rPr>
                <w:rFonts w:ascii="TH SarabunIT๙" w:eastAsia="CordiaNew" w:hAnsi="TH SarabunIT๙" w:cs="TH SarabunIT๙"/>
                <w:spacing w:val="-6"/>
                <w:sz w:val="30"/>
                <w:szCs w:val="30"/>
                <w:cs/>
              </w:rPr>
              <w:t>(</w:t>
            </w:r>
            <w:r w:rsidRPr="005D0F7E">
              <w:rPr>
                <w:rFonts w:ascii="TH SarabunIT๙" w:eastAsia="CordiaNew" w:hAnsi="TH SarabunIT๙" w:cs="TH SarabunIT๙"/>
                <w:spacing w:val="-6"/>
                <w:sz w:val="30"/>
                <w:szCs w:val="30"/>
              </w:rPr>
              <w:t>3</w:t>
            </w:r>
            <w:r w:rsidRPr="005D0F7E">
              <w:rPr>
                <w:rFonts w:ascii="TH SarabunIT๙" w:eastAsia="CordiaNew" w:hAnsi="TH SarabunIT๙" w:cs="TH SarabunIT๙"/>
                <w:spacing w:val="-6"/>
                <w:sz w:val="30"/>
                <w:szCs w:val="30"/>
                <w:cs/>
              </w:rPr>
              <w:t>) ความมีประสิทธิผล</w:t>
            </w:r>
            <w:r w:rsidRPr="005D0F7E">
              <w:rPr>
                <w:rFonts w:ascii="TH SarabunIT๙" w:eastAsia="CordiaNew" w:hAnsi="TH SarabunIT๙" w:cs="TH SarabunIT๙"/>
                <w:spacing w:val="-6"/>
                <w:sz w:val="30"/>
                <w:szCs w:val="30"/>
              </w:rPr>
              <w:t xml:space="preserve"> (Effectiveness) </w:t>
            </w:r>
            <w:r w:rsidRPr="005D0F7E">
              <w:rPr>
                <w:rFonts w:ascii="TH SarabunIT๙" w:eastAsia="CordiaNew" w:hAnsi="TH SarabunIT๙" w:cs="TH SarabunIT๙"/>
                <w:spacing w:val="-6"/>
                <w:sz w:val="30"/>
                <w:szCs w:val="30"/>
                <w:cs/>
              </w:rPr>
              <w:t>(4) ความยุติธรรม</w:t>
            </w:r>
            <w:r w:rsidRPr="005D0F7E">
              <w:rPr>
                <w:rFonts w:ascii="TH SarabunIT๙" w:eastAsia="CordiaNew" w:hAnsi="TH SarabunIT๙" w:cs="TH SarabunIT๙"/>
                <w:spacing w:val="-6"/>
                <w:sz w:val="30"/>
                <w:szCs w:val="30"/>
              </w:rPr>
              <w:t xml:space="preserve"> (Equity) </w:t>
            </w:r>
            <w:r w:rsidRPr="005D0F7E">
              <w:rPr>
                <w:rFonts w:ascii="TH SarabunIT๙" w:eastAsia="CordiaNew" w:hAnsi="TH SarabunIT๙" w:cs="TH SarabunIT๙"/>
                <w:spacing w:val="-6"/>
                <w:sz w:val="30"/>
                <w:szCs w:val="30"/>
                <w:cs/>
              </w:rPr>
              <w:t>(5) ความโปร่งใส (</w:t>
            </w:r>
            <w:r w:rsidRPr="005D0F7E">
              <w:rPr>
                <w:rFonts w:ascii="TH SarabunIT๙" w:eastAsia="CordiaNew" w:hAnsi="TH SarabunIT๙" w:cs="TH SarabunIT๙"/>
                <w:spacing w:val="-6"/>
                <w:sz w:val="30"/>
                <w:szCs w:val="30"/>
              </w:rPr>
              <w:t>Transparency</w:t>
            </w:r>
            <w:r w:rsidRPr="005D0F7E">
              <w:rPr>
                <w:rFonts w:ascii="TH SarabunIT๙" w:eastAsia="CordiaNew" w:hAnsi="TH SarabunIT๙" w:cs="TH SarabunIT๙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870" w:type="dxa"/>
          </w:tcPr>
          <w:p w:rsidR="004E085C" w:rsidRPr="005D0F7E" w:rsidRDefault="004E085C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D0F7E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858" w:type="dxa"/>
          </w:tcPr>
          <w:p w:rsidR="004E085C" w:rsidRPr="005D0F7E" w:rsidRDefault="004E085C" w:rsidP="005D0F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D0F7E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113" w:type="dxa"/>
          </w:tcPr>
          <w:p w:rsidR="004E085C" w:rsidRPr="00EC6AC0" w:rsidRDefault="004E085C" w:rsidP="005D0F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4E085C" w:rsidRPr="00EC6AC0" w:rsidTr="004E085C">
        <w:trPr>
          <w:jc w:val="center"/>
        </w:trPr>
        <w:tc>
          <w:tcPr>
            <w:tcW w:w="1042" w:type="dxa"/>
            <w:vMerge/>
          </w:tcPr>
          <w:p w:rsidR="004E085C" w:rsidRPr="00EC6AC0" w:rsidRDefault="004E085C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06" w:type="dxa"/>
          </w:tcPr>
          <w:p w:rsidR="004E085C" w:rsidRPr="005D0F7E" w:rsidRDefault="004E085C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5D0F7E">
              <w:rPr>
                <w:rFonts w:ascii="TH SarabunIT๙" w:hAnsi="TH SarabunIT๙" w:cs="TH SarabunIT๙"/>
                <w:sz w:val="30"/>
                <w:szCs w:val="30"/>
                <w:cs/>
              </w:rPr>
              <w:t>5.10 มีการประมาณการราคาถูกต้องตามหลักวิธีการงบประมาณ</w:t>
            </w:r>
          </w:p>
          <w:p w:rsidR="004E085C" w:rsidRPr="005D0F7E" w:rsidRDefault="004E085C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D0F7E">
              <w:rPr>
                <w:rFonts w:ascii="TH SarabunIT๙" w:hAnsi="TH SarabunIT๙" w:cs="TH SarabunIT๙"/>
                <w:sz w:val="30"/>
                <w:szCs w:val="30"/>
                <w:cs/>
              </w:rPr>
              <w:t>การประมาณการราคาเพื่อการพัฒนาต้องให้สอดคล้องกับโครงการถูกต้องตามหลักวิชาการทางช่าง หลักของราคากลาง ราคากลางท้องถิ่น มีความโปร่งใสในการกำหนดราคาและตรวจสอบ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ได้ในเชิงประจักษ์</w:t>
            </w:r>
            <w:r w:rsidRPr="005D0F7E">
              <w:rPr>
                <w:rFonts w:ascii="TH SarabunIT๙" w:hAnsi="TH SarabunIT๙" w:cs="TH SarabunIT๙"/>
                <w:sz w:val="30"/>
                <w:szCs w:val="30"/>
                <w:cs/>
              </w:rPr>
              <w:t>มีความคลาดเคลื่อนไม่มากกว่าหรือไม่ต่ำกว่าร้อยละห้าของการนำไปตั้งงบประมาณรายจ่ายในข้อบัญญัติ/เทศบัญญัติ เงินสะสม หรือรายจ่ายพัฒนาที่ปรากฏในรูปแบบอื่น ๆ</w:t>
            </w:r>
          </w:p>
        </w:tc>
        <w:tc>
          <w:tcPr>
            <w:tcW w:w="870" w:type="dxa"/>
          </w:tcPr>
          <w:p w:rsidR="004E085C" w:rsidRPr="005D0F7E" w:rsidRDefault="004E085C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D0F7E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858" w:type="dxa"/>
          </w:tcPr>
          <w:p w:rsidR="004E085C" w:rsidRPr="005D0F7E" w:rsidRDefault="004E085C" w:rsidP="005D0F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D0F7E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113" w:type="dxa"/>
          </w:tcPr>
          <w:p w:rsidR="004E085C" w:rsidRPr="00EC6AC0" w:rsidRDefault="004E085C" w:rsidP="005D0F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</w:tbl>
    <w:p w:rsidR="00F705DB" w:rsidRDefault="00F705DB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085C" w:rsidRDefault="004E085C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085C" w:rsidRDefault="004E085C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085C" w:rsidRDefault="004E085C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085C" w:rsidRDefault="004E085C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39AF" w:rsidRDefault="00F139AF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085C" w:rsidRPr="00EC6AC0" w:rsidRDefault="004E085C" w:rsidP="00F705DB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7989" w:type="dxa"/>
        <w:jc w:val="center"/>
        <w:tblInd w:w="-928" w:type="dxa"/>
        <w:tblLook w:val="04A0"/>
      </w:tblPr>
      <w:tblGrid>
        <w:gridCol w:w="1042"/>
        <w:gridCol w:w="4106"/>
        <w:gridCol w:w="870"/>
        <w:gridCol w:w="858"/>
        <w:gridCol w:w="1113"/>
      </w:tblGrid>
      <w:tr w:rsidR="004E085C" w:rsidRPr="00EC6AC0" w:rsidTr="004E085C">
        <w:trPr>
          <w:jc w:val="center"/>
        </w:trPr>
        <w:tc>
          <w:tcPr>
            <w:tcW w:w="1042" w:type="dxa"/>
            <w:shd w:val="clear" w:color="auto" w:fill="F2F2F2" w:themeFill="background1" w:themeFillShade="F2"/>
          </w:tcPr>
          <w:p w:rsidR="004E085C" w:rsidRPr="00EC6AC0" w:rsidRDefault="004E085C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106" w:type="dxa"/>
            <w:shd w:val="clear" w:color="auto" w:fill="F2F2F2" w:themeFill="background1" w:themeFillShade="F2"/>
          </w:tcPr>
          <w:p w:rsidR="004E085C" w:rsidRPr="00EC6AC0" w:rsidRDefault="004E085C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870" w:type="dxa"/>
            <w:shd w:val="clear" w:color="auto" w:fill="F2F2F2" w:themeFill="background1" w:themeFillShade="F2"/>
          </w:tcPr>
          <w:p w:rsidR="004E085C" w:rsidRPr="00EC6AC0" w:rsidRDefault="004E085C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4E085C" w:rsidRPr="00EC6AC0" w:rsidRDefault="004E085C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858" w:type="dxa"/>
            <w:shd w:val="clear" w:color="auto" w:fill="F2F2F2" w:themeFill="background1" w:themeFillShade="F2"/>
          </w:tcPr>
          <w:p w:rsidR="004E085C" w:rsidRPr="00EC6AC0" w:rsidRDefault="004E085C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4E085C" w:rsidRPr="00EC6AC0" w:rsidRDefault="004E085C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  <w:tc>
          <w:tcPr>
            <w:tcW w:w="1113" w:type="dxa"/>
            <w:shd w:val="clear" w:color="auto" w:fill="F2F2F2" w:themeFill="background1" w:themeFillShade="F2"/>
          </w:tcPr>
          <w:p w:rsidR="004E085C" w:rsidRPr="00EC6AC0" w:rsidRDefault="004E085C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ร้อยละของคะแนนเต็ม</w:t>
            </w:r>
          </w:p>
        </w:tc>
      </w:tr>
      <w:tr w:rsidR="004E085C" w:rsidRPr="00EC6AC0" w:rsidTr="004E085C">
        <w:trPr>
          <w:jc w:val="center"/>
        </w:trPr>
        <w:tc>
          <w:tcPr>
            <w:tcW w:w="1042" w:type="dxa"/>
            <w:vMerge w:val="restart"/>
          </w:tcPr>
          <w:p w:rsidR="004E085C" w:rsidRPr="00EC6AC0" w:rsidRDefault="004E085C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06" w:type="dxa"/>
          </w:tcPr>
          <w:p w:rsidR="004E085C" w:rsidRPr="00EC6AC0" w:rsidRDefault="004E085C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pacing w:val="16"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5.11 มีการกำหนดตัวชี้วัด (</w:t>
            </w:r>
            <w:r w:rsidRPr="00EC6AC0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) และสอดคล้องกับวัตถุประสงค์และผลที่คาดว่าจะได้รับ</w:t>
            </w:r>
          </w:p>
          <w:p w:rsidR="004E085C" w:rsidRPr="00EC6AC0" w:rsidRDefault="004E085C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spacing w:val="16"/>
                <w:sz w:val="32"/>
                <w:szCs w:val="32"/>
                <w:cs/>
              </w:rPr>
              <w:t>มีการกำหนดดัชนีชี้วัดผลงาน</w:t>
            </w:r>
            <w:r w:rsidRPr="00EC6AC0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(Key Performance Indicator : KPI)</w:t>
            </w:r>
            <w:r w:rsidRPr="00EC6AC0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ที่สามารถวัดได้ </w:t>
            </w:r>
            <w:r w:rsidRPr="00EC6AC0">
              <w:rPr>
                <w:rFonts w:ascii="TH SarabunIT๙" w:hAnsi="TH SarabunIT๙" w:cs="TH SarabunIT๙"/>
                <w:spacing w:val="14"/>
                <w:sz w:val="32"/>
                <w:szCs w:val="32"/>
              </w:rPr>
              <w:t xml:space="preserve">(measurable) </w:t>
            </w:r>
            <w:r w:rsidRPr="00EC6AC0">
              <w:rPr>
                <w:rFonts w:ascii="TH SarabunIT๙" w:hAnsi="TH SarabunIT๙" w:cs="TH SarabunIT๙"/>
                <w:spacing w:val="14"/>
                <w:sz w:val="32"/>
                <w:szCs w:val="32"/>
                <w:cs/>
              </w:rPr>
              <w:t>ใช้บอกประสิทธิผล</w:t>
            </w:r>
            <w:r w:rsidRPr="00EC6AC0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Pr="00EC6AC0">
              <w:rPr>
                <w:rFonts w:ascii="TH SarabunIT๙" w:hAnsi="TH SarabunIT๙" w:cs="TH SarabunIT๙"/>
                <w:spacing w:val="14"/>
                <w:sz w:val="32"/>
                <w:szCs w:val="32"/>
                <w:cs/>
              </w:rPr>
              <w:t>(</w:t>
            </w:r>
            <w:r w:rsidRPr="00EC6AC0">
              <w:rPr>
                <w:rFonts w:ascii="TH SarabunIT๙" w:hAnsi="TH SarabunIT๙" w:cs="TH SarabunIT๙"/>
                <w:spacing w:val="14"/>
                <w:sz w:val="32"/>
                <w:szCs w:val="32"/>
              </w:rPr>
              <w:t xml:space="preserve">effectiveness) </w:t>
            </w:r>
            <w:r w:rsidRPr="00EC6AC0">
              <w:rPr>
                <w:rFonts w:ascii="TH SarabunIT๙" w:hAnsi="TH SarabunIT๙" w:cs="TH SarabunIT๙"/>
                <w:spacing w:val="14"/>
                <w:sz w:val="32"/>
                <w:szCs w:val="32"/>
                <w:cs/>
              </w:rPr>
              <w:t>ใช้บอกประสิทธิภาพ</w:t>
            </w:r>
            <w:r w:rsidRPr="00EC6AC0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(</w:t>
            </w:r>
            <w:r w:rsidRPr="00EC6AC0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>efficiency)</w:t>
            </w:r>
            <w:r w:rsidRPr="00EC6AC0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ได้ เช่น การกำหนดความพึงพอใจ การกำหนดร้อยละ การกำหนดอันเกิดจากผลของวัตถุประสงค์ที่เกิดที่สิ่งที่ได้รับ           (การคาดการณ์ คาดว่าจะได้รับ)</w:t>
            </w:r>
          </w:p>
        </w:tc>
        <w:tc>
          <w:tcPr>
            <w:tcW w:w="870" w:type="dxa"/>
          </w:tcPr>
          <w:p w:rsidR="004E085C" w:rsidRPr="00EC6AC0" w:rsidRDefault="004E085C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858" w:type="dxa"/>
          </w:tcPr>
          <w:p w:rsidR="004E085C" w:rsidRPr="00EC6AC0" w:rsidRDefault="004E085C" w:rsidP="005D0F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113" w:type="dxa"/>
          </w:tcPr>
          <w:p w:rsidR="004E085C" w:rsidRPr="00EC6AC0" w:rsidRDefault="004E085C" w:rsidP="005D0F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4E085C" w:rsidRPr="00EC6AC0" w:rsidTr="004E085C">
        <w:trPr>
          <w:jc w:val="center"/>
        </w:trPr>
        <w:tc>
          <w:tcPr>
            <w:tcW w:w="1042" w:type="dxa"/>
            <w:vMerge/>
          </w:tcPr>
          <w:p w:rsidR="004E085C" w:rsidRPr="00EC6AC0" w:rsidRDefault="004E085C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06" w:type="dxa"/>
          </w:tcPr>
          <w:p w:rsidR="004E085C" w:rsidRPr="00EC6AC0" w:rsidRDefault="004E085C" w:rsidP="00B95F83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5.12 ผลที่คาดว่าจะได้รับ สอดคล้องกับวัตถุประสงค์</w:t>
            </w:r>
          </w:p>
          <w:p w:rsidR="004E085C" w:rsidRPr="00EC6AC0" w:rsidRDefault="004E085C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ผลที่ได้รับเป็นสิ่งที่เกิดขึ้นได้จริงจากการดำเนินการตามโครงการพัฒนา 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 ซึ่งการเขียนวัตถุประสงค์ควรคำนึงถึง (1) มีความเป็นไปได้และมีความเฉพาะเจาะจง ในการดำเนินงานตามโครงการ (2) วัดและประเมินผลระดับของความสำเร็จได้ (3) ระบุสิ่งที่ต้องการดำเนินงานอย่างชัดเจนและเฉพาะเจาะจงมากที่สุด และสามารถปฏิบัติได้ (4) เป็นเหตุเป็นผล  สอดคล้องกับความเป็นจริง (5) ส่งผลต่อการบ่งบอกเวลาได้</w:t>
            </w:r>
          </w:p>
        </w:tc>
        <w:tc>
          <w:tcPr>
            <w:tcW w:w="870" w:type="dxa"/>
          </w:tcPr>
          <w:p w:rsidR="004E085C" w:rsidRPr="00EC6AC0" w:rsidRDefault="004E085C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858" w:type="dxa"/>
          </w:tcPr>
          <w:p w:rsidR="004E085C" w:rsidRPr="00EC6AC0" w:rsidRDefault="004E085C" w:rsidP="005D0F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113" w:type="dxa"/>
          </w:tcPr>
          <w:p w:rsidR="004E085C" w:rsidRPr="00EC6AC0" w:rsidRDefault="004E085C" w:rsidP="005D0F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</w:tc>
      </w:tr>
      <w:tr w:rsidR="004E085C" w:rsidRPr="00EC6AC0" w:rsidTr="004E085C">
        <w:trPr>
          <w:jc w:val="center"/>
        </w:trPr>
        <w:tc>
          <w:tcPr>
            <w:tcW w:w="5148" w:type="dxa"/>
            <w:gridSpan w:val="2"/>
          </w:tcPr>
          <w:p w:rsidR="004E085C" w:rsidRPr="00EC6AC0" w:rsidRDefault="004E085C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C6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70" w:type="dxa"/>
          </w:tcPr>
          <w:p w:rsidR="004E085C" w:rsidRPr="005D0F7E" w:rsidRDefault="004E085C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D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</w:t>
            </w:r>
            <w:r w:rsidRPr="005D0F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858" w:type="dxa"/>
          </w:tcPr>
          <w:p w:rsidR="004E085C" w:rsidRPr="005D0F7E" w:rsidRDefault="004E085C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D0F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57</w:t>
            </w:r>
          </w:p>
        </w:tc>
        <w:tc>
          <w:tcPr>
            <w:tcW w:w="1113" w:type="dxa"/>
          </w:tcPr>
          <w:p w:rsidR="004E085C" w:rsidRPr="005D0F7E" w:rsidRDefault="004E085C" w:rsidP="005D0F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D0F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95</w:t>
            </w:r>
          </w:p>
        </w:tc>
      </w:tr>
    </w:tbl>
    <w:p w:rsidR="00F705DB" w:rsidRPr="00EC6AC0" w:rsidRDefault="00F705DB" w:rsidP="00F705DB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EC6AC0">
        <w:rPr>
          <w:rFonts w:ascii="TH SarabunIT๙" w:hAnsi="TH SarabunIT๙" w:cs="TH SarabunIT๙"/>
          <w:sz w:val="32"/>
          <w:szCs w:val="32"/>
          <w:cs/>
        </w:rPr>
        <w:tab/>
      </w:r>
      <w:r w:rsidRPr="00EC6AC0">
        <w:rPr>
          <w:rFonts w:ascii="TH SarabunIT๙" w:hAnsi="TH SarabunIT๙" w:cs="TH SarabunIT๙"/>
          <w:sz w:val="32"/>
          <w:szCs w:val="32"/>
          <w:cs/>
        </w:rPr>
        <w:tab/>
        <w:t>สรุปความเห็นและข้อเสนอแนะในภาพรวมของโครงการพัฒนา</w:t>
      </w:r>
    </w:p>
    <w:p w:rsidR="00F705DB" w:rsidRPr="00EC6AC0" w:rsidRDefault="00F705DB" w:rsidP="005D0F7E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sz w:val="32"/>
          <w:szCs w:val="32"/>
        </w:rPr>
      </w:pPr>
      <w:r w:rsidRPr="00EC6AC0">
        <w:rPr>
          <w:rFonts w:ascii="TH SarabunIT๙" w:hAnsi="TH SarabunIT๙" w:cs="TH SarabunIT๙"/>
          <w:sz w:val="32"/>
          <w:szCs w:val="32"/>
        </w:rPr>
        <w:tab/>
      </w:r>
      <w:r w:rsidRPr="00EC6AC0">
        <w:rPr>
          <w:rFonts w:ascii="TH SarabunIT๙" w:hAnsi="TH SarabunIT๙" w:cs="TH SarabunIT๙"/>
          <w:sz w:val="32"/>
          <w:szCs w:val="32"/>
        </w:rPr>
        <w:tab/>
      </w:r>
      <w:r w:rsidR="005D0F7E">
        <w:rPr>
          <w:rFonts w:ascii="TH SarabunIT๙" w:hAnsi="TH SarabunIT๙" w:cs="TH SarabunIT๙"/>
          <w:sz w:val="32"/>
          <w:szCs w:val="32"/>
        </w:rPr>
        <w:t>-</w:t>
      </w:r>
    </w:p>
    <w:p w:rsidR="00F705DB" w:rsidRDefault="00F705DB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F705DB" w:rsidRDefault="00F705DB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4E085C" w:rsidRDefault="004E085C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F95E95" w:rsidRPr="00F75547" w:rsidRDefault="00F75547" w:rsidP="00750C15">
      <w:pPr>
        <w:pStyle w:val="ae"/>
        <w:ind w:firstLine="720"/>
        <w:jc w:val="left"/>
        <w:rPr>
          <w:rFonts w:ascii="TH SarabunIT๙" w:eastAsiaTheme="minorHAnsi" w:hAnsi="TH SarabunIT๙" w:cs="TH SarabunIT๙"/>
          <w:sz w:val="36"/>
          <w:szCs w:val="36"/>
          <w:lang w:eastAsia="en-US"/>
        </w:rPr>
      </w:pPr>
      <w:r>
        <w:rPr>
          <w:rFonts w:ascii="TH SarabunIT๙" w:eastAsiaTheme="minorHAnsi" w:hAnsi="TH SarabunIT๙" w:cs="TH SarabunIT๙" w:hint="cs"/>
          <w:sz w:val="36"/>
          <w:szCs w:val="36"/>
          <w:cs/>
          <w:lang w:eastAsia="en-US"/>
        </w:rPr>
        <w:lastRenderedPageBreak/>
        <w:t xml:space="preserve"> </w:t>
      </w:r>
    </w:p>
    <w:p w:rsidR="00750C15" w:rsidRPr="00F75547" w:rsidRDefault="00F75547" w:rsidP="00750C15">
      <w:pPr>
        <w:pStyle w:val="ae"/>
        <w:ind w:firstLine="720"/>
        <w:jc w:val="left"/>
        <w:rPr>
          <w:rFonts w:ascii="TH SarabunIT๙" w:hAnsi="TH SarabunIT๙" w:cs="TH SarabunIT๙"/>
          <w:sz w:val="36"/>
          <w:szCs w:val="36"/>
        </w:rPr>
      </w:pPr>
      <w:r w:rsidRPr="00F75547">
        <w:rPr>
          <w:rFonts w:ascii="TH SarabunIT๙" w:hAnsi="TH SarabunIT๙" w:cs="TH SarabunIT๙" w:hint="cs"/>
          <w:sz w:val="36"/>
          <w:szCs w:val="36"/>
          <w:cs/>
        </w:rPr>
        <w:t xml:space="preserve">1.3 </w:t>
      </w:r>
      <w:r>
        <w:rPr>
          <w:rFonts w:ascii="TH SarabunIT๙" w:hAnsi="TH SarabunIT๙" w:cs="TH SarabunIT๙" w:hint="cs"/>
          <w:sz w:val="36"/>
          <w:szCs w:val="36"/>
          <w:cs/>
        </w:rPr>
        <w:t>ผลสรุป</w:t>
      </w:r>
      <w:r w:rsidR="00750C15" w:rsidRPr="00F75547">
        <w:rPr>
          <w:rFonts w:ascii="TH SarabunIT๙" w:hAnsi="TH SarabunIT๙" w:cs="TH SarabunIT๙"/>
          <w:sz w:val="36"/>
          <w:szCs w:val="36"/>
          <w:cs/>
        </w:rPr>
        <w:t>แบบช่วยกำกับการจัดทำแผนยุทธศาสตร์ของท้องถิ่นโดยตนเอง</w:t>
      </w:r>
    </w:p>
    <w:p w:rsidR="00750C15" w:rsidRPr="00750C15" w:rsidRDefault="00A22DF5" w:rsidP="00750C1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750C15" w:rsidRPr="00CA5CD9">
        <w:rPr>
          <w:rFonts w:ascii="TH SarabunIT๙" w:hAnsi="TH SarabunIT๙" w:cs="TH SarabunIT๙"/>
          <w:sz w:val="32"/>
          <w:szCs w:val="32"/>
        </w:rPr>
        <w:t xml:space="preserve"> </w:t>
      </w:r>
      <w:r w:rsidR="00750C15" w:rsidRPr="00CA5CD9">
        <w:rPr>
          <w:rFonts w:ascii="TH SarabunIT๙" w:hAnsi="TH SarabunIT๙" w:cs="TH SarabunIT๙"/>
          <w:sz w:val="32"/>
          <w:szCs w:val="32"/>
          <w:cs/>
        </w:rPr>
        <w:t xml:space="preserve">แบบที่ </w:t>
      </w:r>
      <w:r w:rsidR="00750C15">
        <w:rPr>
          <w:rFonts w:ascii="TH SarabunIT๙" w:hAnsi="TH SarabunIT๙" w:cs="TH SarabunIT๙"/>
          <w:sz w:val="32"/>
          <w:szCs w:val="32"/>
        </w:rPr>
        <w:t xml:space="preserve">3/1 </w:t>
      </w:r>
      <w:r w:rsidR="00750C15" w:rsidRPr="00CA5CD9">
        <w:rPr>
          <w:rFonts w:ascii="TH SarabunIT๙" w:hAnsi="TH SarabunIT๙" w:cs="TH SarabunIT๙"/>
          <w:sz w:val="32"/>
          <w:szCs w:val="32"/>
          <w:cs/>
        </w:rPr>
        <w:t>แบบประเมินตนเองในการจัดทำแผนยุทธศาสตร์ของ</w:t>
      </w:r>
      <w:r w:rsidR="006469D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750C15" w:rsidRPr="00CA5C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50C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tbl>
      <w:tblPr>
        <w:tblW w:w="999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88"/>
        <w:gridCol w:w="1355"/>
        <w:gridCol w:w="1355"/>
      </w:tblGrid>
      <w:tr w:rsidR="00750C15" w:rsidRPr="00750C15" w:rsidTr="00D87040">
        <w:trPr>
          <w:trHeight w:val="928"/>
        </w:trPr>
        <w:tc>
          <w:tcPr>
            <w:tcW w:w="7288" w:type="dxa"/>
            <w:vAlign w:val="center"/>
          </w:tcPr>
          <w:p w:rsidR="00750C15" w:rsidRPr="00750C15" w:rsidRDefault="00750C15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0C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</w:t>
            </w:r>
          </w:p>
          <w:p w:rsidR="00750C15" w:rsidRPr="00750C15" w:rsidRDefault="00750C15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ไม่มี</w:t>
            </w:r>
          </w:p>
          <w:p w:rsidR="00750C15" w:rsidRPr="00750C15" w:rsidRDefault="00750C15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</w:tr>
      <w:tr w:rsidR="00750C15" w:rsidRPr="00750C15" w:rsidTr="00D87040">
        <w:trPr>
          <w:trHeight w:val="454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ส่วนที่ </w:t>
            </w:r>
            <w:r w:rsidRPr="00750C1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 </w:t>
            </w:r>
            <w:r w:rsidRPr="00750C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คณะกรรมการส่วนท้องถิ่น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181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มีการจัดตั้งคณะกรรมการพัฒนาท้องถิ่นเพื่อจัดทำแผนท้องถิ่น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463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53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มีการประชุมอย่างต่อเนื่องสม่ำเสมอ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454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454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มีการจัดประชุมคณะกรรมการสนับสนุนการจัดทำแผนพัฒนาท้องถิ่น 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189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มีคณะกรรมการพัฒนาท้องถิ่นและประชาคมท้องถิ่นพิจารณาร่างแผนยุทธศาสตร์  </w:t>
            </w:r>
          </w:p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การพัฒนา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454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0C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ส่วนที่ </w:t>
            </w:r>
            <w:r w:rsidRPr="00750C1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  </w:t>
            </w:r>
            <w:r w:rsidRPr="00750C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การจัดทำแผนการพัฒนาส่วนท้องถิ่น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454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7.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454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8.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มีการเปิดโอกาสให้ประชาชนเข้ามามีส่วนในการจัดทำแผน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445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9.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มีการวิเคราะห์ศักยภาพของท้องถิ่น  </w:t>
            </w: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(SWOT)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เพื่อประเมินสภาพการพัฒนาท้องถิ่น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237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10.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มีการกำหนดวิสัยทัศน์และภารกิจหลักการพัฒนาท้องถิ่นที่สอดคล้องกับศักยภาพของท้องถิ่น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61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11.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มีการกำหนดวิสัยทัศน์และภารกิจหลักการพัฒนาท้องถิ่นที่สอดคล้องกับยุทธศาสตร์ของท้องถิ่น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454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>12.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มีการกำหนดจุดมุ่งหมายเพื่อการพัฒนาที่ยั่งยืน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454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13.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มีการกำหนดเป้าหมายการพัฒนาท้องถิ่น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454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14.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มีการกำหนดยุทธศาสตร์การพัฒนาและแนวทางการพัฒนา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454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15.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437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16.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มีการอนุมัติและประกาศใช้แผนยุทธศาสตร์การพัฒนา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454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17.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มีการจัดทำบัญชีกลุ่มโครงการในแผนยุทธศาสตร์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454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18.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มีการกำหนดรูปแบบการติดตามประเมินผลแผนยุทธศาสตร์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0C15" w:rsidRPr="00750C15" w:rsidTr="00D87040">
        <w:trPr>
          <w:trHeight w:val="473"/>
        </w:trPr>
        <w:tc>
          <w:tcPr>
            <w:tcW w:w="7288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0C15">
              <w:rPr>
                <w:rFonts w:ascii="TH SarabunIT๙" w:hAnsi="TH SarabunIT๙" w:cs="TH SarabunIT๙"/>
                <w:sz w:val="32"/>
                <w:szCs w:val="32"/>
              </w:rPr>
              <w:t xml:space="preserve">19. </w:t>
            </w:r>
            <w:r w:rsidRPr="00750C1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มีการทบทวนแผนยุทธศาสตร์หรือไม่</w:t>
            </w:r>
          </w:p>
        </w:tc>
        <w:tc>
          <w:tcPr>
            <w:tcW w:w="1355" w:type="dxa"/>
          </w:tcPr>
          <w:p w:rsidR="00750C15" w:rsidRPr="00750C15" w:rsidRDefault="002765C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55" w:type="dxa"/>
          </w:tcPr>
          <w:p w:rsidR="00750C15" w:rsidRPr="00750C15" w:rsidRDefault="00750C15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50C15" w:rsidRPr="00750C15" w:rsidRDefault="00750C15" w:rsidP="00750C15">
      <w:pPr>
        <w:pStyle w:val="2"/>
        <w:rPr>
          <w:rFonts w:ascii="TH SarabunIT๙" w:hAnsi="TH SarabunIT๙" w:cs="TH SarabunIT๙"/>
        </w:rPr>
      </w:pPr>
    </w:p>
    <w:p w:rsidR="00750C15" w:rsidRPr="00750C15" w:rsidRDefault="00750C15" w:rsidP="00750C15">
      <w:pPr>
        <w:rPr>
          <w:rFonts w:ascii="TH SarabunIT๙" w:hAnsi="TH SarabunIT๙" w:cs="TH SarabunIT๙"/>
          <w:sz w:val="32"/>
          <w:szCs w:val="32"/>
          <w:lang w:eastAsia="zh-CN"/>
        </w:rPr>
      </w:pPr>
    </w:p>
    <w:p w:rsidR="00A22DF5" w:rsidRPr="00F75547" w:rsidRDefault="00F75547" w:rsidP="00F75547">
      <w:pPr>
        <w:rPr>
          <w:rFonts w:ascii="TH SarabunIT๙" w:eastAsiaTheme="minorHAnsi" w:hAnsi="TH SarabunIT๙" w:cs="TH SarabunIT๙"/>
          <w:b/>
          <w:bCs/>
          <w:color w:val="FF0000"/>
          <w:sz w:val="36"/>
          <w:szCs w:val="36"/>
          <w:u w:val="double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u w:val="double"/>
          <w:cs/>
        </w:rPr>
        <w:lastRenderedPageBreak/>
        <w:t>2.</w:t>
      </w:r>
      <w:r w:rsidR="00A22DF5" w:rsidRPr="00F75547">
        <w:rPr>
          <w:rFonts w:ascii="TH SarabunIT๙" w:hAnsi="TH SarabunIT๙" w:cs="TH SarabunIT๙" w:hint="cs"/>
          <w:b/>
          <w:bCs/>
          <w:sz w:val="36"/>
          <w:szCs w:val="36"/>
          <w:u w:val="double"/>
          <w:cs/>
        </w:rPr>
        <w:t>การ</w:t>
      </w:r>
      <w:r>
        <w:rPr>
          <w:rFonts w:ascii="TH SarabunIT๙" w:hAnsi="TH SarabunIT๙" w:cs="TH SarabunIT๙" w:hint="cs"/>
          <w:b/>
          <w:bCs/>
          <w:sz w:val="36"/>
          <w:szCs w:val="36"/>
          <w:u w:val="double"/>
          <w:cs/>
        </w:rPr>
        <w:t>วิเคราะห์</w:t>
      </w:r>
      <w:r w:rsidR="00A22DF5" w:rsidRPr="00F75547">
        <w:rPr>
          <w:rFonts w:ascii="TH SarabunIT๙" w:hAnsi="TH SarabunIT๙" w:cs="TH SarabunIT๙" w:hint="cs"/>
          <w:b/>
          <w:bCs/>
          <w:sz w:val="36"/>
          <w:szCs w:val="36"/>
          <w:u w:val="double"/>
          <w:cs/>
        </w:rPr>
        <w:t>เชิงคุณภาพ</w:t>
      </w:r>
    </w:p>
    <w:p w:rsidR="006469D2" w:rsidRPr="00202508" w:rsidRDefault="00F75547" w:rsidP="00202508">
      <w:pPr>
        <w:pStyle w:val="ae"/>
        <w:ind w:firstLine="720"/>
        <w:jc w:val="left"/>
        <w:rPr>
          <w:rFonts w:ascii="TH SarabunIT๙" w:hAnsi="TH SarabunIT๙" w:cs="TH SarabunIT๙"/>
          <w:sz w:val="36"/>
          <w:szCs w:val="36"/>
        </w:rPr>
      </w:pPr>
      <w:r w:rsidRPr="00202508">
        <w:rPr>
          <w:rFonts w:ascii="TH SarabunIT๙" w:hAnsi="TH SarabunIT๙" w:cs="TH SarabunIT๙" w:hint="cs"/>
          <w:sz w:val="36"/>
          <w:szCs w:val="36"/>
          <w:cs/>
        </w:rPr>
        <w:t>2.1</w:t>
      </w:r>
      <w:r w:rsidRPr="00202508">
        <w:rPr>
          <w:rFonts w:ascii="TH SarabunIT๙" w:hAnsi="TH SarabunIT๙" w:cs="TH SarabunIT๙"/>
          <w:sz w:val="36"/>
          <w:szCs w:val="36"/>
        </w:rPr>
        <w:t xml:space="preserve"> </w:t>
      </w:r>
      <w:r w:rsidR="00202508" w:rsidRPr="00202508">
        <w:rPr>
          <w:rFonts w:ascii="TH SarabunIT๙" w:hAnsi="TH SarabunIT๙" w:cs="TH SarabunIT๙"/>
          <w:sz w:val="36"/>
          <w:szCs w:val="36"/>
        </w:rPr>
        <w:t xml:space="preserve"> </w:t>
      </w:r>
      <w:r w:rsidR="00202508" w:rsidRPr="00202508">
        <w:rPr>
          <w:rFonts w:ascii="TH SarabunIT๙" w:hAnsi="TH SarabunIT๙" w:cs="TH SarabunIT๙" w:hint="cs"/>
          <w:sz w:val="36"/>
          <w:szCs w:val="36"/>
          <w:cs/>
        </w:rPr>
        <w:t>สรุปผล</w:t>
      </w:r>
      <w:r w:rsidR="006469D2" w:rsidRPr="00202508">
        <w:rPr>
          <w:rFonts w:ascii="TH SarabunIT๙" w:hAnsi="TH SarabunIT๙" w:cs="TH SarabunIT๙"/>
          <w:sz w:val="36"/>
          <w:szCs w:val="36"/>
          <w:cs/>
        </w:rPr>
        <w:t>แบบประเมิน</w:t>
      </w:r>
      <w:r w:rsidR="006469D2" w:rsidRPr="00202508">
        <w:rPr>
          <w:rFonts w:ascii="TH SarabunIT๙" w:hAnsi="TH SarabunIT๙" w:cs="TH SarabunIT๙" w:hint="cs"/>
          <w:sz w:val="36"/>
          <w:szCs w:val="36"/>
          <w:cs/>
        </w:rPr>
        <w:t>ความพึงพอใจต่อผลการดำเนินงานขององค์การบริหารส่วนตำบลป่าบอน</w:t>
      </w:r>
    </w:p>
    <w:p w:rsidR="006469D2" w:rsidRDefault="006469D2" w:rsidP="006469D2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6469D2">
        <w:rPr>
          <w:rFonts w:ascii="TH SarabunPSK" w:hAnsi="TH SarabunPSK" w:cs="TH SarabunPSK" w:hint="cs"/>
          <w:b/>
          <w:bCs/>
          <w:color w:val="000000"/>
          <w:sz w:val="28"/>
          <w:cs/>
        </w:rPr>
        <w:tab/>
      </w:r>
      <w:r w:rsidR="00202508" w:rsidRPr="00202508">
        <w:rPr>
          <w:rFonts w:ascii="TH SarabunIT๙" w:hAnsi="TH SarabunIT๙" w:cs="TH SarabunIT๙"/>
          <w:b/>
          <w:bCs/>
          <w:color w:val="000000"/>
          <w:sz w:val="36"/>
          <w:szCs w:val="36"/>
          <w:u w:val="single"/>
        </w:rPr>
        <w:t>2.1.1</w:t>
      </w:r>
      <w:r w:rsidRPr="00202508">
        <w:rPr>
          <w:rFonts w:ascii="TH SarabunIT๙" w:hAnsi="TH SarabunIT๙" w:cs="TH SarabunIT๙"/>
          <w:b/>
          <w:bCs/>
          <w:color w:val="000000"/>
          <w:sz w:val="36"/>
          <w:szCs w:val="36"/>
          <w:u w:val="single"/>
          <w:cs/>
        </w:rPr>
        <w:t xml:space="preserve"> </w:t>
      </w:r>
      <w:r w:rsidRPr="00202508">
        <w:rPr>
          <w:rFonts w:ascii="TH SarabunIT๙" w:hAnsi="TH SarabunIT๙" w:cs="TH SarabunIT๙"/>
          <w:b/>
          <w:bCs/>
          <w:color w:val="C00000"/>
          <w:sz w:val="36"/>
          <w:szCs w:val="36"/>
          <w:u w:val="single"/>
          <w:cs/>
        </w:rPr>
        <w:t xml:space="preserve"> </w:t>
      </w:r>
      <w:r w:rsidRPr="0020250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ข้อมูลทั่วไป</w:t>
      </w:r>
    </w:p>
    <w:p w:rsidR="00202508" w:rsidRPr="00202508" w:rsidRDefault="00202508" w:rsidP="006469D2">
      <w:pPr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6469D2" w:rsidRPr="006469D2" w:rsidRDefault="006469D2" w:rsidP="006469D2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469D2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6469D2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6469D2">
        <w:rPr>
          <w:rFonts w:ascii="TH SarabunIT๙" w:hAnsi="TH SarabunIT๙" w:cs="TH SarabunIT๙"/>
          <w:b/>
          <w:bCs/>
          <w:sz w:val="32"/>
          <w:szCs w:val="32"/>
          <w:cs/>
        </w:rPr>
        <w:t>จำนวนประชากรที่ทำแบบประเมิน</w:t>
      </w:r>
      <w:r w:rsidRPr="006469D2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6469D2">
        <w:rPr>
          <w:rFonts w:ascii="TH SarabunIT๙" w:hAnsi="TH SarabunIT๙" w:cs="TH SarabunIT๙"/>
          <w:b/>
          <w:bCs/>
          <w:sz w:val="32"/>
          <w:szCs w:val="32"/>
          <w:cs/>
        </w:rPr>
        <w:t>จำนวน   5๐   คน</w:t>
      </w:r>
    </w:p>
    <w:p w:rsidR="006469D2" w:rsidRPr="006469D2" w:rsidRDefault="006469D2" w:rsidP="006469D2">
      <w:pPr>
        <w:rPr>
          <w:rFonts w:ascii="TH SarabunIT๙" w:hAnsi="TH SarabunIT๙" w:cs="TH SarabunIT๙"/>
          <w:sz w:val="32"/>
          <w:szCs w:val="32"/>
        </w:rPr>
      </w:pPr>
      <w:r w:rsidRPr="006469D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๑.๑  เพศชาย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จำนวน   ๒1   คน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</w:r>
    </w:p>
    <w:p w:rsidR="006469D2" w:rsidRPr="006469D2" w:rsidRDefault="006469D2" w:rsidP="006469D2">
      <w:pPr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>๑.๒  เพศหญิง   จำนวน   29   คน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6469D2" w:rsidRPr="006469D2" w:rsidRDefault="006469D2" w:rsidP="006469D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6469D2">
        <w:rPr>
          <w:rFonts w:ascii="TH SarabunIT๙" w:hAnsi="TH SarabunIT๙" w:cs="TH SarabunIT๙"/>
          <w:b/>
          <w:bCs/>
          <w:sz w:val="32"/>
          <w:szCs w:val="32"/>
          <w:cs/>
        </w:rPr>
        <w:t>๒.  อายุ</w:t>
      </w:r>
    </w:p>
    <w:p w:rsidR="006469D2" w:rsidRPr="006469D2" w:rsidRDefault="006469D2" w:rsidP="006469D2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>๒.๑   ต่ำกว่า  ๒๕  ปี</w:t>
      </w:r>
      <w:r w:rsidRPr="006469D2">
        <w:rPr>
          <w:rFonts w:ascii="TH SarabunIT๙" w:hAnsi="TH SarabunIT๙" w:cs="TH SarabunIT๙"/>
          <w:sz w:val="32"/>
          <w:szCs w:val="32"/>
        </w:rPr>
        <w:t xml:space="preserve">  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๒</w:t>
      </w:r>
      <w:r w:rsidRPr="006469D2">
        <w:rPr>
          <w:rFonts w:ascii="TH SarabunIT๙" w:hAnsi="TH SarabunIT๙" w:cs="TH SarabunIT๙"/>
          <w:sz w:val="32"/>
          <w:szCs w:val="32"/>
        </w:rPr>
        <w:t xml:space="preserve"> 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 xml:space="preserve">คน  </w:t>
      </w:r>
    </w:p>
    <w:p w:rsidR="006469D2" w:rsidRPr="006469D2" w:rsidRDefault="006469D2" w:rsidP="006469D2">
      <w:pPr>
        <w:rPr>
          <w:rFonts w:ascii="TH SarabunIT๙" w:hAnsi="TH SarabunIT๙" w:cs="TH SarabunIT๙"/>
          <w:sz w:val="32"/>
          <w:szCs w:val="32"/>
          <w:cs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๒.๒  ระหว่าง  ๒๕ - ๔๐  ปี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469D2">
        <w:rPr>
          <w:rFonts w:ascii="TH SarabunIT๙" w:hAnsi="TH SarabunIT๙" w:cs="TH SarabunIT๙"/>
          <w:sz w:val="32"/>
          <w:szCs w:val="32"/>
        </w:rPr>
        <w:t xml:space="preserve">  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๑1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 xml:space="preserve">คน  </w:t>
      </w:r>
    </w:p>
    <w:p w:rsidR="006469D2" w:rsidRPr="006469D2" w:rsidRDefault="006469D2" w:rsidP="006469D2">
      <w:pPr>
        <w:rPr>
          <w:rFonts w:ascii="TH SarabunIT๙" w:hAnsi="TH SarabunIT๙" w:cs="TH SarabunIT๙"/>
          <w:sz w:val="32"/>
          <w:szCs w:val="32"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๒.๓  ระหว่าง  ๔๑ - ๖๐  ปี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๓๒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 xml:space="preserve">คน </w:t>
      </w:r>
    </w:p>
    <w:p w:rsidR="006469D2" w:rsidRPr="006469D2" w:rsidRDefault="006469D2" w:rsidP="006469D2">
      <w:pPr>
        <w:rPr>
          <w:rFonts w:ascii="TH SarabunIT๙" w:hAnsi="TH SarabunIT๙" w:cs="TH SarabunIT๙"/>
          <w:sz w:val="32"/>
          <w:szCs w:val="32"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 xml:space="preserve">๒.๔  มากกว่า  ๖๐  ปี   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5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คน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6469D2" w:rsidRPr="006469D2" w:rsidRDefault="006469D2" w:rsidP="006469D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469D2">
        <w:rPr>
          <w:rFonts w:ascii="TH SarabunIT๙" w:hAnsi="TH SarabunIT๙" w:cs="TH SarabunIT๙"/>
          <w:b/>
          <w:bCs/>
          <w:sz w:val="32"/>
          <w:szCs w:val="32"/>
          <w:cs/>
        </w:rPr>
        <w:t>๓.  การศึกษา</w:t>
      </w:r>
    </w:p>
    <w:p w:rsidR="006469D2" w:rsidRPr="006469D2" w:rsidRDefault="006469D2" w:rsidP="006469D2">
      <w:pPr>
        <w:rPr>
          <w:rFonts w:ascii="TH SarabunIT๙" w:hAnsi="TH SarabunIT๙" w:cs="TH SarabunIT๙"/>
          <w:sz w:val="32"/>
          <w:szCs w:val="32"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๓.๑  ต่ำกว่าประถม/ประถมศึกษา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6469D2">
        <w:rPr>
          <w:rFonts w:ascii="TH SarabunIT๙" w:hAnsi="TH SarabunIT๙" w:cs="TH SarabunIT๙"/>
          <w:sz w:val="32"/>
          <w:szCs w:val="32"/>
        </w:rPr>
        <w:t xml:space="preserve">     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๒2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 xml:space="preserve">คน  </w:t>
      </w:r>
    </w:p>
    <w:p w:rsidR="006469D2" w:rsidRPr="006469D2" w:rsidRDefault="006469D2" w:rsidP="006469D2">
      <w:pPr>
        <w:rPr>
          <w:rFonts w:ascii="TH SarabunIT๙" w:hAnsi="TH SarabunIT๙" w:cs="TH SarabunIT๙"/>
          <w:sz w:val="32"/>
          <w:szCs w:val="32"/>
          <w:cs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๓.๒  มัธยม/ปวช./ปวส./เทียบเท่า</w:t>
      </w:r>
      <w:r w:rsidRPr="006469D2">
        <w:rPr>
          <w:rFonts w:ascii="TH SarabunIT๙" w:hAnsi="TH SarabunIT๙" w:cs="TH SarabunIT๙"/>
          <w:sz w:val="32"/>
          <w:szCs w:val="32"/>
        </w:rPr>
        <w:t xml:space="preserve">        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๒3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 xml:space="preserve">คน   </w:t>
      </w:r>
    </w:p>
    <w:p w:rsidR="006469D2" w:rsidRPr="006469D2" w:rsidRDefault="006469D2" w:rsidP="006469D2">
      <w:pPr>
        <w:rPr>
          <w:rFonts w:ascii="TH SarabunIT๙" w:hAnsi="TH SarabunIT๙" w:cs="TH SarabunIT๙"/>
          <w:sz w:val="32"/>
          <w:szCs w:val="32"/>
          <w:cs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๓.๓  ปริญญาตรี</w:t>
      </w:r>
      <w:r w:rsidRPr="006469D2">
        <w:rPr>
          <w:rFonts w:ascii="TH SarabunIT๙" w:hAnsi="TH SarabunIT๙" w:cs="TH SarabunIT๙"/>
          <w:sz w:val="32"/>
          <w:szCs w:val="32"/>
        </w:rPr>
        <w:t xml:space="preserve">    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469D2">
        <w:rPr>
          <w:rFonts w:ascii="TH SarabunIT๙" w:hAnsi="TH SarabunIT๙" w:cs="TH SarabunIT๙"/>
          <w:sz w:val="32"/>
          <w:szCs w:val="32"/>
        </w:rPr>
        <w:t xml:space="preserve">       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5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 xml:space="preserve">คน   </w:t>
      </w:r>
    </w:p>
    <w:p w:rsidR="006469D2" w:rsidRPr="006469D2" w:rsidRDefault="006469D2" w:rsidP="006469D2">
      <w:pPr>
        <w:rPr>
          <w:rFonts w:ascii="TH SarabunIT๙" w:hAnsi="TH SarabunIT๙" w:cs="TH SarabunIT๙"/>
          <w:sz w:val="32"/>
          <w:szCs w:val="32"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๓.๔  สูงกว่าปริญญาตรี</w:t>
      </w:r>
      <w:r w:rsidRPr="006469D2">
        <w:rPr>
          <w:rFonts w:ascii="TH SarabunIT๙" w:hAnsi="TH SarabunIT๙" w:cs="TH SarabunIT๙"/>
          <w:sz w:val="32"/>
          <w:szCs w:val="32"/>
        </w:rPr>
        <w:t xml:space="preserve">   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469D2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 xml:space="preserve">๐   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6469D2" w:rsidRPr="006469D2" w:rsidRDefault="006469D2" w:rsidP="006469D2">
      <w:pPr>
        <w:rPr>
          <w:rFonts w:ascii="TH SarabunIT๙" w:hAnsi="TH SarabunIT๙" w:cs="TH SarabunIT๙"/>
          <w:sz w:val="16"/>
          <w:szCs w:val="16"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 w:rsidRPr="006469D2">
        <w:rPr>
          <w:rFonts w:ascii="TH SarabunIT๙" w:hAnsi="TH SarabunIT๙" w:cs="TH SarabunIT๙"/>
          <w:b/>
          <w:bCs/>
          <w:sz w:val="32"/>
          <w:szCs w:val="32"/>
          <w:cs/>
        </w:rPr>
        <w:t>๔.  อาชีพ</w:t>
      </w:r>
    </w:p>
    <w:p w:rsidR="006469D2" w:rsidRPr="006469D2" w:rsidRDefault="006469D2" w:rsidP="006469D2">
      <w:pPr>
        <w:rPr>
          <w:rFonts w:ascii="TH SarabunIT๙" w:hAnsi="TH SarabunIT๙" w:cs="TH SarabunIT๙"/>
          <w:sz w:val="32"/>
          <w:szCs w:val="32"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๔.๑  รับราชการ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๑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คน</w:t>
      </w:r>
      <w:r w:rsidRPr="006469D2">
        <w:rPr>
          <w:rFonts w:ascii="TH SarabunIT๙" w:hAnsi="TH SarabunIT๙" w:cs="TH SarabunIT๙"/>
          <w:sz w:val="32"/>
          <w:szCs w:val="32"/>
        </w:rPr>
        <w:tab/>
      </w:r>
    </w:p>
    <w:p w:rsidR="006469D2" w:rsidRPr="006469D2" w:rsidRDefault="006469D2" w:rsidP="006469D2">
      <w:pPr>
        <w:rPr>
          <w:rFonts w:ascii="TH SarabunIT๙" w:hAnsi="TH SarabunIT๙" w:cs="TH SarabunIT๙"/>
          <w:sz w:val="32"/>
          <w:szCs w:val="32"/>
          <w:cs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๔.๒  รับจ้าง/เกษตรกร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25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6469D2" w:rsidRPr="006469D2" w:rsidRDefault="006469D2" w:rsidP="006469D2">
      <w:pPr>
        <w:rPr>
          <w:rFonts w:ascii="TH SarabunIT๙" w:hAnsi="TH SarabunIT๙" w:cs="TH SarabunIT๙"/>
          <w:sz w:val="32"/>
          <w:szCs w:val="32"/>
          <w:cs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๔.๓  เอกชน/รัฐวิสาหกิจ/ค้าขาย/ธุรกิจส่วนตัว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23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6469D2" w:rsidRPr="006469D2" w:rsidRDefault="006469D2" w:rsidP="006469D2">
      <w:pPr>
        <w:rPr>
          <w:rFonts w:ascii="TH SarabunIT๙" w:hAnsi="TH SarabunIT๙" w:cs="TH SarabunIT๙"/>
          <w:sz w:val="32"/>
          <w:szCs w:val="32"/>
          <w:cs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๔.๔  นักเรียน/นักศึกษา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6469D2" w:rsidRPr="00202508" w:rsidRDefault="006469D2" w:rsidP="006469D2">
      <w:pPr>
        <w:rPr>
          <w:rFonts w:ascii="TH SarabunIT๙" w:hAnsi="TH SarabunIT๙" w:cs="TH SarabunIT๙"/>
          <w:sz w:val="32"/>
          <w:szCs w:val="32"/>
          <w:cs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๔.๕  อื่นๆ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๑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6469D2" w:rsidRPr="00202508" w:rsidRDefault="006469D2" w:rsidP="006469D2">
      <w:pPr>
        <w:rPr>
          <w:rFonts w:ascii="TH SarabunIT๙" w:hAnsi="TH SarabunIT๙" w:cs="TH SarabunIT๙"/>
          <w:b/>
          <w:bCs/>
          <w:color w:val="000000"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202508" w:rsidRPr="00202508">
        <w:rPr>
          <w:rFonts w:ascii="TH SarabunIT๙" w:hAnsi="TH SarabunIT๙" w:cs="TH SarabunIT๙" w:hint="cs"/>
          <w:b/>
          <w:bCs/>
          <w:color w:val="000000"/>
          <w:sz w:val="36"/>
          <w:szCs w:val="36"/>
          <w:u w:val="single"/>
          <w:cs/>
        </w:rPr>
        <w:t xml:space="preserve">2.2.2 </w:t>
      </w:r>
      <w:r w:rsidRPr="00202508">
        <w:rPr>
          <w:rFonts w:ascii="TH SarabunIT๙" w:hAnsi="TH SarabunIT๙" w:cs="TH SarabunIT๙" w:hint="cs"/>
          <w:b/>
          <w:bCs/>
          <w:color w:val="000000"/>
          <w:sz w:val="36"/>
          <w:szCs w:val="36"/>
          <w:u w:val="single"/>
          <w:cs/>
        </w:rPr>
        <w:t>ความพึงพอใจต่อผลการดำเนินงานขององค์การบริหารส่วนตำบลป่าบอน</w:t>
      </w:r>
    </w:p>
    <w:p w:rsidR="006469D2" w:rsidRPr="006469D2" w:rsidRDefault="006469D2" w:rsidP="006469D2">
      <w:pPr>
        <w:rPr>
          <w:rFonts w:ascii="TH SarabunIT๙" w:hAnsi="TH SarabunIT๙" w:cs="TH SarabunIT๙"/>
          <w:b/>
          <w:bCs/>
          <w:color w:val="000000"/>
          <w:sz w:val="16"/>
          <w:szCs w:val="16"/>
          <w:u w:val="single"/>
          <w:cs/>
        </w:rPr>
      </w:pPr>
    </w:p>
    <w:tbl>
      <w:tblPr>
        <w:tblW w:w="11326" w:type="dxa"/>
        <w:tblInd w:w="-10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38"/>
        <w:gridCol w:w="836"/>
        <w:gridCol w:w="992"/>
        <w:gridCol w:w="851"/>
        <w:gridCol w:w="850"/>
        <w:gridCol w:w="709"/>
        <w:gridCol w:w="850"/>
      </w:tblGrid>
      <w:tr w:rsidR="00104A99" w:rsidRPr="009E7CE4" w:rsidTr="00104A99">
        <w:trPr>
          <w:trHeight w:val="530"/>
        </w:trPr>
        <w:tc>
          <w:tcPr>
            <w:tcW w:w="6238" w:type="dxa"/>
            <w:shd w:val="clear" w:color="auto" w:fill="97FFD5"/>
            <w:vAlign w:val="center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836" w:type="dxa"/>
            <w:shd w:val="clear" w:color="auto" w:fill="97FFD5"/>
            <w:vAlign w:val="center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พอใจมาก</w:t>
            </w:r>
          </w:p>
        </w:tc>
        <w:tc>
          <w:tcPr>
            <w:tcW w:w="992" w:type="dxa"/>
            <w:shd w:val="clear" w:color="auto" w:fill="97FFD5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  <w:tc>
          <w:tcPr>
            <w:tcW w:w="851" w:type="dxa"/>
            <w:shd w:val="clear" w:color="auto" w:fill="97FFD5"/>
            <w:vAlign w:val="center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</w:t>
            </w:r>
          </w:p>
        </w:tc>
        <w:tc>
          <w:tcPr>
            <w:tcW w:w="850" w:type="dxa"/>
            <w:shd w:val="clear" w:color="auto" w:fill="97FFD5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  <w:tc>
          <w:tcPr>
            <w:tcW w:w="709" w:type="dxa"/>
            <w:shd w:val="clear" w:color="auto" w:fill="97FFD5"/>
            <w:vAlign w:val="center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ไม่พอใจ</w:t>
            </w:r>
          </w:p>
        </w:tc>
        <w:tc>
          <w:tcPr>
            <w:tcW w:w="850" w:type="dxa"/>
            <w:shd w:val="clear" w:color="auto" w:fill="97FFD5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</w:tr>
      <w:tr w:rsidR="00104A99" w:rsidRPr="009E7CE4" w:rsidTr="00104A99">
        <w:tc>
          <w:tcPr>
            <w:tcW w:w="6238" w:type="dxa"/>
          </w:tcPr>
          <w:p w:rsidR="00104A99" w:rsidRPr="006469D2" w:rsidRDefault="00104A99" w:rsidP="00D87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69D2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6469D2">
              <w:rPr>
                <w:rFonts w:ascii="TH SarabunIT๙" w:hAnsi="TH SarabunIT๙" w:cs="TH SarabunIT๙"/>
                <w:sz w:val="32"/>
                <w:szCs w:val="32"/>
              </w:rPr>
              <w:t xml:space="preserve">.  </w:t>
            </w:r>
            <w:r w:rsidRPr="006469D2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836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2" w:type="dxa"/>
          </w:tcPr>
          <w:p w:rsidR="00104A99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</w:t>
            </w:r>
          </w:p>
        </w:tc>
        <w:tc>
          <w:tcPr>
            <w:tcW w:w="851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850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709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104A99" w:rsidRPr="009E7CE4" w:rsidTr="00104A99">
        <w:tc>
          <w:tcPr>
            <w:tcW w:w="6238" w:type="dxa"/>
          </w:tcPr>
          <w:p w:rsidR="00104A99" w:rsidRPr="006469D2" w:rsidRDefault="00104A99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/>
                <w:sz w:val="32"/>
                <w:szCs w:val="32"/>
                <w:cs/>
              </w:rPr>
              <w:t>๒. 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836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</w:p>
        </w:tc>
        <w:tc>
          <w:tcPr>
            <w:tcW w:w="992" w:type="dxa"/>
          </w:tcPr>
          <w:p w:rsidR="00104A99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</w:p>
        </w:tc>
        <w:tc>
          <w:tcPr>
            <w:tcW w:w="851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850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709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104A99" w:rsidRPr="009E7CE4" w:rsidTr="00104A99">
        <w:tc>
          <w:tcPr>
            <w:tcW w:w="6238" w:type="dxa"/>
          </w:tcPr>
          <w:p w:rsidR="00104A99" w:rsidRPr="006469D2" w:rsidRDefault="00104A99" w:rsidP="00D87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69D2">
              <w:rPr>
                <w:rFonts w:ascii="TH SarabunIT๙" w:hAnsi="TH SarabunIT๙" w:cs="TH SarabunIT๙"/>
                <w:sz w:val="32"/>
                <w:szCs w:val="32"/>
                <w:cs/>
              </w:rPr>
              <w:t>๓. 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836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44</w:t>
            </w:r>
          </w:p>
        </w:tc>
        <w:tc>
          <w:tcPr>
            <w:tcW w:w="992" w:type="dxa"/>
          </w:tcPr>
          <w:p w:rsidR="00104A99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</w:t>
            </w:r>
          </w:p>
        </w:tc>
        <w:tc>
          <w:tcPr>
            <w:tcW w:w="851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850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709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104A99" w:rsidRPr="009E7CE4" w:rsidTr="00104A99">
        <w:tc>
          <w:tcPr>
            <w:tcW w:w="6238" w:type="dxa"/>
          </w:tcPr>
          <w:p w:rsidR="00104A99" w:rsidRPr="006469D2" w:rsidRDefault="00104A99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/>
                <w:sz w:val="32"/>
                <w:szCs w:val="32"/>
                <w:cs/>
              </w:rPr>
              <w:t>๔  มีการรายงานผลการดำเนินงานของโครงการ/กิจกรรมต่อสาธารณะ</w:t>
            </w:r>
          </w:p>
        </w:tc>
        <w:tc>
          <w:tcPr>
            <w:tcW w:w="836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992" w:type="dxa"/>
          </w:tcPr>
          <w:p w:rsidR="00104A99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</w:t>
            </w:r>
          </w:p>
        </w:tc>
        <w:tc>
          <w:tcPr>
            <w:tcW w:w="851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850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709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850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  <w:tr w:rsidR="00104A99" w:rsidRPr="009E7CE4" w:rsidTr="00104A99">
        <w:tc>
          <w:tcPr>
            <w:tcW w:w="6238" w:type="dxa"/>
          </w:tcPr>
          <w:p w:rsidR="00104A99" w:rsidRPr="006469D2" w:rsidRDefault="00104A99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/>
                <w:sz w:val="32"/>
                <w:szCs w:val="32"/>
                <w:cs/>
              </w:rPr>
              <w:t>๕.  มีความโปร่งใสในการดำเนินโครงการ/กิจกรรม</w:t>
            </w:r>
          </w:p>
        </w:tc>
        <w:tc>
          <w:tcPr>
            <w:tcW w:w="836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</w:p>
        </w:tc>
        <w:tc>
          <w:tcPr>
            <w:tcW w:w="992" w:type="dxa"/>
          </w:tcPr>
          <w:p w:rsidR="00104A99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</w:p>
        </w:tc>
        <w:tc>
          <w:tcPr>
            <w:tcW w:w="851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850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709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104A99" w:rsidRPr="009E7CE4" w:rsidTr="00104A99">
        <w:tc>
          <w:tcPr>
            <w:tcW w:w="6238" w:type="dxa"/>
          </w:tcPr>
          <w:p w:rsidR="00104A99" w:rsidRPr="006469D2" w:rsidRDefault="00104A99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/>
                <w:sz w:val="32"/>
                <w:szCs w:val="32"/>
                <w:cs/>
              </w:rPr>
              <w:t>๖.  มีการดำเนินงานเป็นไปตามระยะเวลาที่กำหนด</w:t>
            </w:r>
          </w:p>
        </w:tc>
        <w:tc>
          <w:tcPr>
            <w:tcW w:w="836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47</w:t>
            </w:r>
          </w:p>
        </w:tc>
        <w:tc>
          <w:tcPr>
            <w:tcW w:w="992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</w:t>
            </w:r>
          </w:p>
        </w:tc>
        <w:tc>
          <w:tcPr>
            <w:tcW w:w="851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0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709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104A99" w:rsidRPr="009E7CE4" w:rsidTr="00104A99">
        <w:tc>
          <w:tcPr>
            <w:tcW w:w="6238" w:type="dxa"/>
          </w:tcPr>
          <w:p w:rsidR="00104A99" w:rsidRPr="006469D2" w:rsidRDefault="00104A99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/>
                <w:sz w:val="32"/>
                <w:szCs w:val="32"/>
                <w:cs/>
              </w:rPr>
              <w:t>๗.  ผลการดำเนินโครงการ/กิจกรรมนำไปสู่การแก้ไขปัญหา</w:t>
            </w:r>
          </w:p>
        </w:tc>
        <w:tc>
          <w:tcPr>
            <w:tcW w:w="836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47</w:t>
            </w:r>
          </w:p>
        </w:tc>
        <w:tc>
          <w:tcPr>
            <w:tcW w:w="992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</w:t>
            </w:r>
          </w:p>
        </w:tc>
        <w:tc>
          <w:tcPr>
            <w:tcW w:w="851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0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709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104A99" w:rsidRPr="009E7CE4" w:rsidTr="00104A99">
        <w:tc>
          <w:tcPr>
            <w:tcW w:w="6238" w:type="dxa"/>
          </w:tcPr>
          <w:p w:rsidR="00104A99" w:rsidRPr="006469D2" w:rsidRDefault="00104A99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/>
                <w:sz w:val="32"/>
                <w:szCs w:val="32"/>
                <w:cs/>
              </w:rPr>
              <w:t>๘.  มีการแก้ไขปัญหาและการตอบสนองความต้องการของประชาชน</w:t>
            </w: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104A99" w:rsidRPr="009E7CE4" w:rsidTr="00104A99">
        <w:tc>
          <w:tcPr>
            <w:tcW w:w="6238" w:type="dxa"/>
          </w:tcPr>
          <w:p w:rsidR="00104A99" w:rsidRPr="006469D2" w:rsidRDefault="00104A99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/>
                <w:sz w:val="32"/>
                <w:szCs w:val="32"/>
                <w:cs/>
              </w:rPr>
              <w:t>๙.  ประโยชน์ที่ประชาชนได้รับจากการดำเนินโครงการ/กิจกรรม</w:t>
            </w:r>
          </w:p>
        </w:tc>
        <w:tc>
          <w:tcPr>
            <w:tcW w:w="836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69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46</w:t>
            </w:r>
          </w:p>
        </w:tc>
        <w:tc>
          <w:tcPr>
            <w:tcW w:w="992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</w:t>
            </w:r>
          </w:p>
        </w:tc>
        <w:tc>
          <w:tcPr>
            <w:tcW w:w="851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850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709" w:type="dxa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104A99" w:rsidRPr="009E7CE4" w:rsidTr="00104A99">
        <w:tc>
          <w:tcPr>
            <w:tcW w:w="6238" w:type="dxa"/>
            <w:shd w:val="clear" w:color="auto" w:fill="00FFCC"/>
          </w:tcPr>
          <w:p w:rsidR="00104A99" w:rsidRPr="00104A99" w:rsidRDefault="00104A99" w:rsidP="00104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04A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(จำนวนเต็ม 450)</w:t>
            </w:r>
          </w:p>
        </w:tc>
        <w:tc>
          <w:tcPr>
            <w:tcW w:w="836" w:type="dxa"/>
            <w:tcBorders>
              <w:bottom w:val="single" w:sz="4" w:space="0" w:color="auto"/>
            </w:tcBorders>
            <w:shd w:val="clear" w:color="auto" w:fill="00FFCC"/>
          </w:tcPr>
          <w:p w:rsidR="00104A99" w:rsidRPr="006469D2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00FFCC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91.33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00FFCC"/>
          </w:tcPr>
          <w:p w:rsidR="00104A99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00FFCC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6.89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00FFCC"/>
          </w:tcPr>
          <w:p w:rsidR="00104A99" w:rsidRDefault="00104A99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00FFCC"/>
          </w:tcPr>
          <w:p w:rsidR="00104A99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1.78</w:t>
            </w:r>
          </w:p>
        </w:tc>
      </w:tr>
    </w:tbl>
    <w:p w:rsidR="00A22DF5" w:rsidRDefault="00A22DF5" w:rsidP="00151C02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b/>
          <w:bCs/>
          <w:sz w:val="34"/>
          <w:szCs w:val="34"/>
        </w:rPr>
        <w:sectPr w:rsidR="00A22DF5" w:rsidSect="00E15D3F">
          <w:footerReference w:type="defaul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3770EC" w:rsidRPr="00202508" w:rsidRDefault="00202508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202508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2.2 สรุปผล</w:t>
      </w:r>
      <w:r w:rsidR="003770EC" w:rsidRPr="00202508">
        <w:rPr>
          <w:rFonts w:ascii="TH SarabunIT๙" w:hAnsi="TH SarabunIT๙" w:cs="TH SarabunIT๙"/>
          <w:b/>
          <w:bCs/>
          <w:sz w:val="36"/>
          <w:szCs w:val="36"/>
          <w:cs/>
        </w:rPr>
        <w:t>แบบประเมิน</w:t>
      </w:r>
      <w:r w:rsidR="003770EC" w:rsidRPr="00202508">
        <w:rPr>
          <w:rFonts w:ascii="TH SarabunIT๙" w:hAnsi="TH SarabunIT๙" w:cs="TH SarabunIT๙" w:hint="cs"/>
          <w:b/>
          <w:bCs/>
          <w:sz w:val="36"/>
          <w:szCs w:val="36"/>
          <w:cs/>
        </w:rPr>
        <w:t>ความพึงพอใจต่อผลการดำเนินงานขององค์การบริหารส่วนตำบล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</w:t>
      </w:r>
      <w:r w:rsidR="003770EC" w:rsidRPr="00202508">
        <w:rPr>
          <w:rFonts w:ascii="TH SarabunIT๙" w:hAnsi="TH SarabunIT๙" w:cs="TH SarabunIT๙" w:hint="cs"/>
          <w:b/>
          <w:bCs/>
          <w:sz w:val="36"/>
          <w:szCs w:val="36"/>
          <w:cs/>
        </w:rPr>
        <w:t>ป่าบอน</w:t>
      </w:r>
      <w:r w:rsidRPr="00202508">
        <w:rPr>
          <w:rFonts w:ascii="TH SarabunPSK" w:hAnsi="TH SarabunPSK" w:cs="TH SarabunPSK" w:hint="cs"/>
          <w:b/>
          <w:bCs/>
          <w:sz w:val="36"/>
          <w:szCs w:val="36"/>
          <w:cs/>
        </w:rPr>
        <w:t>ในแต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่</w:t>
      </w:r>
      <w:r w:rsidR="003770EC" w:rsidRPr="00202508">
        <w:rPr>
          <w:rFonts w:ascii="TH SarabunPSK" w:hAnsi="TH SarabunPSK" w:cs="TH SarabunPSK" w:hint="cs"/>
          <w:b/>
          <w:bCs/>
          <w:sz w:val="36"/>
          <w:szCs w:val="36"/>
          <w:cs/>
        </w:rPr>
        <w:t>ละยุทธศาสตร์</w:t>
      </w:r>
    </w:p>
    <w:p w:rsidR="003770EC" w:rsidRPr="00202508" w:rsidRDefault="003770EC" w:rsidP="003770EC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3770E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202508" w:rsidRPr="00202508">
        <w:rPr>
          <w:rFonts w:ascii="TH SarabunIT๙" w:hAnsi="TH SarabunIT๙" w:cs="TH SarabunIT๙" w:hint="cs"/>
          <w:b/>
          <w:bCs/>
          <w:color w:val="000000"/>
          <w:sz w:val="36"/>
          <w:szCs w:val="36"/>
          <w:u w:val="single"/>
          <w:cs/>
        </w:rPr>
        <w:t xml:space="preserve">2.2.1 </w:t>
      </w:r>
      <w:r w:rsidRPr="0020250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ข้อมูลทั่วไป</w:t>
      </w:r>
    </w:p>
    <w:p w:rsidR="003770EC" w:rsidRPr="006469D2" w:rsidRDefault="003770EC" w:rsidP="003770EC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469D2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6469D2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6469D2">
        <w:rPr>
          <w:rFonts w:ascii="TH SarabunIT๙" w:hAnsi="TH SarabunIT๙" w:cs="TH SarabunIT๙"/>
          <w:b/>
          <w:bCs/>
          <w:sz w:val="32"/>
          <w:szCs w:val="32"/>
          <w:cs/>
        </w:rPr>
        <w:t>จำนวนประชากรที่ทำแบบประเมิน</w:t>
      </w:r>
      <w:r w:rsidRPr="006469D2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6469D2">
        <w:rPr>
          <w:rFonts w:ascii="TH SarabunIT๙" w:hAnsi="TH SarabunIT๙" w:cs="TH SarabunIT๙"/>
          <w:b/>
          <w:bCs/>
          <w:sz w:val="32"/>
          <w:szCs w:val="32"/>
          <w:cs/>
        </w:rPr>
        <w:t>จำนวน   5๐   คน</w:t>
      </w:r>
    </w:p>
    <w:p w:rsidR="003770EC" w:rsidRPr="006469D2" w:rsidRDefault="003770EC" w:rsidP="003770EC">
      <w:pPr>
        <w:rPr>
          <w:rFonts w:ascii="TH SarabunIT๙" w:hAnsi="TH SarabunIT๙" w:cs="TH SarabunIT๙"/>
          <w:sz w:val="32"/>
          <w:szCs w:val="32"/>
        </w:rPr>
      </w:pPr>
      <w:r w:rsidRPr="006469D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๑.๑  เพศชาย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จำนวน   ๒1   คน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</w:r>
    </w:p>
    <w:p w:rsidR="003770EC" w:rsidRPr="006469D2" w:rsidRDefault="003770EC" w:rsidP="003770EC">
      <w:pPr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>๑.๒  เพศหญิง   จำนวน   29   คน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3770EC" w:rsidRPr="006469D2" w:rsidRDefault="003770EC" w:rsidP="003770E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6469D2">
        <w:rPr>
          <w:rFonts w:ascii="TH SarabunIT๙" w:hAnsi="TH SarabunIT๙" w:cs="TH SarabunIT๙"/>
          <w:b/>
          <w:bCs/>
          <w:sz w:val="32"/>
          <w:szCs w:val="32"/>
          <w:cs/>
        </w:rPr>
        <w:t>๒.  อายุ</w:t>
      </w:r>
    </w:p>
    <w:p w:rsidR="003770EC" w:rsidRPr="006469D2" w:rsidRDefault="003770EC" w:rsidP="003770EC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>๒.๑   ต่ำกว่า  ๒๕  ปี</w:t>
      </w:r>
      <w:r w:rsidRPr="006469D2">
        <w:rPr>
          <w:rFonts w:ascii="TH SarabunIT๙" w:hAnsi="TH SarabunIT๙" w:cs="TH SarabunIT๙"/>
          <w:sz w:val="32"/>
          <w:szCs w:val="32"/>
        </w:rPr>
        <w:t xml:space="preserve">  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๒</w:t>
      </w:r>
      <w:r w:rsidRPr="006469D2">
        <w:rPr>
          <w:rFonts w:ascii="TH SarabunIT๙" w:hAnsi="TH SarabunIT๙" w:cs="TH SarabunIT๙"/>
          <w:sz w:val="32"/>
          <w:szCs w:val="32"/>
        </w:rPr>
        <w:t xml:space="preserve"> 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 xml:space="preserve">คน  </w:t>
      </w:r>
    </w:p>
    <w:p w:rsidR="003770EC" w:rsidRPr="006469D2" w:rsidRDefault="003770EC" w:rsidP="003770EC">
      <w:pPr>
        <w:rPr>
          <w:rFonts w:ascii="TH SarabunIT๙" w:hAnsi="TH SarabunIT๙" w:cs="TH SarabunIT๙"/>
          <w:sz w:val="32"/>
          <w:szCs w:val="32"/>
          <w:cs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๒.๒  ระหว่าง  ๒๕ - ๔๐  ปี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469D2">
        <w:rPr>
          <w:rFonts w:ascii="TH SarabunIT๙" w:hAnsi="TH SarabunIT๙" w:cs="TH SarabunIT๙"/>
          <w:sz w:val="32"/>
          <w:szCs w:val="32"/>
        </w:rPr>
        <w:t xml:space="preserve">  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๑1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 xml:space="preserve">คน  </w:t>
      </w:r>
    </w:p>
    <w:p w:rsidR="003770EC" w:rsidRPr="006469D2" w:rsidRDefault="003770EC" w:rsidP="003770EC">
      <w:pPr>
        <w:rPr>
          <w:rFonts w:ascii="TH SarabunIT๙" w:hAnsi="TH SarabunIT๙" w:cs="TH SarabunIT๙"/>
          <w:sz w:val="32"/>
          <w:szCs w:val="32"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๒.๓  ระหว่าง  ๔๑ - ๖๐  ปี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๓๒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 xml:space="preserve">คน </w:t>
      </w:r>
    </w:p>
    <w:p w:rsidR="003770EC" w:rsidRPr="006469D2" w:rsidRDefault="003770EC" w:rsidP="003770EC">
      <w:pPr>
        <w:rPr>
          <w:rFonts w:ascii="TH SarabunIT๙" w:hAnsi="TH SarabunIT๙" w:cs="TH SarabunIT๙"/>
          <w:sz w:val="32"/>
          <w:szCs w:val="32"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 xml:space="preserve">๒.๔  มากกว่า  ๖๐  ปี   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5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คน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3770EC" w:rsidRPr="006469D2" w:rsidRDefault="003770EC" w:rsidP="003770EC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469D2">
        <w:rPr>
          <w:rFonts w:ascii="TH SarabunIT๙" w:hAnsi="TH SarabunIT๙" w:cs="TH SarabunIT๙"/>
          <w:b/>
          <w:bCs/>
          <w:sz w:val="32"/>
          <w:szCs w:val="32"/>
          <w:cs/>
        </w:rPr>
        <w:t>๓.  การศึกษา</w:t>
      </w:r>
    </w:p>
    <w:p w:rsidR="003770EC" w:rsidRPr="006469D2" w:rsidRDefault="003770EC" w:rsidP="003770EC">
      <w:pPr>
        <w:rPr>
          <w:rFonts w:ascii="TH SarabunIT๙" w:hAnsi="TH SarabunIT๙" w:cs="TH SarabunIT๙"/>
          <w:sz w:val="32"/>
          <w:szCs w:val="32"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๓.๑  ต่ำกว่าประถม/ประถมศึกษา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6469D2">
        <w:rPr>
          <w:rFonts w:ascii="TH SarabunIT๙" w:hAnsi="TH SarabunIT๙" w:cs="TH SarabunIT๙"/>
          <w:sz w:val="32"/>
          <w:szCs w:val="32"/>
        </w:rPr>
        <w:t xml:space="preserve">     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๒2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 xml:space="preserve">คน  </w:t>
      </w:r>
    </w:p>
    <w:p w:rsidR="003770EC" w:rsidRPr="006469D2" w:rsidRDefault="003770EC" w:rsidP="003770EC">
      <w:pPr>
        <w:rPr>
          <w:rFonts w:ascii="TH SarabunIT๙" w:hAnsi="TH SarabunIT๙" w:cs="TH SarabunIT๙"/>
          <w:sz w:val="32"/>
          <w:szCs w:val="32"/>
          <w:cs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๓.๒  มัธยม/ปวช./ปวส./เทียบเท่า</w:t>
      </w:r>
      <w:r w:rsidRPr="006469D2">
        <w:rPr>
          <w:rFonts w:ascii="TH SarabunIT๙" w:hAnsi="TH SarabunIT๙" w:cs="TH SarabunIT๙"/>
          <w:sz w:val="32"/>
          <w:szCs w:val="32"/>
        </w:rPr>
        <w:t xml:space="preserve">        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๒3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 xml:space="preserve">คน   </w:t>
      </w:r>
    </w:p>
    <w:p w:rsidR="003770EC" w:rsidRPr="006469D2" w:rsidRDefault="003770EC" w:rsidP="003770EC">
      <w:pPr>
        <w:rPr>
          <w:rFonts w:ascii="TH SarabunIT๙" w:hAnsi="TH SarabunIT๙" w:cs="TH SarabunIT๙"/>
          <w:sz w:val="32"/>
          <w:szCs w:val="32"/>
          <w:cs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๓.๓  ปริญญาตรี</w:t>
      </w:r>
      <w:r w:rsidRPr="006469D2">
        <w:rPr>
          <w:rFonts w:ascii="TH SarabunIT๙" w:hAnsi="TH SarabunIT๙" w:cs="TH SarabunIT๙"/>
          <w:sz w:val="32"/>
          <w:szCs w:val="32"/>
        </w:rPr>
        <w:t xml:space="preserve">    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469D2">
        <w:rPr>
          <w:rFonts w:ascii="TH SarabunIT๙" w:hAnsi="TH SarabunIT๙" w:cs="TH SarabunIT๙"/>
          <w:sz w:val="32"/>
          <w:szCs w:val="32"/>
        </w:rPr>
        <w:t xml:space="preserve">       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5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 xml:space="preserve">คน   </w:t>
      </w:r>
    </w:p>
    <w:p w:rsidR="003770EC" w:rsidRPr="006469D2" w:rsidRDefault="003770EC" w:rsidP="003770EC">
      <w:pPr>
        <w:rPr>
          <w:rFonts w:ascii="TH SarabunIT๙" w:hAnsi="TH SarabunIT๙" w:cs="TH SarabunIT๙"/>
          <w:sz w:val="32"/>
          <w:szCs w:val="32"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๓.๔  สูงกว่าปริญญาตรี</w:t>
      </w:r>
      <w:r w:rsidRPr="006469D2">
        <w:rPr>
          <w:rFonts w:ascii="TH SarabunIT๙" w:hAnsi="TH SarabunIT๙" w:cs="TH SarabunIT๙"/>
          <w:sz w:val="32"/>
          <w:szCs w:val="32"/>
        </w:rPr>
        <w:t xml:space="preserve">   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469D2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 xml:space="preserve">๐   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3770EC" w:rsidRPr="006469D2" w:rsidRDefault="003770EC" w:rsidP="003770EC">
      <w:pPr>
        <w:rPr>
          <w:rFonts w:ascii="TH SarabunIT๙" w:hAnsi="TH SarabunIT๙" w:cs="TH SarabunIT๙"/>
          <w:sz w:val="16"/>
          <w:szCs w:val="16"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 w:rsidRPr="006469D2">
        <w:rPr>
          <w:rFonts w:ascii="TH SarabunIT๙" w:hAnsi="TH SarabunIT๙" w:cs="TH SarabunIT๙"/>
          <w:b/>
          <w:bCs/>
          <w:sz w:val="32"/>
          <w:szCs w:val="32"/>
          <w:cs/>
        </w:rPr>
        <w:t>๔.  อาชีพ</w:t>
      </w:r>
    </w:p>
    <w:p w:rsidR="003770EC" w:rsidRPr="006469D2" w:rsidRDefault="003770EC" w:rsidP="003770EC">
      <w:pPr>
        <w:rPr>
          <w:rFonts w:ascii="TH SarabunIT๙" w:hAnsi="TH SarabunIT๙" w:cs="TH SarabunIT๙"/>
          <w:sz w:val="32"/>
          <w:szCs w:val="32"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๔.๑  รับราชการ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๑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คน</w:t>
      </w:r>
      <w:r w:rsidRPr="006469D2">
        <w:rPr>
          <w:rFonts w:ascii="TH SarabunIT๙" w:hAnsi="TH SarabunIT๙" w:cs="TH SarabunIT๙"/>
          <w:sz w:val="32"/>
          <w:szCs w:val="32"/>
        </w:rPr>
        <w:tab/>
      </w:r>
    </w:p>
    <w:p w:rsidR="003770EC" w:rsidRPr="006469D2" w:rsidRDefault="003770EC" w:rsidP="003770EC">
      <w:pPr>
        <w:rPr>
          <w:rFonts w:ascii="TH SarabunIT๙" w:hAnsi="TH SarabunIT๙" w:cs="TH SarabunIT๙"/>
          <w:sz w:val="32"/>
          <w:szCs w:val="32"/>
          <w:cs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๔.๒  รับจ้าง/เกษตรกร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25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3770EC" w:rsidRPr="006469D2" w:rsidRDefault="003770EC" w:rsidP="003770EC">
      <w:pPr>
        <w:rPr>
          <w:rFonts w:ascii="TH SarabunIT๙" w:hAnsi="TH SarabunIT๙" w:cs="TH SarabunIT๙"/>
          <w:sz w:val="32"/>
          <w:szCs w:val="32"/>
          <w:cs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๔.๓  เอกชน/รัฐวิสาหกิจ/ค้าขาย/ธุรกิจส่วนตัว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23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3770EC" w:rsidRPr="006469D2" w:rsidRDefault="003770EC" w:rsidP="003770EC">
      <w:pPr>
        <w:rPr>
          <w:rFonts w:ascii="TH SarabunIT๙" w:hAnsi="TH SarabunIT๙" w:cs="TH SarabunIT๙"/>
          <w:sz w:val="32"/>
          <w:szCs w:val="32"/>
          <w:cs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๔.๔  นักเรียน/นักศึกษา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3770EC" w:rsidRPr="00202508" w:rsidRDefault="003770EC" w:rsidP="00202508">
      <w:pPr>
        <w:rPr>
          <w:rFonts w:ascii="TH SarabunIT๙" w:hAnsi="TH SarabunIT๙" w:cs="TH SarabunIT๙"/>
          <w:sz w:val="32"/>
          <w:szCs w:val="32"/>
        </w:rPr>
      </w:pP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๔.๕  อื่นๆ</w:t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</w:r>
      <w:r w:rsidRPr="006469D2">
        <w:rPr>
          <w:rFonts w:ascii="TH SarabunIT๙" w:hAnsi="TH SarabunIT๙" w:cs="TH SarabunIT๙"/>
          <w:sz w:val="32"/>
          <w:szCs w:val="32"/>
        </w:rPr>
        <w:tab/>
      </w:r>
      <w:r w:rsidRPr="006469D2">
        <w:rPr>
          <w:rFonts w:ascii="TH SarabunIT๙" w:hAnsi="TH SarabunIT๙" w:cs="TH SarabunIT๙"/>
          <w:sz w:val="32"/>
          <w:szCs w:val="32"/>
          <w:cs/>
        </w:rPr>
        <w:t>๑</w:t>
      </w:r>
      <w:r w:rsidRPr="006469D2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3770EC" w:rsidRPr="00202508" w:rsidRDefault="00202508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202508">
        <w:rPr>
          <w:rFonts w:ascii="TH SarabunIT๙" w:hAnsi="TH SarabunIT๙" w:cs="TH SarabunIT๙" w:hint="cs"/>
          <w:b/>
          <w:bCs/>
          <w:color w:val="000000"/>
          <w:sz w:val="36"/>
          <w:szCs w:val="36"/>
          <w:u w:val="single"/>
          <w:cs/>
        </w:rPr>
        <w:t xml:space="preserve">2.2.2 </w:t>
      </w:r>
      <w:r w:rsidR="003770EC" w:rsidRPr="00202508">
        <w:rPr>
          <w:rFonts w:ascii="TH SarabunIT๙" w:hAnsi="TH SarabunIT๙" w:cs="TH SarabunIT๙" w:hint="cs"/>
          <w:b/>
          <w:bCs/>
          <w:color w:val="000000"/>
          <w:sz w:val="36"/>
          <w:szCs w:val="36"/>
          <w:u w:val="single"/>
          <w:cs/>
        </w:rPr>
        <w:t>ความพึงพอใจต่อผลการดำเนินงานขององค์การบริหารส่วนตำบลป่าบอน</w:t>
      </w:r>
      <w:r w:rsidRPr="00202508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ในแต่ละยุทธศาสตร์</w:t>
      </w:r>
    </w:p>
    <w:p w:rsidR="003770EC" w:rsidRPr="003770EC" w:rsidRDefault="003770EC" w:rsidP="003770EC">
      <w:pPr>
        <w:rPr>
          <w:rFonts w:ascii="TH SarabunPSK" w:hAnsi="TH SarabunPSK" w:cs="TH SarabunPSK"/>
          <w:b/>
          <w:bCs/>
          <w:sz w:val="32"/>
          <w:szCs w:val="32"/>
        </w:rPr>
      </w:pPr>
      <w:r w:rsidRPr="003770E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ยุทธศาสตร์ที่  ๑</w:t>
      </w:r>
      <w:r w:rsidRPr="003770EC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3770EC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ด้านสังคมและการพัฒนาคุณภาพชีวิต</w:t>
      </w:r>
    </w:p>
    <w:p w:rsidR="003770EC" w:rsidRPr="00C557BE" w:rsidRDefault="003770EC" w:rsidP="003770EC">
      <w:pP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C557B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ความพึงพอใจของผู้ที่เกี่ยวข้อง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89"/>
        <w:gridCol w:w="2268"/>
        <w:gridCol w:w="992"/>
      </w:tblGrid>
      <w:tr w:rsidR="003770EC" w:rsidRPr="00C557BE" w:rsidTr="00C557BE">
        <w:trPr>
          <w:trHeight w:val="530"/>
        </w:trPr>
        <w:tc>
          <w:tcPr>
            <w:tcW w:w="7089" w:type="dxa"/>
            <w:shd w:val="clear" w:color="auto" w:fill="FFE781"/>
            <w:vAlign w:val="center"/>
          </w:tcPr>
          <w:p w:rsidR="003770EC" w:rsidRPr="00C557BE" w:rsidRDefault="003770EC" w:rsidP="00D870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57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ประเด็นการพัฒนา</w:t>
            </w:r>
          </w:p>
        </w:tc>
        <w:tc>
          <w:tcPr>
            <w:tcW w:w="2268" w:type="dxa"/>
            <w:shd w:val="clear" w:color="auto" w:fill="FFE781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คะแนนความพึงพอใจ</w:t>
            </w:r>
          </w:p>
          <w:p w:rsidR="003770EC" w:rsidRPr="00C557BE" w:rsidRDefault="003770EC" w:rsidP="00D870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(เต็ม  5๐๐  คะแนน)</w:t>
            </w:r>
          </w:p>
        </w:tc>
        <w:tc>
          <w:tcPr>
            <w:tcW w:w="992" w:type="dxa"/>
            <w:shd w:val="clear" w:color="auto" w:fill="FFE781"/>
          </w:tcPr>
          <w:p w:rsidR="003770EC" w:rsidRPr="00C557BE" w:rsidRDefault="003770EC" w:rsidP="00D870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557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คิดเป็นร้อยละ</w:t>
            </w:r>
            <w:r w:rsidRPr="00C557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3770EC" w:rsidRPr="00C557BE" w:rsidTr="00C557BE">
        <w:tc>
          <w:tcPr>
            <w:tcW w:w="7089" w:type="dxa"/>
          </w:tcPr>
          <w:p w:rsidR="003770EC" w:rsidRPr="00C557BE" w:rsidRDefault="003770EC" w:rsidP="00D8704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57BE">
              <w:rPr>
                <w:rFonts w:ascii="TH SarabunPSK" w:hAnsi="TH SarabunPSK" w:cs="TH SarabunPSK"/>
                <w:sz w:val="32"/>
                <w:szCs w:val="32"/>
                <w:cs/>
              </w:rPr>
              <w:t>๑.</w:t>
            </w:r>
            <w:r w:rsidRPr="00C557B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C557BE">
              <w:rPr>
                <w:rFonts w:ascii="TH SarabunPSK" w:hAnsi="TH SarabunPSK" w:cs="TH SarabunPSK"/>
                <w:sz w:val="32"/>
                <w:szCs w:val="32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2268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</w:rPr>
              <w:t>425</w:t>
            </w:r>
          </w:p>
        </w:tc>
        <w:tc>
          <w:tcPr>
            <w:tcW w:w="992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85</w:t>
            </w:r>
          </w:p>
        </w:tc>
      </w:tr>
      <w:tr w:rsidR="003770EC" w:rsidRPr="00C557BE" w:rsidTr="00C557BE">
        <w:tc>
          <w:tcPr>
            <w:tcW w:w="7089" w:type="dxa"/>
          </w:tcPr>
          <w:p w:rsidR="003770EC" w:rsidRPr="00C557BE" w:rsidRDefault="003770EC" w:rsidP="00D8704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557BE">
              <w:rPr>
                <w:rFonts w:ascii="TH SarabunPSK" w:hAnsi="TH SarabunPSK" w:cs="TH SarabunPSK"/>
                <w:sz w:val="32"/>
                <w:szCs w:val="32"/>
                <w:cs/>
              </w:rPr>
              <w:t>๒. 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268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</w:rPr>
              <w:t>410</w:t>
            </w:r>
          </w:p>
        </w:tc>
        <w:tc>
          <w:tcPr>
            <w:tcW w:w="992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82</w:t>
            </w:r>
          </w:p>
        </w:tc>
      </w:tr>
      <w:tr w:rsidR="003770EC" w:rsidRPr="00C557BE" w:rsidTr="00C557BE">
        <w:tc>
          <w:tcPr>
            <w:tcW w:w="7089" w:type="dxa"/>
          </w:tcPr>
          <w:p w:rsidR="003770EC" w:rsidRPr="00C557BE" w:rsidRDefault="003770EC" w:rsidP="00D8704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57BE">
              <w:rPr>
                <w:rFonts w:ascii="TH SarabunPSK" w:hAnsi="TH SarabunPSK" w:cs="TH SarabunPSK"/>
                <w:sz w:val="32"/>
                <w:szCs w:val="32"/>
                <w:cs/>
              </w:rPr>
              <w:t>๓. 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268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</w:rPr>
              <w:t>415</w:t>
            </w:r>
          </w:p>
        </w:tc>
        <w:tc>
          <w:tcPr>
            <w:tcW w:w="992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83</w:t>
            </w:r>
          </w:p>
        </w:tc>
      </w:tr>
      <w:tr w:rsidR="003770EC" w:rsidRPr="00C557BE" w:rsidTr="00C557BE">
        <w:tc>
          <w:tcPr>
            <w:tcW w:w="7089" w:type="dxa"/>
          </w:tcPr>
          <w:p w:rsidR="003770EC" w:rsidRPr="00C557BE" w:rsidRDefault="003770EC" w:rsidP="00D8704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557BE">
              <w:rPr>
                <w:rFonts w:ascii="TH SarabunPSK" w:hAnsi="TH SarabunPSK" w:cs="TH SarabunPSK"/>
                <w:sz w:val="32"/>
                <w:szCs w:val="32"/>
                <w:cs/>
              </w:rPr>
              <w:t>๔.  มีการรายงานผลการดำเนินงานของโครงการ/กิจกรรมต่อสาธารณะ</w:t>
            </w:r>
          </w:p>
        </w:tc>
        <w:tc>
          <w:tcPr>
            <w:tcW w:w="2268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</w:rPr>
              <w:t>420</w:t>
            </w:r>
          </w:p>
        </w:tc>
        <w:tc>
          <w:tcPr>
            <w:tcW w:w="992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84</w:t>
            </w:r>
          </w:p>
        </w:tc>
      </w:tr>
      <w:tr w:rsidR="003770EC" w:rsidRPr="00C557BE" w:rsidTr="00C557BE">
        <w:tc>
          <w:tcPr>
            <w:tcW w:w="7089" w:type="dxa"/>
          </w:tcPr>
          <w:p w:rsidR="003770EC" w:rsidRPr="00C557BE" w:rsidRDefault="003770EC" w:rsidP="00D8704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557BE">
              <w:rPr>
                <w:rFonts w:ascii="TH SarabunPSK" w:hAnsi="TH SarabunPSK" w:cs="TH SarabunPSK"/>
                <w:sz w:val="32"/>
                <w:szCs w:val="32"/>
                <w:cs/>
              </w:rPr>
              <w:t>๕.  มีความโปร่งใสในการดำเนินโครงการ/กิจกรรม</w:t>
            </w:r>
          </w:p>
        </w:tc>
        <w:tc>
          <w:tcPr>
            <w:tcW w:w="2268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</w:rPr>
              <w:t>450</w:t>
            </w:r>
          </w:p>
        </w:tc>
        <w:tc>
          <w:tcPr>
            <w:tcW w:w="992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90</w:t>
            </w:r>
          </w:p>
        </w:tc>
      </w:tr>
      <w:tr w:rsidR="003770EC" w:rsidRPr="00C557BE" w:rsidTr="00C557BE">
        <w:tc>
          <w:tcPr>
            <w:tcW w:w="7089" w:type="dxa"/>
          </w:tcPr>
          <w:p w:rsidR="003770EC" w:rsidRPr="00C557BE" w:rsidRDefault="003770EC" w:rsidP="00D8704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557BE">
              <w:rPr>
                <w:rFonts w:ascii="TH SarabunPSK" w:hAnsi="TH SarabunPSK" w:cs="TH SarabunPSK"/>
                <w:sz w:val="32"/>
                <w:szCs w:val="32"/>
                <w:cs/>
              </w:rPr>
              <w:t>๖.  มีการดำเนินงานเป็นไปตามระยะเวลาที่กำหนด</w:t>
            </w:r>
          </w:p>
        </w:tc>
        <w:tc>
          <w:tcPr>
            <w:tcW w:w="2268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</w:rPr>
              <w:t>445</w:t>
            </w:r>
          </w:p>
        </w:tc>
        <w:tc>
          <w:tcPr>
            <w:tcW w:w="992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89</w:t>
            </w:r>
          </w:p>
        </w:tc>
      </w:tr>
      <w:tr w:rsidR="003770EC" w:rsidRPr="00C557BE" w:rsidTr="00C557BE">
        <w:tc>
          <w:tcPr>
            <w:tcW w:w="7089" w:type="dxa"/>
          </w:tcPr>
          <w:p w:rsidR="003770EC" w:rsidRPr="00C557BE" w:rsidRDefault="003770EC" w:rsidP="00D8704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557BE">
              <w:rPr>
                <w:rFonts w:ascii="TH SarabunPSK" w:hAnsi="TH SarabunPSK" w:cs="TH SarabunPSK"/>
                <w:sz w:val="32"/>
                <w:szCs w:val="32"/>
                <w:cs/>
              </w:rPr>
              <w:t>๗.  ผลการดำเนินโครงการ/กิจกรรมนำไปสู่การแก้ไขปัญหา</w:t>
            </w:r>
          </w:p>
        </w:tc>
        <w:tc>
          <w:tcPr>
            <w:tcW w:w="2268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</w:rPr>
              <w:t>425</w:t>
            </w:r>
          </w:p>
        </w:tc>
        <w:tc>
          <w:tcPr>
            <w:tcW w:w="992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85</w:t>
            </w:r>
          </w:p>
        </w:tc>
      </w:tr>
      <w:tr w:rsidR="003770EC" w:rsidRPr="00C557BE" w:rsidTr="00C557BE">
        <w:tc>
          <w:tcPr>
            <w:tcW w:w="7089" w:type="dxa"/>
          </w:tcPr>
          <w:p w:rsidR="003770EC" w:rsidRPr="00C557BE" w:rsidRDefault="003770EC" w:rsidP="00D8704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557BE">
              <w:rPr>
                <w:rFonts w:ascii="TH SarabunPSK" w:hAnsi="TH SarabunPSK" w:cs="TH SarabunPSK"/>
                <w:sz w:val="32"/>
                <w:szCs w:val="32"/>
                <w:cs/>
              </w:rPr>
              <w:t>๘.  มีการแก้ไขปัญหาและการตอบสนองความต้องการของประชาชน</w:t>
            </w:r>
          </w:p>
        </w:tc>
        <w:tc>
          <w:tcPr>
            <w:tcW w:w="2268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</w:rPr>
              <w:t>455</w:t>
            </w:r>
          </w:p>
        </w:tc>
        <w:tc>
          <w:tcPr>
            <w:tcW w:w="992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91</w:t>
            </w:r>
          </w:p>
        </w:tc>
      </w:tr>
      <w:tr w:rsidR="003770EC" w:rsidRPr="00C557BE" w:rsidTr="00C557BE">
        <w:tc>
          <w:tcPr>
            <w:tcW w:w="7089" w:type="dxa"/>
            <w:tcBorders>
              <w:bottom w:val="single" w:sz="4" w:space="0" w:color="auto"/>
            </w:tcBorders>
          </w:tcPr>
          <w:p w:rsidR="003770EC" w:rsidRPr="00C557BE" w:rsidRDefault="003770EC" w:rsidP="00D8704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557BE">
              <w:rPr>
                <w:rFonts w:ascii="TH SarabunPSK" w:hAnsi="TH SarabunPSK" w:cs="TH SarabunPSK"/>
                <w:sz w:val="32"/>
                <w:szCs w:val="32"/>
                <w:cs/>
              </w:rPr>
              <w:t>๙.  ประโยชน์ที่ประชาชนได้รับจากการดำเนินโครงการ/กิจกรรม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</w:rPr>
              <w:t>460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92</w:t>
            </w:r>
          </w:p>
        </w:tc>
      </w:tr>
      <w:tr w:rsidR="003770EC" w:rsidRPr="00C557BE" w:rsidTr="00C557BE">
        <w:tc>
          <w:tcPr>
            <w:tcW w:w="7089" w:type="dxa"/>
            <w:shd w:val="clear" w:color="auto" w:fill="F9E6B1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 (เต็ม 4,5๐๐  คะแนน)</w:t>
            </w:r>
          </w:p>
        </w:tc>
        <w:tc>
          <w:tcPr>
            <w:tcW w:w="2268" w:type="dxa"/>
            <w:shd w:val="clear" w:color="auto" w:fill="F9E6B1"/>
            <w:vAlign w:val="bottom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</w:t>
            </w:r>
            <w:r w:rsidRPr="00C557BE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,</w:t>
            </w:r>
            <w:r w:rsidRPr="00C557B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905</w:t>
            </w:r>
          </w:p>
        </w:tc>
        <w:tc>
          <w:tcPr>
            <w:tcW w:w="992" w:type="dxa"/>
            <w:shd w:val="clear" w:color="auto" w:fill="F9E6B1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86.78</w:t>
            </w:r>
          </w:p>
        </w:tc>
      </w:tr>
    </w:tbl>
    <w:p w:rsidR="00202508" w:rsidRDefault="00202508" w:rsidP="003770EC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02508" w:rsidRDefault="00202508" w:rsidP="003770EC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02508" w:rsidRDefault="00202508" w:rsidP="003770EC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770EC" w:rsidRPr="00C557BE" w:rsidRDefault="003770EC" w:rsidP="003770E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557B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ยุทธศาสตร์ที่  ๒</w:t>
      </w:r>
      <w:r w:rsidRPr="00C557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ด้านการพัฒนาโครงสร้างพื้นฐาน</w:t>
      </w:r>
    </w:p>
    <w:p w:rsidR="003770EC" w:rsidRPr="00C557BE" w:rsidRDefault="003770EC" w:rsidP="003770EC">
      <w:pPr>
        <w:rPr>
          <w:rFonts w:ascii="TH SarabunIT๙" w:hAnsi="TH SarabunIT๙" w:cs="TH SarabunIT๙"/>
          <w:b/>
          <w:bCs/>
          <w:color w:val="D60093"/>
          <w:sz w:val="32"/>
          <w:szCs w:val="32"/>
        </w:rPr>
      </w:pPr>
      <w:r w:rsidRPr="00C557B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ความพึงพอใจของผู้ที่เกี่ยวข้อง</w:t>
      </w:r>
    </w:p>
    <w:tbl>
      <w:tblPr>
        <w:tblW w:w="9781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9"/>
        <w:gridCol w:w="2268"/>
        <w:gridCol w:w="1134"/>
      </w:tblGrid>
      <w:tr w:rsidR="003770EC" w:rsidRPr="00C557BE" w:rsidTr="00C557BE">
        <w:trPr>
          <w:trHeight w:val="530"/>
          <w:jc w:val="center"/>
        </w:trPr>
        <w:tc>
          <w:tcPr>
            <w:tcW w:w="6379" w:type="dxa"/>
            <w:shd w:val="clear" w:color="auto" w:fill="FFE781"/>
            <w:vAlign w:val="center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ประเด็นการพัฒนา</w:t>
            </w:r>
          </w:p>
        </w:tc>
        <w:tc>
          <w:tcPr>
            <w:tcW w:w="2268" w:type="dxa"/>
            <w:shd w:val="clear" w:color="auto" w:fill="FFE781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คะแนนความพึงพอใจ</w:t>
            </w:r>
          </w:p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(เต็ม  5๐๐  คะแนน)</w:t>
            </w:r>
          </w:p>
        </w:tc>
        <w:tc>
          <w:tcPr>
            <w:tcW w:w="1134" w:type="dxa"/>
            <w:shd w:val="clear" w:color="auto" w:fill="FFE781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คิดเป็นร้อยละ </w:t>
            </w:r>
          </w:p>
        </w:tc>
      </w:tr>
      <w:tr w:rsidR="003770EC" w:rsidRPr="00C557BE" w:rsidTr="00C557BE">
        <w:trPr>
          <w:jc w:val="center"/>
        </w:trPr>
        <w:tc>
          <w:tcPr>
            <w:tcW w:w="6379" w:type="dxa"/>
          </w:tcPr>
          <w:p w:rsidR="003770EC" w:rsidRPr="00C557BE" w:rsidRDefault="003770EC" w:rsidP="00D87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Pr="00C557B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2268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410</w:t>
            </w:r>
          </w:p>
        </w:tc>
        <w:tc>
          <w:tcPr>
            <w:tcW w:w="1134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82</w:t>
            </w:r>
          </w:p>
        </w:tc>
      </w:tr>
      <w:tr w:rsidR="003770EC" w:rsidRPr="00C557BE" w:rsidTr="00C557BE">
        <w:trPr>
          <w:jc w:val="center"/>
        </w:trPr>
        <w:tc>
          <w:tcPr>
            <w:tcW w:w="6379" w:type="dxa"/>
          </w:tcPr>
          <w:p w:rsidR="003770EC" w:rsidRPr="00C557BE" w:rsidRDefault="003770E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๒. 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268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405</w:t>
            </w:r>
          </w:p>
        </w:tc>
        <w:tc>
          <w:tcPr>
            <w:tcW w:w="1134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81</w:t>
            </w:r>
          </w:p>
        </w:tc>
      </w:tr>
      <w:tr w:rsidR="003770EC" w:rsidRPr="00C557BE" w:rsidTr="00C557BE">
        <w:trPr>
          <w:jc w:val="center"/>
        </w:trPr>
        <w:tc>
          <w:tcPr>
            <w:tcW w:w="6379" w:type="dxa"/>
          </w:tcPr>
          <w:p w:rsidR="003770EC" w:rsidRPr="00C557BE" w:rsidRDefault="003770EC" w:rsidP="00D87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๓. 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268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410</w:t>
            </w:r>
          </w:p>
        </w:tc>
        <w:tc>
          <w:tcPr>
            <w:tcW w:w="1134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82</w:t>
            </w:r>
          </w:p>
        </w:tc>
      </w:tr>
      <w:tr w:rsidR="003770EC" w:rsidRPr="00C557BE" w:rsidTr="00C557BE">
        <w:trPr>
          <w:jc w:val="center"/>
        </w:trPr>
        <w:tc>
          <w:tcPr>
            <w:tcW w:w="6379" w:type="dxa"/>
          </w:tcPr>
          <w:p w:rsidR="003770EC" w:rsidRPr="00C557BE" w:rsidRDefault="003770E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๔.  มีการรายงานผลการดำเนินงานของโครงการ/กิจกรรมต่อสาธารณะ</w:t>
            </w:r>
          </w:p>
        </w:tc>
        <w:tc>
          <w:tcPr>
            <w:tcW w:w="2268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410</w:t>
            </w:r>
          </w:p>
        </w:tc>
        <w:tc>
          <w:tcPr>
            <w:tcW w:w="1134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82</w:t>
            </w:r>
          </w:p>
        </w:tc>
      </w:tr>
      <w:tr w:rsidR="003770EC" w:rsidRPr="00C557BE" w:rsidTr="00C557BE">
        <w:trPr>
          <w:jc w:val="center"/>
        </w:trPr>
        <w:tc>
          <w:tcPr>
            <w:tcW w:w="6379" w:type="dxa"/>
          </w:tcPr>
          <w:p w:rsidR="003770EC" w:rsidRPr="00C557BE" w:rsidRDefault="003770E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๕.  มีความโปร่งใสในการดำเนินโครงการ/กิจกรรม</w:t>
            </w:r>
          </w:p>
        </w:tc>
        <w:tc>
          <w:tcPr>
            <w:tcW w:w="2268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420</w:t>
            </w:r>
          </w:p>
        </w:tc>
        <w:tc>
          <w:tcPr>
            <w:tcW w:w="1134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84</w:t>
            </w:r>
          </w:p>
        </w:tc>
      </w:tr>
      <w:tr w:rsidR="003770EC" w:rsidRPr="00C557BE" w:rsidTr="00C557BE">
        <w:trPr>
          <w:jc w:val="center"/>
        </w:trPr>
        <w:tc>
          <w:tcPr>
            <w:tcW w:w="6379" w:type="dxa"/>
          </w:tcPr>
          <w:p w:rsidR="003770EC" w:rsidRPr="00C557BE" w:rsidRDefault="003770E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๖.  มีการดำเนินงานเป็นไปตามระยะเวลาที่กำหนด</w:t>
            </w:r>
          </w:p>
        </w:tc>
        <w:tc>
          <w:tcPr>
            <w:tcW w:w="2268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430</w:t>
            </w:r>
          </w:p>
        </w:tc>
        <w:tc>
          <w:tcPr>
            <w:tcW w:w="1134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86</w:t>
            </w:r>
          </w:p>
        </w:tc>
      </w:tr>
      <w:tr w:rsidR="003770EC" w:rsidRPr="00C557BE" w:rsidTr="00C557BE">
        <w:trPr>
          <w:jc w:val="center"/>
        </w:trPr>
        <w:tc>
          <w:tcPr>
            <w:tcW w:w="6379" w:type="dxa"/>
          </w:tcPr>
          <w:p w:rsidR="003770EC" w:rsidRPr="00C557BE" w:rsidRDefault="003770E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๗.  ผลการดำเนินโครงการ/กิจกรรมนำไปสู่การแก้ไขปัญหา</w:t>
            </w:r>
          </w:p>
        </w:tc>
        <w:tc>
          <w:tcPr>
            <w:tcW w:w="2268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440</w:t>
            </w:r>
          </w:p>
        </w:tc>
        <w:tc>
          <w:tcPr>
            <w:tcW w:w="1134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88</w:t>
            </w:r>
          </w:p>
        </w:tc>
      </w:tr>
      <w:tr w:rsidR="003770EC" w:rsidRPr="00C557BE" w:rsidTr="00C557BE">
        <w:trPr>
          <w:jc w:val="center"/>
        </w:trPr>
        <w:tc>
          <w:tcPr>
            <w:tcW w:w="6379" w:type="dxa"/>
          </w:tcPr>
          <w:p w:rsidR="003770EC" w:rsidRPr="00C557BE" w:rsidRDefault="003770E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๘.  มีการแก้ไขปัญหาและการตอบสนองความต้องการของประชาชน</w:t>
            </w:r>
          </w:p>
        </w:tc>
        <w:tc>
          <w:tcPr>
            <w:tcW w:w="2268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450</w:t>
            </w:r>
          </w:p>
        </w:tc>
        <w:tc>
          <w:tcPr>
            <w:tcW w:w="1134" w:type="dxa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90</w:t>
            </w:r>
          </w:p>
        </w:tc>
      </w:tr>
      <w:tr w:rsidR="003770EC" w:rsidRPr="00C557BE" w:rsidTr="00C557BE">
        <w:trPr>
          <w:jc w:val="center"/>
        </w:trPr>
        <w:tc>
          <w:tcPr>
            <w:tcW w:w="6379" w:type="dxa"/>
            <w:tcBorders>
              <w:bottom w:val="single" w:sz="4" w:space="0" w:color="auto"/>
            </w:tcBorders>
          </w:tcPr>
          <w:p w:rsidR="003770EC" w:rsidRPr="00C557BE" w:rsidRDefault="003770E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๙.  ประโยชน์ที่ประชาชนได้รับจากการดำเนินโครงการ/กิจกรรม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445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89</w:t>
            </w:r>
          </w:p>
        </w:tc>
      </w:tr>
      <w:tr w:rsidR="003770EC" w:rsidRPr="00C557BE" w:rsidTr="00C557BE">
        <w:trPr>
          <w:jc w:val="center"/>
        </w:trPr>
        <w:tc>
          <w:tcPr>
            <w:tcW w:w="6379" w:type="dxa"/>
            <w:shd w:val="clear" w:color="auto" w:fill="F9E6B1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 (เต็ม 4,5๐๐  คะแนน)</w:t>
            </w:r>
          </w:p>
        </w:tc>
        <w:tc>
          <w:tcPr>
            <w:tcW w:w="2268" w:type="dxa"/>
            <w:shd w:val="clear" w:color="auto" w:fill="F9E6B1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3,820</w:t>
            </w:r>
          </w:p>
        </w:tc>
        <w:tc>
          <w:tcPr>
            <w:tcW w:w="1134" w:type="dxa"/>
            <w:shd w:val="clear" w:color="auto" w:fill="F9E6B1"/>
          </w:tcPr>
          <w:p w:rsidR="003770EC" w:rsidRPr="00C557BE" w:rsidRDefault="003770E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84.89</w:t>
            </w:r>
          </w:p>
        </w:tc>
      </w:tr>
    </w:tbl>
    <w:p w:rsidR="003770EC" w:rsidRDefault="003770E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C557BE" w:rsidRPr="00C557BE" w:rsidRDefault="00C557BE" w:rsidP="00C557B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557B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ยุทธศาสตร์ที่  ๓</w:t>
      </w:r>
      <w:r w:rsidRPr="00C557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ด้านพัฒนาและเสริมสร้างความเข้มแข็งของระบบเศรษฐกิจและแก้ไขปัญหายากจน</w:t>
      </w:r>
    </w:p>
    <w:p w:rsidR="00C557BE" w:rsidRPr="00C557BE" w:rsidRDefault="00C557BE" w:rsidP="00C557BE">
      <w:pPr>
        <w:rPr>
          <w:rFonts w:ascii="TH SarabunIT๙" w:hAnsi="TH SarabunIT๙" w:cs="TH SarabunIT๙"/>
          <w:b/>
          <w:bCs/>
          <w:color w:val="D60093"/>
          <w:sz w:val="32"/>
          <w:szCs w:val="32"/>
        </w:rPr>
      </w:pPr>
      <w:r w:rsidRPr="00C557B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ความพึงพอใจของผู้ที่เกี่ยวข้อง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80"/>
        <w:gridCol w:w="2268"/>
        <w:gridCol w:w="1134"/>
      </w:tblGrid>
      <w:tr w:rsidR="00C557BE" w:rsidRPr="00C557BE" w:rsidTr="00C557BE">
        <w:trPr>
          <w:trHeight w:val="530"/>
        </w:trPr>
        <w:tc>
          <w:tcPr>
            <w:tcW w:w="6380" w:type="dxa"/>
            <w:shd w:val="clear" w:color="auto" w:fill="FFE781"/>
            <w:vAlign w:val="center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ประเด็นการพัฒนา</w:t>
            </w:r>
          </w:p>
        </w:tc>
        <w:tc>
          <w:tcPr>
            <w:tcW w:w="2268" w:type="dxa"/>
            <w:shd w:val="clear" w:color="auto" w:fill="FFE781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คะแนนความพึงพอใจ</w:t>
            </w:r>
          </w:p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(เต็ม  5๐๐  คะแนน)</w:t>
            </w:r>
          </w:p>
        </w:tc>
        <w:tc>
          <w:tcPr>
            <w:tcW w:w="1134" w:type="dxa"/>
            <w:shd w:val="clear" w:color="auto" w:fill="FFE781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</w:t>
            </w: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Pr="00C557B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400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๒. 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425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๓. 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405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๔.  มีการรายงานผลการดำเนินงานของโครงการ/กิจกรรมต่อสาธารณะ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400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๕.  มีความโปร่งใสในการดำเนินโครงการ/กิจกรรม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410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๖.  มีการดำเนินงานเป็นไปตามระยะเวลาที่กำหนด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430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๗.  ผลการดำเนินโครงการ/กิจกรรมนำไปสู่การแก้ไขปัญหา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435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๘.  มีการแก้ไขปัญหาและการตอบสนองความต้องการของประชาชน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440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</w:t>
            </w:r>
          </w:p>
        </w:tc>
      </w:tr>
      <w:tr w:rsidR="00C557BE" w:rsidRPr="00C557BE" w:rsidTr="00C557BE">
        <w:tc>
          <w:tcPr>
            <w:tcW w:w="6380" w:type="dxa"/>
            <w:tcBorders>
              <w:bottom w:val="single" w:sz="4" w:space="0" w:color="auto"/>
            </w:tcBorders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๙.  ประโยชน์ที่ประชาชนได้รับจากการดำเนินโครงการ/กิจกรรม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445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89</w:t>
            </w:r>
          </w:p>
        </w:tc>
      </w:tr>
      <w:tr w:rsidR="00C557BE" w:rsidRPr="00C557BE" w:rsidTr="00C557BE">
        <w:tc>
          <w:tcPr>
            <w:tcW w:w="6380" w:type="dxa"/>
            <w:shd w:val="clear" w:color="auto" w:fill="F9E6B1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 (เต็ม 4,5๐๐  คะแนน)</w:t>
            </w:r>
          </w:p>
        </w:tc>
        <w:tc>
          <w:tcPr>
            <w:tcW w:w="2268" w:type="dxa"/>
            <w:shd w:val="clear" w:color="auto" w:fill="F9E6B1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3,790</w:t>
            </w:r>
          </w:p>
        </w:tc>
        <w:tc>
          <w:tcPr>
            <w:tcW w:w="1134" w:type="dxa"/>
            <w:shd w:val="clear" w:color="auto" w:fill="F9E6B1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84.22</w:t>
            </w:r>
          </w:p>
        </w:tc>
      </w:tr>
    </w:tbl>
    <w:p w:rsidR="003770EC" w:rsidRDefault="003770E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3770EC" w:rsidRDefault="003770E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3770EC" w:rsidRDefault="003770E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3770EC" w:rsidRDefault="003770E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3770EC" w:rsidRDefault="003770E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3770EC" w:rsidRDefault="003770E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3770EC" w:rsidRDefault="003770E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3770EC" w:rsidRDefault="003770E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C557BE" w:rsidRPr="00C557BE" w:rsidRDefault="00C557BE" w:rsidP="00C557B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57B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ยุทธศาสตร์ที่  ๔</w:t>
      </w:r>
      <w:r w:rsidRPr="00C557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ด้านการบริหารจัดการบ้านเมืองที่ดี</w:t>
      </w:r>
    </w:p>
    <w:p w:rsidR="00C557BE" w:rsidRPr="00C557BE" w:rsidRDefault="00C557BE" w:rsidP="00C557BE">
      <w:pPr>
        <w:rPr>
          <w:rFonts w:ascii="TH SarabunIT๙" w:hAnsi="TH SarabunIT๙" w:cs="TH SarabunIT๙"/>
          <w:b/>
          <w:bCs/>
          <w:color w:val="D60093"/>
          <w:sz w:val="32"/>
          <w:szCs w:val="32"/>
        </w:rPr>
      </w:pPr>
      <w:r w:rsidRPr="00C557B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ความพึงพอใจของผู้ที่เกี่ยวข้อง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80"/>
        <w:gridCol w:w="2268"/>
        <w:gridCol w:w="1134"/>
      </w:tblGrid>
      <w:tr w:rsidR="00C557BE" w:rsidRPr="00C557BE" w:rsidTr="00C557BE">
        <w:trPr>
          <w:trHeight w:val="530"/>
        </w:trPr>
        <w:tc>
          <w:tcPr>
            <w:tcW w:w="6380" w:type="dxa"/>
            <w:shd w:val="clear" w:color="auto" w:fill="FFE781"/>
            <w:vAlign w:val="center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ประเด็นการพัฒนา</w:t>
            </w:r>
          </w:p>
        </w:tc>
        <w:tc>
          <w:tcPr>
            <w:tcW w:w="2268" w:type="dxa"/>
            <w:shd w:val="clear" w:color="auto" w:fill="FFE781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คะแนนความพึงพอใจ</w:t>
            </w:r>
          </w:p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(เต็ม  5๐๐  คะแนน)</w:t>
            </w:r>
          </w:p>
        </w:tc>
        <w:tc>
          <w:tcPr>
            <w:tcW w:w="1134" w:type="dxa"/>
            <w:shd w:val="clear" w:color="auto" w:fill="FFE781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</w:t>
            </w: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Pr="00C557B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425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๒. 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410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๓. 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420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๔.  มีการรายงานผลการดำเนินงานของโครงการ/กิจกรรมต่อสาธารณะ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430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๕.  มีความโปร่งใสในการดำเนินโครงการ/กิจกรรม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415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๖.  มีการดำเนินงานเป็นไปตามระยะเวลาที่กำหนด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415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๗.  ผลการดำเนินโครงการ/กิจกรรมนำไปสู่การแก้ไขปัญหา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440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๘.  มีการแก้ไขปัญหาและการตอบสนองความต้องการของประชาชน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435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</w:t>
            </w:r>
          </w:p>
        </w:tc>
      </w:tr>
      <w:tr w:rsidR="00C557BE" w:rsidRPr="00C557BE" w:rsidTr="00C557BE">
        <w:tc>
          <w:tcPr>
            <w:tcW w:w="6380" w:type="dxa"/>
            <w:tcBorders>
              <w:bottom w:val="single" w:sz="4" w:space="0" w:color="auto"/>
            </w:tcBorders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๙.  ประโยชน์ที่ประชาชนได้รับจากการดำเนินโครงการ/กิจกรรม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440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</w:t>
            </w:r>
          </w:p>
        </w:tc>
      </w:tr>
      <w:tr w:rsidR="00C557BE" w:rsidRPr="00C557BE" w:rsidTr="00C557BE">
        <w:tc>
          <w:tcPr>
            <w:tcW w:w="6380" w:type="dxa"/>
            <w:shd w:val="clear" w:color="auto" w:fill="F9E6B1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 (เต็ม 4,5๐๐  คะแนน)</w:t>
            </w:r>
          </w:p>
        </w:tc>
        <w:tc>
          <w:tcPr>
            <w:tcW w:w="2268" w:type="dxa"/>
            <w:shd w:val="clear" w:color="auto" w:fill="F9E6B1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3,830</w:t>
            </w:r>
          </w:p>
        </w:tc>
        <w:tc>
          <w:tcPr>
            <w:tcW w:w="1134" w:type="dxa"/>
            <w:shd w:val="clear" w:color="auto" w:fill="F9E6B1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85.11</w:t>
            </w:r>
          </w:p>
        </w:tc>
      </w:tr>
    </w:tbl>
    <w:p w:rsidR="003770EC" w:rsidRPr="00C557BE" w:rsidRDefault="003770E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557BE" w:rsidRPr="00C557BE" w:rsidRDefault="00C557BE" w:rsidP="00C557B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57B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ยุทธศาสตร์ที่  5</w:t>
      </w:r>
      <w:r w:rsidRPr="00C557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ด้านกีฬาและนันทนาการ</w:t>
      </w:r>
    </w:p>
    <w:p w:rsidR="00C557BE" w:rsidRPr="00C557BE" w:rsidRDefault="00C557BE" w:rsidP="00C557BE">
      <w:pPr>
        <w:rPr>
          <w:rFonts w:ascii="TH SarabunIT๙" w:hAnsi="TH SarabunIT๙" w:cs="TH SarabunIT๙"/>
          <w:b/>
          <w:bCs/>
          <w:color w:val="D60093"/>
          <w:sz w:val="32"/>
          <w:szCs w:val="32"/>
        </w:rPr>
      </w:pPr>
      <w:r w:rsidRPr="00C557B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ความพึงพอใจของผู้ที่เกี่ยวข้อง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80"/>
        <w:gridCol w:w="2268"/>
        <w:gridCol w:w="1134"/>
      </w:tblGrid>
      <w:tr w:rsidR="00C557BE" w:rsidRPr="00C557BE" w:rsidTr="00C557BE">
        <w:trPr>
          <w:trHeight w:val="530"/>
        </w:trPr>
        <w:tc>
          <w:tcPr>
            <w:tcW w:w="6380" w:type="dxa"/>
            <w:shd w:val="clear" w:color="auto" w:fill="FFE781"/>
            <w:vAlign w:val="center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ประเด็นการพัฒนา</w:t>
            </w:r>
          </w:p>
        </w:tc>
        <w:tc>
          <w:tcPr>
            <w:tcW w:w="2268" w:type="dxa"/>
            <w:shd w:val="clear" w:color="auto" w:fill="FFE781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คะแนนความพึงพอใจ</w:t>
            </w:r>
          </w:p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(เต็ม  5๐๐  คะแนน)</w:t>
            </w:r>
          </w:p>
        </w:tc>
        <w:tc>
          <w:tcPr>
            <w:tcW w:w="1134" w:type="dxa"/>
            <w:shd w:val="clear" w:color="auto" w:fill="FFE781"/>
          </w:tcPr>
          <w:p w:rsidR="00C557BE" w:rsidRPr="00C557BE" w:rsidRDefault="006F416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Pr="00C557B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405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๒. 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415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๓. 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400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๔.  มีการรายงานผลการดำเนินงานของโครงการ/กิจกรรมต่อสาธารณะ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410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๕.  มีความโปร่งใสในการดำเนินโครงการ/กิจกรรม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420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๖.  มีการดำเนินงานเป็นไปตามระยะเวลาที่กำหนด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410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๗.  ผลการดำเนินโครงการ/กิจกรรมนำไปสู่การแก้ไขปัญหา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430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</w:t>
            </w:r>
          </w:p>
        </w:tc>
      </w:tr>
      <w:tr w:rsidR="00C557BE" w:rsidRPr="00C557BE" w:rsidTr="00C557BE">
        <w:tc>
          <w:tcPr>
            <w:tcW w:w="6380" w:type="dxa"/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๘.  มีการแก้ไขปัญหาและการตอบสนองความต้องการของประชาชน</w:t>
            </w:r>
          </w:p>
        </w:tc>
        <w:tc>
          <w:tcPr>
            <w:tcW w:w="2268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425</w:t>
            </w:r>
          </w:p>
        </w:tc>
        <w:tc>
          <w:tcPr>
            <w:tcW w:w="1134" w:type="dxa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</w:t>
            </w:r>
          </w:p>
        </w:tc>
      </w:tr>
      <w:tr w:rsidR="00C557BE" w:rsidRPr="00C557BE" w:rsidTr="00C557BE">
        <w:tc>
          <w:tcPr>
            <w:tcW w:w="6380" w:type="dxa"/>
            <w:tcBorders>
              <w:bottom w:val="single" w:sz="4" w:space="0" w:color="auto"/>
            </w:tcBorders>
          </w:tcPr>
          <w:p w:rsidR="00C557BE" w:rsidRPr="00C557BE" w:rsidRDefault="00C557BE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๙.  ประโยชน์ที่ประชาชนได้รับจากการดำเนินโครงการ/กิจกรรม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sz w:val="32"/>
                <w:szCs w:val="32"/>
                <w:cs/>
              </w:rPr>
              <w:t>415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</w:t>
            </w:r>
          </w:p>
        </w:tc>
      </w:tr>
      <w:tr w:rsidR="00C557BE" w:rsidRPr="00C557BE" w:rsidTr="00C557BE">
        <w:tc>
          <w:tcPr>
            <w:tcW w:w="6380" w:type="dxa"/>
            <w:shd w:val="clear" w:color="auto" w:fill="F9E6B1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 (เต็ม 4,5๐๐  คะแนน)</w:t>
            </w:r>
          </w:p>
        </w:tc>
        <w:tc>
          <w:tcPr>
            <w:tcW w:w="2268" w:type="dxa"/>
            <w:shd w:val="clear" w:color="auto" w:fill="F9E6B1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57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3,730</w:t>
            </w:r>
          </w:p>
        </w:tc>
        <w:tc>
          <w:tcPr>
            <w:tcW w:w="1134" w:type="dxa"/>
            <w:shd w:val="clear" w:color="auto" w:fill="F9E6B1"/>
          </w:tcPr>
          <w:p w:rsidR="00C557BE" w:rsidRPr="00C557BE" w:rsidRDefault="00C557BE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82.89</w:t>
            </w:r>
          </w:p>
        </w:tc>
      </w:tr>
    </w:tbl>
    <w:p w:rsidR="003770EC" w:rsidRDefault="003770E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3770EC" w:rsidRDefault="003770E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3770EC" w:rsidRDefault="003770E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6F416C" w:rsidRDefault="006F416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F139AF" w:rsidRDefault="00F139AF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6F416C" w:rsidRDefault="006F416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6F416C" w:rsidRDefault="006F416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6F416C" w:rsidRDefault="006F416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6F416C" w:rsidRPr="006F416C" w:rsidRDefault="006F416C" w:rsidP="006F416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F416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ยุทธศาสตร์ที่  </w:t>
      </w:r>
      <w:r w:rsidRPr="006F416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6</w:t>
      </w:r>
      <w:r w:rsidRPr="006F416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ด้านความมั่นคงและเสริมสร้างสันติสุข</w:t>
      </w:r>
    </w:p>
    <w:p w:rsidR="006F416C" w:rsidRPr="006F416C" w:rsidRDefault="006F416C" w:rsidP="006F416C">
      <w:pPr>
        <w:rPr>
          <w:rFonts w:ascii="TH SarabunPSK" w:hAnsi="TH SarabunPSK" w:cs="TH SarabunPSK"/>
          <w:b/>
          <w:bCs/>
          <w:color w:val="D60093"/>
          <w:sz w:val="32"/>
          <w:szCs w:val="32"/>
        </w:rPr>
      </w:pPr>
      <w:r w:rsidRPr="006F416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ความพึงพอใจของผู้ที่เกี่ยวข้อง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80"/>
        <w:gridCol w:w="2268"/>
        <w:gridCol w:w="1134"/>
      </w:tblGrid>
      <w:tr w:rsidR="006F416C" w:rsidRPr="006F416C" w:rsidTr="006F416C">
        <w:trPr>
          <w:trHeight w:val="530"/>
        </w:trPr>
        <w:tc>
          <w:tcPr>
            <w:tcW w:w="6380" w:type="dxa"/>
            <w:shd w:val="clear" w:color="auto" w:fill="FFE781"/>
            <w:vAlign w:val="center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ประเด็นการพัฒนา</w:t>
            </w:r>
          </w:p>
        </w:tc>
        <w:tc>
          <w:tcPr>
            <w:tcW w:w="2268" w:type="dxa"/>
            <w:shd w:val="clear" w:color="auto" w:fill="FFE781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คะแนนความพึงพอใจ</w:t>
            </w:r>
          </w:p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(เต็ม  5๐๐  คะแนน)</w:t>
            </w:r>
          </w:p>
        </w:tc>
        <w:tc>
          <w:tcPr>
            <w:tcW w:w="1134" w:type="dxa"/>
            <w:shd w:val="clear" w:color="auto" w:fill="FFE781"/>
          </w:tcPr>
          <w:p w:rsidR="006F416C" w:rsidRPr="006F416C" w:rsidRDefault="006F416C" w:rsidP="00D870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</w:tr>
      <w:tr w:rsidR="006F416C" w:rsidRPr="006F416C" w:rsidTr="006F416C">
        <w:tc>
          <w:tcPr>
            <w:tcW w:w="6380" w:type="dxa"/>
          </w:tcPr>
          <w:p w:rsidR="006F416C" w:rsidRPr="006F416C" w:rsidRDefault="006F416C" w:rsidP="00D87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Pr="006F416C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2268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410</w:t>
            </w:r>
          </w:p>
        </w:tc>
        <w:tc>
          <w:tcPr>
            <w:tcW w:w="1134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82</w:t>
            </w:r>
          </w:p>
        </w:tc>
      </w:tr>
      <w:tr w:rsidR="006F416C" w:rsidRPr="006F416C" w:rsidTr="006F416C">
        <w:tc>
          <w:tcPr>
            <w:tcW w:w="6380" w:type="dxa"/>
          </w:tcPr>
          <w:p w:rsidR="006F416C" w:rsidRPr="006F416C" w:rsidRDefault="006F416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๒. 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268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420</w:t>
            </w:r>
          </w:p>
        </w:tc>
        <w:tc>
          <w:tcPr>
            <w:tcW w:w="1134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84</w:t>
            </w:r>
          </w:p>
        </w:tc>
      </w:tr>
      <w:tr w:rsidR="006F416C" w:rsidRPr="006F416C" w:rsidTr="006F416C">
        <w:tc>
          <w:tcPr>
            <w:tcW w:w="6380" w:type="dxa"/>
          </w:tcPr>
          <w:p w:rsidR="006F416C" w:rsidRPr="006F416C" w:rsidRDefault="006F416C" w:rsidP="00D87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๓. 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268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410</w:t>
            </w:r>
          </w:p>
        </w:tc>
        <w:tc>
          <w:tcPr>
            <w:tcW w:w="1134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82</w:t>
            </w:r>
          </w:p>
        </w:tc>
      </w:tr>
      <w:tr w:rsidR="006F416C" w:rsidRPr="006F416C" w:rsidTr="006F416C">
        <w:tc>
          <w:tcPr>
            <w:tcW w:w="6380" w:type="dxa"/>
          </w:tcPr>
          <w:p w:rsidR="006F416C" w:rsidRPr="006F416C" w:rsidRDefault="006F416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๔.  มีการรายงานผลการดำเนินงานของโครงการ/กิจกรรมต่อสาธารณะ</w:t>
            </w:r>
          </w:p>
        </w:tc>
        <w:tc>
          <w:tcPr>
            <w:tcW w:w="2268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415</w:t>
            </w:r>
          </w:p>
        </w:tc>
        <w:tc>
          <w:tcPr>
            <w:tcW w:w="1134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83</w:t>
            </w:r>
          </w:p>
        </w:tc>
      </w:tr>
      <w:tr w:rsidR="006F416C" w:rsidRPr="006F416C" w:rsidTr="006F416C">
        <w:tc>
          <w:tcPr>
            <w:tcW w:w="6380" w:type="dxa"/>
          </w:tcPr>
          <w:p w:rsidR="006F416C" w:rsidRPr="006F416C" w:rsidRDefault="006F416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๕.  มีความโปร่งใสในการดำเนินโครงการ/กิจกรรม</w:t>
            </w:r>
          </w:p>
        </w:tc>
        <w:tc>
          <w:tcPr>
            <w:tcW w:w="2268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400</w:t>
            </w:r>
          </w:p>
        </w:tc>
        <w:tc>
          <w:tcPr>
            <w:tcW w:w="1134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81</w:t>
            </w:r>
          </w:p>
        </w:tc>
      </w:tr>
      <w:tr w:rsidR="006F416C" w:rsidRPr="006F416C" w:rsidTr="006F416C">
        <w:tc>
          <w:tcPr>
            <w:tcW w:w="6380" w:type="dxa"/>
          </w:tcPr>
          <w:p w:rsidR="006F416C" w:rsidRPr="006F416C" w:rsidRDefault="006F416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๖.  มีการดำเนินงานเป็นไปตามระยะเวลาที่กำหนด</w:t>
            </w:r>
          </w:p>
        </w:tc>
        <w:tc>
          <w:tcPr>
            <w:tcW w:w="2268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425</w:t>
            </w:r>
          </w:p>
        </w:tc>
        <w:tc>
          <w:tcPr>
            <w:tcW w:w="1134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80</w:t>
            </w:r>
          </w:p>
        </w:tc>
      </w:tr>
      <w:tr w:rsidR="006F416C" w:rsidRPr="006F416C" w:rsidTr="006F416C">
        <w:tc>
          <w:tcPr>
            <w:tcW w:w="6380" w:type="dxa"/>
          </w:tcPr>
          <w:p w:rsidR="006F416C" w:rsidRPr="006F416C" w:rsidRDefault="006F416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๗.  ผลการดำเนินโครงการ/กิจกรรมนำไปสู่การแก้ไขปัญหา</w:t>
            </w:r>
          </w:p>
        </w:tc>
        <w:tc>
          <w:tcPr>
            <w:tcW w:w="2268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430</w:t>
            </w:r>
          </w:p>
        </w:tc>
        <w:tc>
          <w:tcPr>
            <w:tcW w:w="1134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85</w:t>
            </w:r>
          </w:p>
        </w:tc>
      </w:tr>
      <w:tr w:rsidR="006F416C" w:rsidRPr="006F416C" w:rsidTr="006F416C">
        <w:tc>
          <w:tcPr>
            <w:tcW w:w="6380" w:type="dxa"/>
          </w:tcPr>
          <w:p w:rsidR="006F416C" w:rsidRPr="006F416C" w:rsidRDefault="006F416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๘.  มีการแก้ไขปัญหาและการตอบสนองความต้องการของประชาชน</w:t>
            </w:r>
          </w:p>
        </w:tc>
        <w:tc>
          <w:tcPr>
            <w:tcW w:w="2268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440</w:t>
            </w:r>
          </w:p>
        </w:tc>
        <w:tc>
          <w:tcPr>
            <w:tcW w:w="1134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86</w:t>
            </w:r>
          </w:p>
        </w:tc>
      </w:tr>
      <w:tr w:rsidR="006F416C" w:rsidRPr="006F416C" w:rsidTr="006F416C">
        <w:tc>
          <w:tcPr>
            <w:tcW w:w="6380" w:type="dxa"/>
            <w:tcBorders>
              <w:bottom w:val="single" w:sz="4" w:space="0" w:color="auto"/>
            </w:tcBorders>
          </w:tcPr>
          <w:p w:rsidR="006F416C" w:rsidRPr="006F416C" w:rsidRDefault="006F416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๙.  ประโยชน์ที่ประชาชนได้รับจากการดำเนินโครงการ/กิจกรรม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405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88</w:t>
            </w:r>
          </w:p>
        </w:tc>
      </w:tr>
      <w:tr w:rsidR="006F416C" w:rsidRPr="006F416C" w:rsidTr="006F416C">
        <w:tc>
          <w:tcPr>
            <w:tcW w:w="6380" w:type="dxa"/>
            <w:shd w:val="clear" w:color="auto" w:fill="F9E6B1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 (เต็ม 4,5๐๐  คะแนน)</w:t>
            </w:r>
          </w:p>
        </w:tc>
        <w:tc>
          <w:tcPr>
            <w:tcW w:w="2268" w:type="dxa"/>
            <w:shd w:val="clear" w:color="auto" w:fill="F9E6B1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3,755</w:t>
            </w:r>
          </w:p>
        </w:tc>
        <w:tc>
          <w:tcPr>
            <w:tcW w:w="1134" w:type="dxa"/>
            <w:shd w:val="clear" w:color="auto" w:fill="F9E6B1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83.44</w:t>
            </w:r>
          </w:p>
        </w:tc>
      </w:tr>
    </w:tbl>
    <w:p w:rsidR="006F416C" w:rsidRPr="006F416C" w:rsidRDefault="006F416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</w:p>
    <w:p w:rsidR="006F416C" w:rsidRPr="006F416C" w:rsidRDefault="006F416C" w:rsidP="006F416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F416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ยุทธศาสตร์ที่  </w:t>
      </w:r>
      <w:r w:rsidRPr="006F416C">
        <w:rPr>
          <w:rFonts w:ascii="TH SarabunIT๙" w:hAnsi="TH SarabunIT๙" w:cs="TH SarabunIT๙"/>
          <w:b/>
          <w:bCs/>
          <w:sz w:val="32"/>
          <w:szCs w:val="32"/>
          <w:cs/>
        </w:rPr>
        <w:t>7  ด้านการจัดการทรัพยากรธรรมชาติและสิ่งแวดล้อม</w:t>
      </w:r>
    </w:p>
    <w:p w:rsidR="006F416C" w:rsidRPr="006F416C" w:rsidRDefault="006F416C" w:rsidP="006F416C">
      <w:pPr>
        <w:rPr>
          <w:rFonts w:ascii="TH SarabunIT๙" w:hAnsi="TH SarabunIT๙" w:cs="TH SarabunIT๙"/>
          <w:b/>
          <w:bCs/>
          <w:color w:val="D60093"/>
          <w:sz w:val="32"/>
          <w:szCs w:val="32"/>
        </w:rPr>
      </w:pPr>
      <w:r w:rsidRPr="006F41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ความพึงพอใจของผู้ที่เกี่ยวข้อง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80"/>
        <w:gridCol w:w="2268"/>
        <w:gridCol w:w="1134"/>
      </w:tblGrid>
      <w:tr w:rsidR="006F416C" w:rsidRPr="006F416C" w:rsidTr="006F416C">
        <w:trPr>
          <w:trHeight w:val="530"/>
        </w:trPr>
        <w:tc>
          <w:tcPr>
            <w:tcW w:w="6380" w:type="dxa"/>
            <w:shd w:val="clear" w:color="auto" w:fill="FFE781"/>
            <w:vAlign w:val="center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ประเด็นการพัฒนา</w:t>
            </w:r>
          </w:p>
        </w:tc>
        <w:tc>
          <w:tcPr>
            <w:tcW w:w="2268" w:type="dxa"/>
            <w:shd w:val="clear" w:color="auto" w:fill="FFE781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คะแนนความพึงพอใจ</w:t>
            </w:r>
          </w:p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(เต็ม  5๐๐  คะแนน)</w:t>
            </w:r>
          </w:p>
        </w:tc>
        <w:tc>
          <w:tcPr>
            <w:tcW w:w="1134" w:type="dxa"/>
            <w:shd w:val="clear" w:color="auto" w:fill="FFE781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</w:tr>
      <w:tr w:rsidR="006F416C" w:rsidRPr="006F416C" w:rsidTr="006F416C">
        <w:tc>
          <w:tcPr>
            <w:tcW w:w="6380" w:type="dxa"/>
          </w:tcPr>
          <w:p w:rsidR="006F416C" w:rsidRPr="006F416C" w:rsidRDefault="006F416C" w:rsidP="00D87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Pr="006F416C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2268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415</w:t>
            </w:r>
          </w:p>
        </w:tc>
        <w:tc>
          <w:tcPr>
            <w:tcW w:w="1134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</w:t>
            </w:r>
          </w:p>
        </w:tc>
      </w:tr>
      <w:tr w:rsidR="006F416C" w:rsidRPr="006F416C" w:rsidTr="006F416C">
        <w:tc>
          <w:tcPr>
            <w:tcW w:w="6380" w:type="dxa"/>
          </w:tcPr>
          <w:p w:rsidR="006F416C" w:rsidRPr="006F416C" w:rsidRDefault="006F416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๒. 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268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400</w:t>
            </w:r>
          </w:p>
        </w:tc>
        <w:tc>
          <w:tcPr>
            <w:tcW w:w="1134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</w:tc>
      </w:tr>
      <w:tr w:rsidR="006F416C" w:rsidRPr="006F416C" w:rsidTr="006F416C">
        <w:tc>
          <w:tcPr>
            <w:tcW w:w="6380" w:type="dxa"/>
          </w:tcPr>
          <w:p w:rsidR="006F416C" w:rsidRPr="006F416C" w:rsidRDefault="006F416C" w:rsidP="00D87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๓. 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268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405</w:t>
            </w:r>
          </w:p>
        </w:tc>
        <w:tc>
          <w:tcPr>
            <w:tcW w:w="1134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</w:t>
            </w:r>
          </w:p>
        </w:tc>
      </w:tr>
      <w:tr w:rsidR="006F416C" w:rsidRPr="006F416C" w:rsidTr="006F416C">
        <w:tc>
          <w:tcPr>
            <w:tcW w:w="6380" w:type="dxa"/>
          </w:tcPr>
          <w:p w:rsidR="006F416C" w:rsidRPr="006F416C" w:rsidRDefault="006F416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๔.  มีการรายงานผลการดำเนินงานของโครงการ/กิจกรรมต่อสาธารณะ</w:t>
            </w:r>
          </w:p>
        </w:tc>
        <w:tc>
          <w:tcPr>
            <w:tcW w:w="2268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400</w:t>
            </w:r>
          </w:p>
        </w:tc>
        <w:tc>
          <w:tcPr>
            <w:tcW w:w="1134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</w:tc>
      </w:tr>
      <w:tr w:rsidR="006F416C" w:rsidRPr="006F416C" w:rsidTr="006F416C">
        <w:tc>
          <w:tcPr>
            <w:tcW w:w="6380" w:type="dxa"/>
          </w:tcPr>
          <w:p w:rsidR="006F416C" w:rsidRPr="006F416C" w:rsidRDefault="006F416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๕.  มีความโปร่งใสในการดำเนินโครงการ/กิจกรรม</w:t>
            </w:r>
          </w:p>
        </w:tc>
        <w:tc>
          <w:tcPr>
            <w:tcW w:w="2268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410</w:t>
            </w:r>
          </w:p>
        </w:tc>
        <w:tc>
          <w:tcPr>
            <w:tcW w:w="1134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</w:t>
            </w:r>
          </w:p>
        </w:tc>
      </w:tr>
      <w:tr w:rsidR="006F416C" w:rsidRPr="006F416C" w:rsidTr="006F416C">
        <w:tc>
          <w:tcPr>
            <w:tcW w:w="6380" w:type="dxa"/>
          </w:tcPr>
          <w:p w:rsidR="006F416C" w:rsidRPr="006F416C" w:rsidRDefault="006F416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๖.  มีการดำเนินงานเป็นไปตามระยะเวลาที่กำหนด</w:t>
            </w:r>
          </w:p>
        </w:tc>
        <w:tc>
          <w:tcPr>
            <w:tcW w:w="2268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410</w:t>
            </w:r>
          </w:p>
        </w:tc>
        <w:tc>
          <w:tcPr>
            <w:tcW w:w="1134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</w:t>
            </w:r>
          </w:p>
        </w:tc>
      </w:tr>
      <w:tr w:rsidR="006F416C" w:rsidRPr="006F416C" w:rsidTr="006F416C">
        <w:tc>
          <w:tcPr>
            <w:tcW w:w="6380" w:type="dxa"/>
          </w:tcPr>
          <w:p w:rsidR="006F416C" w:rsidRPr="006F416C" w:rsidRDefault="006F416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๗.  ผลการดำเนินโครงการ/กิจกรรมนำไปสู่การแก้ไขปัญหา</w:t>
            </w:r>
          </w:p>
        </w:tc>
        <w:tc>
          <w:tcPr>
            <w:tcW w:w="2268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405</w:t>
            </w:r>
          </w:p>
        </w:tc>
        <w:tc>
          <w:tcPr>
            <w:tcW w:w="1134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</w:t>
            </w:r>
          </w:p>
        </w:tc>
      </w:tr>
      <w:tr w:rsidR="006F416C" w:rsidRPr="006F416C" w:rsidTr="006F416C">
        <w:tc>
          <w:tcPr>
            <w:tcW w:w="6380" w:type="dxa"/>
          </w:tcPr>
          <w:p w:rsidR="006F416C" w:rsidRPr="006F416C" w:rsidRDefault="006F416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๘.  มีการแก้ไขปัญหาและการตอบสนองความต้องการของประชาชน</w:t>
            </w:r>
          </w:p>
        </w:tc>
        <w:tc>
          <w:tcPr>
            <w:tcW w:w="2268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415</w:t>
            </w:r>
          </w:p>
        </w:tc>
        <w:tc>
          <w:tcPr>
            <w:tcW w:w="1134" w:type="dxa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</w:t>
            </w:r>
          </w:p>
        </w:tc>
      </w:tr>
      <w:tr w:rsidR="006F416C" w:rsidRPr="006F416C" w:rsidTr="006F416C">
        <w:tc>
          <w:tcPr>
            <w:tcW w:w="6380" w:type="dxa"/>
            <w:tcBorders>
              <w:bottom w:val="single" w:sz="4" w:space="0" w:color="auto"/>
            </w:tcBorders>
          </w:tcPr>
          <w:p w:rsidR="006F416C" w:rsidRPr="006F416C" w:rsidRDefault="006F416C" w:rsidP="00D87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๙.  ประโยชน์ที่ประชาชนได้รับจากการดำเนินโครงการ/กิจกรรม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sz w:val="32"/>
                <w:szCs w:val="32"/>
                <w:cs/>
              </w:rPr>
              <w:t>410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</w:t>
            </w:r>
          </w:p>
        </w:tc>
      </w:tr>
      <w:tr w:rsidR="006F416C" w:rsidRPr="006F416C" w:rsidTr="006F416C">
        <w:tc>
          <w:tcPr>
            <w:tcW w:w="6380" w:type="dxa"/>
            <w:shd w:val="clear" w:color="auto" w:fill="F9E6B1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 (เต็ม 4,5๐๐  คะแนน)</w:t>
            </w:r>
          </w:p>
        </w:tc>
        <w:tc>
          <w:tcPr>
            <w:tcW w:w="2268" w:type="dxa"/>
            <w:shd w:val="clear" w:color="auto" w:fill="F9E6B1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F4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3,670</w:t>
            </w:r>
          </w:p>
        </w:tc>
        <w:tc>
          <w:tcPr>
            <w:tcW w:w="1134" w:type="dxa"/>
            <w:shd w:val="clear" w:color="auto" w:fill="F9E6B1"/>
          </w:tcPr>
          <w:p w:rsidR="006F416C" w:rsidRPr="006F416C" w:rsidRDefault="006F416C" w:rsidP="00D870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81.56</w:t>
            </w:r>
          </w:p>
        </w:tc>
      </w:tr>
    </w:tbl>
    <w:p w:rsidR="006F416C" w:rsidRDefault="006F416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6F416C" w:rsidRDefault="006F416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6F416C" w:rsidRDefault="006F416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6F416C" w:rsidRDefault="006F416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6F416C" w:rsidRDefault="006F416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6F416C" w:rsidRDefault="006F416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6F416C" w:rsidRDefault="006F416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6F416C" w:rsidRDefault="006F416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6F416C" w:rsidRDefault="006F416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CC62DD" w:rsidRPr="00F139AF" w:rsidRDefault="00CC62DD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spacing w:before="240"/>
        <w:ind w:right="-188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B42287" w:rsidRDefault="00CC62DD" w:rsidP="00B42287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7"/>
        <w:rPr>
          <w:rFonts w:ascii="TH SarabunIT๙" w:hAnsi="TH SarabunIT๙" w:cs="TH SarabunIT๙"/>
          <w:b/>
          <w:bCs/>
          <w:sz w:val="36"/>
          <w:szCs w:val="36"/>
        </w:rPr>
      </w:pPr>
      <w:r w:rsidRPr="00B42287">
        <w:rPr>
          <w:rFonts w:ascii="TH SarabunIT๙" w:hAnsi="TH SarabunIT๙" w:cs="TH SarabunIT๙"/>
          <w:b/>
          <w:bCs/>
          <w:sz w:val="36"/>
          <w:szCs w:val="36"/>
        </w:rPr>
        <w:t>3</w:t>
      </w:r>
      <w:r w:rsidR="00B42287">
        <w:rPr>
          <w:rFonts w:ascii="TH SarabunIT๙" w:hAnsi="TH SarabunIT๙" w:cs="TH SarabunIT๙" w:hint="cs"/>
          <w:b/>
          <w:bCs/>
          <w:sz w:val="36"/>
          <w:szCs w:val="36"/>
          <w:cs/>
        </w:rPr>
        <w:t>.</w:t>
      </w:r>
      <w:r w:rsidRPr="00B42287">
        <w:rPr>
          <w:rFonts w:ascii="TH SarabunIT๙" w:hAnsi="TH SarabunIT๙" w:cs="TH SarabunIT๙"/>
          <w:b/>
          <w:bCs/>
          <w:sz w:val="36"/>
          <w:szCs w:val="36"/>
          <w:cs/>
        </w:rPr>
        <w:t>แผนการดำเนินงาน</w:t>
      </w:r>
    </w:p>
    <w:p w:rsidR="00CC62DD" w:rsidRPr="00B42287" w:rsidRDefault="00CC62DD" w:rsidP="00FE1795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7"/>
        <w:rPr>
          <w:rFonts w:ascii="TH SarabunIT๙" w:hAnsi="TH SarabunIT๙" w:cs="TH SarabunIT๙"/>
          <w:b/>
          <w:bCs/>
          <w:sz w:val="36"/>
          <w:szCs w:val="36"/>
        </w:rPr>
      </w:pPr>
      <w:r w:rsidRPr="00B4228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B42287">
        <w:rPr>
          <w:rFonts w:ascii="TH SarabunIT๙" w:hAnsi="TH SarabunIT๙" w:cs="TH SarabunIT๙"/>
          <w:b/>
          <w:bCs/>
          <w:sz w:val="36"/>
          <w:szCs w:val="36"/>
        </w:rPr>
        <w:t>3.</w:t>
      </w:r>
      <w:r w:rsidRPr="00B42287">
        <w:rPr>
          <w:rFonts w:ascii="TH SarabunIT๙" w:hAnsi="TH SarabunIT๙" w:cs="TH SarabunIT๙"/>
          <w:b/>
          <w:bCs/>
          <w:sz w:val="36"/>
          <w:szCs w:val="36"/>
        </w:rPr>
        <w:t xml:space="preserve">1 </w:t>
      </w:r>
      <w:r w:rsidRPr="00B42287">
        <w:rPr>
          <w:rFonts w:ascii="TH SarabunIT๙" w:hAnsi="TH SarabunIT๙" w:cs="TH SarabunIT๙"/>
          <w:b/>
          <w:bCs/>
          <w:sz w:val="36"/>
          <w:szCs w:val="36"/>
          <w:cs/>
        </w:rPr>
        <w:t>แผนงาน</w:t>
      </w:r>
      <w:r w:rsidR="00B42287" w:rsidRPr="00B42287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การศึกษา</w:t>
      </w:r>
    </w:p>
    <w:p w:rsidR="00151C02" w:rsidRPr="00B42287" w:rsidRDefault="00FE1795" w:rsidP="00FE1795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CC62DD" w:rsidRPr="00B42287">
        <w:rPr>
          <w:rFonts w:ascii="TH SarabunIT๙" w:hAnsi="TH SarabunIT๙" w:cs="TH SarabunIT๙"/>
          <w:sz w:val="32"/>
          <w:szCs w:val="32"/>
          <w:cs/>
        </w:rPr>
        <w:t xml:space="preserve">1.1  </w:t>
      </w:r>
      <w:r w:rsidR="00151C02" w:rsidRPr="00B42287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B42287" w:rsidRPr="00B42287">
        <w:rPr>
          <w:rFonts w:ascii="TH SarabunIT๙" w:hAnsi="TH SarabunIT๙" w:cs="TH SarabunIT๙" w:hint="cs"/>
          <w:sz w:val="32"/>
          <w:szCs w:val="32"/>
          <w:cs/>
        </w:rPr>
        <w:t>อุดหนุนค่าอาหารกลางวันให้กับโรงเรียนบ้านนาค้อกลาง</w:t>
      </w:r>
      <w:r w:rsidR="00151C02" w:rsidRPr="00B42287">
        <w:rPr>
          <w:rFonts w:ascii="TH SarabunIT๙" w:hAnsi="TH SarabunIT๙" w:cs="TH SarabunIT๙"/>
          <w:sz w:val="32"/>
          <w:szCs w:val="32"/>
          <w:cs/>
        </w:rPr>
        <w:tab/>
      </w:r>
      <w:r w:rsidR="00151C02" w:rsidRPr="00B42287">
        <w:rPr>
          <w:rFonts w:ascii="TH SarabunIT๙" w:hAnsi="TH SarabunIT๙" w:cs="TH SarabunIT๙"/>
          <w:sz w:val="32"/>
          <w:szCs w:val="32"/>
          <w:cs/>
        </w:rPr>
        <w:tab/>
      </w:r>
      <w:r w:rsidR="00151C02" w:rsidRPr="00B42287">
        <w:rPr>
          <w:rFonts w:ascii="TH SarabunIT๙" w:hAnsi="TH SarabunIT๙" w:cs="TH SarabunIT๙"/>
          <w:sz w:val="32"/>
          <w:szCs w:val="32"/>
          <w:cs/>
        </w:rPr>
        <w:tab/>
      </w:r>
    </w:p>
    <w:tbl>
      <w:tblPr>
        <w:tblStyle w:val="a5"/>
        <w:tblW w:w="9356" w:type="dxa"/>
        <w:tblInd w:w="108" w:type="dxa"/>
        <w:tblLook w:val="04A0"/>
      </w:tblPr>
      <w:tblGrid>
        <w:gridCol w:w="2410"/>
        <w:gridCol w:w="1843"/>
        <w:gridCol w:w="1984"/>
        <w:gridCol w:w="1843"/>
        <w:gridCol w:w="1276"/>
      </w:tblGrid>
      <w:tr w:rsidR="00B42287" w:rsidRPr="00B42287" w:rsidTr="00B42287">
        <w:tc>
          <w:tcPr>
            <w:tcW w:w="4253" w:type="dxa"/>
            <w:gridSpan w:val="2"/>
            <w:shd w:val="clear" w:color="auto" w:fill="F2F2F2" w:themeFill="background1" w:themeFillShade="F2"/>
          </w:tcPr>
          <w:p w:rsidR="00B42287" w:rsidRPr="00B42287" w:rsidRDefault="00B4228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B42287" w:rsidRPr="00B42287" w:rsidRDefault="00B4228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</w:tcPr>
          <w:p w:rsidR="00B42287" w:rsidRPr="00B42287" w:rsidRDefault="00B4228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</w:tcPr>
          <w:p w:rsidR="00B42287" w:rsidRDefault="00B4228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42287" w:rsidRDefault="00B4228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</w:t>
            </w:r>
          </w:p>
          <w:p w:rsidR="00B42287" w:rsidRPr="00B42287" w:rsidRDefault="00B4228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B42287" w:rsidRPr="00B42287" w:rsidTr="00B42287">
        <w:tc>
          <w:tcPr>
            <w:tcW w:w="2410" w:type="dxa"/>
          </w:tcPr>
          <w:p w:rsidR="00B42287" w:rsidRPr="00B42287" w:rsidRDefault="00B42287" w:rsidP="0033005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</w:t>
            </w:r>
            <w:r w:rsidRPr="00B422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843" w:type="dxa"/>
          </w:tcPr>
          <w:p w:rsidR="00B42287" w:rsidRPr="00B42287" w:rsidRDefault="00B4228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</w:tc>
        <w:tc>
          <w:tcPr>
            <w:tcW w:w="1984" w:type="dxa"/>
          </w:tcPr>
          <w:p w:rsidR="00B42287" w:rsidRPr="00B42287" w:rsidRDefault="00B4228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ตามแผนพัฒนา</w:t>
            </w:r>
          </w:p>
          <w:p w:rsidR="00B42287" w:rsidRPr="00B42287" w:rsidRDefault="00B4228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843" w:type="dxa"/>
          </w:tcPr>
          <w:p w:rsidR="00B42287" w:rsidRPr="00B42287" w:rsidRDefault="00B4228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  <w:p w:rsidR="00B42287" w:rsidRPr="00B42287" w:rsidRDefault="00B4228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B42287" w:rsidRPr="00B42287" w:rsidRDefault="00B4228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3005D" w:rsidRPr="00B42287" w:rsidTr="00B42287">
        <w:tc>
          <w:tcPr>
            <w:tcW w:w="2410" w:type="dxa"/>
          </w:tcPr>
          <w:p w:rsidR="0033005D" w:rsidRPr="00B42287" w:rsidRDefault="00B4228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ธ.ค. 63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64</w:t>
            </w:r>
          </w:p>
        </w:tc>
        <w:tc>
          <w:tcPr>
            <w:tcW w:w="1843" w:type="dxa"/>
          </w:tcPr>
          <w:p w:rsidR="0033005D" w:rsidRPr="00B42287" w:rsidRDefault="00B42287" w:rsidP="00B4228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พ.ย.63 , พ.ค.64</w:t>
            </w:r>
          </w:p>
        </w:tc>
        <w:tc>
          <w:tcPr>
            <w:tcW w:w="1984" w:type="dxa"/>
          </w:tcPr>
          <w:p w:rsidR="0033005D" w:rsidRPr="00B42287" w:rsidRDefault="00B4228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412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,000.-</w:t>
            </w:r>
          </w:p>
        </w:tc>
        <w:tc>
          <w:tcPr>
            <w:tcW w:w="1843" w:type="dxa"/>
          </w:tcPr>
          <w:p w:rsidR="0033005D" w:rsidRPr="00B42287" w:rsidRDefault="00B4228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358,520.-</w:t>
            </w:r>
          </w:p>
        </w:tc>
        <w:tc>
          <w:tcPr>
            <w:tcW w:w="1276" w:type="dxa"/>
          </w:tcPr>
          <w:p w:rsidR="0033005D" w:rsidRPr="00B42287" w:rsidRDefault="00B42287" w:rsidP="00B95F8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87.02</w:t>
            </w:r>
          </w:p>
        </w:tc>
      </w:tr>
    </w:tbl>
    <w:p w:rsidR="00B42287" w:rsidRPr="00B42287" w:rsidRDefault="00FE1795" w:rsidP="00B42287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spacing w:before="240"/>
        <w:ind w:right="-18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B42287">
        <w:rPr>
          <w:rFonts w:ascii="TH SarabunIT๙" w:hAnsi="TH SarabunIT๙" w:cs="TH SarabunIT๙"/>
          <w:sz w:val="32"/>
          <w:szCs w:val="32"/>
          <w:cs/>
        </w:rPr>
        <w:t>1.</w:t>
      </w:r>
      <w:r w:rsidR="00B42287">
        <w:rPr>
          <w:rFonts w:ascii="TH SarabunIT๙" w:hAnsi="TH SarabunIT๙" w:cs="TH SarabunIT๙" w:hint="cs"/>
          <w:sz w:val="32"/>
          <w:szCs w:val="32"/>
          <w:cs/>
        </w:rPr>
        <w:t>2</w:t>
      </w:r>
      <w:r w:rsidR="00B42287" w:rsidRPr="00B42287">
        <w:rPr>
          <w:rFonts w:ascii="TH SarabunIT๙" w:hAnsi="TH SarabunIT๙" w:cs="TH SarabunIT๙"/>
          <w:sz w:val="32"/>
          <w:szCs w:val="32"/>
          <w:cs/>
        </w:rPr>
        <w:t xml:space="preserve">  โครงการ</w:t>
      </w:r>
      <w:r w:rsidR="00B42287" w:rsidRPr="00B42287">
        <w:rPr>
          <w:rFonts w:ascii="TH SarabunIT๙" w:hAnsi="TH SarabunIT๙" w:cs="TH SarabunIT๙" w:hint="cs"/>
          <w:sz w:val="32"/>
          <w:szCs w:val="32"/>
          <w:cs/>
        </w:rPr>
        <w:t>อุดหนุนค่าอาหารกล</w:t>
      </w:r>
      <w:r w:rsidR="00B42287">
        <w:rPr>
          <w:rFonts w:ascii="TH SarabunIT๙" w:hAnsi="TH SarabunIT๙" w:cs="TH SarabunIT๙" w:hint="cs"/>
          <w:sz w:val="32"/>
          <w:szCs w:val="32"/>
          <w:cs/>
        </w:rPr>
        <w:t>างวันให้กับโรงเรียนบ้านป่าบอน</w:t>
      </w:r>
      <w:r w:rsidR="00B42287" w:rsidRPr="00B42287">
        <w:rPr>
          <w:rFonts w:ascii="TH SarabunIT๙" w:hAnsi="TH SarabunIT๙" w:cs="TH SarabunIT๙"/>
          <w:sz w:val="32"/>
          <w:szCs w:val="32"/>
          <w:cs/>
        </w:rPr>
        <w:tab/>
      </w:r>
      <w:r w:rsidR="00B42287" w:rsidRPr="00B42287">
        <w:rPr>
          <w:rFonts w:ascii="TH SarabunIT๙" w:hAnsi="TH SarabunIT๙" w:cs="TH SarabunIT๙"/>
          <w:sz w:val="32"/>
          <w:szCs w:val="32"/>
          <w:cs/>
        </w:rPr>
        <w:tab/>
      </w:r>
      <w:r w:rsidR="00B42287" w:rsidRPr="00B42287">
        <w:rPr>
          <w:rFonts w:ascii="TH SarabunIT๙" w:hAnsi="TH SarabunIT๙" w:cs="TH SarabunIT๙"/>
          <w:sz w:val="32"/>
          <w:szCs w:val="32"/>
          <w:cs/>
        </w:rPr>
        <w:tab/>
      </w:r>
    </w:p>
    <w:tbl>
      <w:tblPr>
        <w:tblStyle w:val="a5"/>
        <w:tblW w:w="9356" w:type="dxa"/>
        <w:tblInd w:w="108" w:type="dxa"/>
        <w:tblLook w:val="04A0"/>
      </w:tblPr>
      <w:tblGrid>
        <w:gridCol w:w="2410"/>
        <w:gridCol w:w="1843"/>
        <w:gridCol w:w="1984"/>
        <w:gridCol w:w="1843"/>
        <w:gridCol w:w="1276"/>
      </w:tblGrid>
      <w:tr w:rsidR="00B42287" w:rsidRPr="00B42287" w:rsidTr="00B42287">
        <w:tc>
          <w:tcPr>
            <w:tcW w:w="4253" w:type="dxa"/>
            <w:gridSpan w:val="2"/>
            <w:shd w:val="clear" w:color="auto" w:fill="F2F2F2" w:themeFill="background1" w:themeFillShade="F2"/>
          </w:tcPr>
          <w:p w:rsidR="00B42287" w:rsidRPr="00B42287" w:rsidRDefault="00B42287" w:rsidP="00B4228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B42287" w:rsidRPr="00B42287" w:rsidRDefault="00B42287" w:rsidP="00B4228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</w:tcPr>
          <w:p w:rsidR="00B42287" w:rsidRPr="00B42287" w:rsidRDefault="00B42287" w:rsidP="00B4228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</w:tcPr>
          <w:p w:rsidR="00B42287" w:rsidRDefault="00B42287" w:rsidP="00B4228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42287" w:rsidRDefault="00B42287" w:rsidP="00B4228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</w:t>
            </w:r>
          </w:p>
          <w:p w:rsidR="00B42287" w:rsidRPr="00B42287" w:rsidRDefault="00B42287" w:rsidP="00B4228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B42287" w:rsidRPr="00B42287" w:rsidTr="00B42287">
        <w:tc>
          <w:tcPr>
            <w:tcW w:w="2410" w:type="dxa"/>
          </w:tcPr>
          <w:p w:rsidR="00B42287" w:rsidRPr="00B42287" w:rsidRDefault="00B42287" w:rsidP="00B4228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</w:t>
            </w:r>
            <w:r w:rsidRPr="00B422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843" w:type="dxa"/>
          </w:tcPr>
          <w:p w:rsidR="00B42287" w:rsidRPr="00B42287" w:rsidRDefault="00B42287" w:rsidP="00B4228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</w:tc>
        <w:tc>
          <w:tcPr>
            <w:tcW w:w="1984" w:type="dxa"/>
          </w:tcPr>
          <w:p w:rsidR="00B42287" w:rsidRPr="00B42287" w:rsidRDefault="00B42287" w:rsidP="00B4228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ตามแผนพัฒนา</w:t>
            </w:r>
          </w:p>
          <w:p w:rsidR="00B42287" w:rsidRPr="00B42287" w:rsidRDefault="00B42287" w:rsidP="00B4228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843" w:type="dxa"/>
          </w:tcPr>
          <w:p w:rsidR="00B42287" w:rsidRPr="00B42287" w:rsidRDefault="00B42287" w:rsidP="00B4228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  <w:p w:rsidR="00B42287" w:rsidRPr="00B42287" w:rsidRDefault="00B42287" w:rsidP="00B4228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B42287" w:rsidRPr="00B42287" w:rsidRDefault="00B42287" w:rsidP="00B4228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42287" w:rsidRPr="00B42287" w:rsidTr="00B42287">
        <w:tc>
          <w:tcPr>
            <w:tcW w:w="2410" w:type="dxa"/>
          </w:tcPr>
          <w:p w:rsidR="00B42287" w:rsidRPr="00B42287" w:rsidRDefault="00B42287" w:rsidP="00B4228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ธ.ค. 63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64</w:t>
            </w:r>
          </w:p>
        </w:tc>
        <w:tc>
          <w:tcPr>
            <w:tcW w:w="1843" w:type="dxa"/>
          </w:tcPr>
          <w:p w:rsidR="00B42287" w:rsidRPr="00B42287" w:rsidRDefault="00B42287" w:rsidP="00B4228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พ.ย.63 , พ.ค.64</w:t>
            </w:r>
          </w:p>
        </w:tc>
        <w:tc>
          <w:tcPr>
            <w:tcW w:w="1984" w:type="dxa"/>
          </w:tcPr>
          <w:p w:rsidR="00B42287" w:rsidRPr="00B42287" w:rsidRDefault="00B42287" w:rsidP="00B4228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336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,000.-</w:t>
            </w:r>
          </w:p>
        </w:tc>
        <w:tc>
          <w:tcPr>
            <w:tcW w:w="1843" w:type="dxa"/>
          </w:tcPr>
          <w:p w:rsidR="00B42287" w:rsidRPr="00B42287" w:rsidRDefault="00B42287" w:rsidP="00B4228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297,940.-</w:t>
            </w:r>
          </w:p>
        </w:tc>
        <w:tc>
          <w:tcPr>
            <w:tcW w:w="1276" w:type="dxa"/>
          </w:tcPr>
          <w:p w:rsidR="00B42287" w:rsidRPr="00B42287" w:rsidRDefault="00B42287" w:rsidP="00B4228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88.67</w:t>
            </w:r>
          </w:p>
        </w:tc>
      </w:tr>
    </w:tbl>
    <w:p w:rsidR="00B42287" w:rsidRPr="00B42287" w:rsidRDefault="00FE1795" w:rsidP="00B42287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spacing w:before="240"/>
        <w:ind w:right="-18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B42287">
        <w:rPr>
          <w:rFonts w:ascii="TH SarabunIT๙" w:hAnsi="TH SarabunIT๙" w:cs="TH SarabunIT๙"/>
          <w:sz w:val="32"/>
          <w:szCs w:val="32"/>
          <w:cs/>
        </w:rPr>
        <w:t>1.</w:t>
      </w:r>
      <w:r w:rsidR="00B42287">
        <w:rPr>
          <w:rFonts w:ascii="TH SarabunIT๙" w:hAnsi="TH SarabunIT๙" w:cs="TH SarabunIT๙" w:hint="cs"/>
          <w:sz w:val="32"/>
          <w:szCs w:val="32"/>
          <w:cs/>
        </w:rPr>
        <w:t>3</w:t>
      </w:r>
      <w:r w:rsidR="00B42287" w:rsidRPr="00B42287">
        <w:rPr>
          <w:rFonts w:ascii="TH SarabunIT๙" w:hAnsi="TH SarabunIT๙" w:cs="TH SarabunIT๙"/>
          <w:sz w:val="32"/>
          <w:szCs w:val="32"/>
          <w:cs/>
        </w:rPr>
        <w:t xml:space="preserve">  โครงการ</w:t>
      </w:r>
      <w:r w:rsidR="00B42287" w:rsidRPr="00B42287">
        <w:rPr>
          <w:rFonts w:ascii="TH SarabunIT๙" w:hAnsi="TH SarabunIT๙" w:cs="TH SarabunIT๙" w:hint="cs"/>
          <w:sz w:val="32"/>
          <w:szCs w:val="32"/>
          <w:cs/>
        </w:rPr>
        <w:t>อุดหนุนค่าอาหารกล</w:t>
      </w:r>
      <w:r w:rsidR="00B42287">
        <w:rPr>
          <w:rFonts w:ascii="TH SarabunIT๙" w:hAnsi="TH SarabunIT๙" w:cs="TH SarabunIT๙" w:hint="cs"/>
          <w:sz w:val="32"/>
          <w:szCs w:val="32"/>
          <w:cs/>
        </w:rPr>
        <w:t>างวันให้กับโรงเรียนบ้านดอนเค็ด</w:t>
      </w:r>
      <w:r w:rsidR="00B42287" w:rsidRPr="00B42287">
        <w:rPr>
          <w:rFonts w:ascii="TH SarabunIT๙" w:hAnsi="TH SarabunIT๙" w:cs="TH SarabunIT๙"/>
          <w:sz w:val="32"/>
          <w:szCs w:val="32"/>
          <w:cs/>
        </w:rPr>
        <w:tab/>
      </w:r>
      <w:r w:rsidR="00B42287" w:rsidRPr="00B42287">
        <w:rPr>
          <w:rFonts w:ascii="TH SarabunIT๙" w:hAnsi="TH SarabunIT๙" w:cs="TH SarabunIT๙"/>
          <w:sz w:val="32"/>
          <w:szCs w:val="32"/>
          <w:cs/>
        </w:rPr>
        <w:tab/>
      </w:r>
      <w:r w:rsidR="00B42287" w:rsidRPr="00B42287">
        <w:rPr>
          <w:rFonts w:ascii="TH SarabunIT๙" w:hAnsi="TH SarabunIT๙" w:cs="TH SarabunIT๙"/>
          <w:sz w:val="32"/>
          <w:szCs w:val="32"/>
          <w:cs/>
        </w:rPr>
        <w:tab/>
      </w:r>
    </w:p>
    <w:tbl>
      <w:tblPr>
        <w:tblStyle w:val="a5"/>
        <w:tblW w:w="9356" w:type="dxa"/>
        <w:tblInd w:w="108" w:type="dxa"/>
        <w:tblLook w:val="04A0"/>
      </w:tblPr>
      <w:tblGrid>
        <w:gridCol w:w="2410"/>
        <w:gridCol w:w="1843"/>
        <w:gridCol w:w="1984"/>
        <w:gridCol w:w="1843"/>
        <w:gridCol w:w="1276"/>
      </w:tblGrid>
      <w:tr w:rsidR="00B42287" w:rsidRPr="00B42287" w:rsidTr="00B42287">
        <w:tc>
          <w:tcPr>
            <w:tcW w:w="4253" w:type="dxa"/>
            <w:gridSpan w:val="2"/>
            <w:shd w:val="clear" w:color="auto" w:fill="F2F2F2" w:themeFill="background1" w:themeFillShade="F2"/>
          </w:tcPr>
          <w:p w:rsidR="00B42287" w:rsidRPr="00B42287" w:rsidRDefault="00B42287" w:rsidP="00B4228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B42287" w:rsidRPr="00B42287" w:rsidRDefault="00B42287" w:rsidP="00B4228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</w:tcPr>
          <w:p w:rsidR="00B42287" w:rsidRPr="00B42287" w:rsidRDefault="00B42287" w:rsidP="00B4228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</w:tcPr>
          <w:p w:rsidR="00B42287" w:rsidRDefault="00B42287" w:rsidP="00B4228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42287" w:rsidRDefault="00B42287" w:rsidP="00B4228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</w:t>
            </w:r>
          </w:p>
          <w:p w:rsidR="00B42287" w:rsidRPr="00B42287" w:rsidRDefault="00B42287" w:rsidP="00B4228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B42287" w:rsidRPr="00B42287" w:rsidTr="00B42287">
        <w:tc>
          <w:tcPr>
            <w:tcW w:w="2410" w:type="dxa"/>
          </w:tcPr>
          <w:p w:rsidR="00B42287" w:rsidRPr="00B42287" w:rsidRDefault="00B42287" w:rsidP="00B4228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</w:t>
            </w:r>
            <w:r w:rsidRPr="00B422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843" w:type="dxa"/>
          </w:tcPr>
          <w:p w:rsidR="00B42287" w:rsidRPr="00B42287" w:rsidRDefault="00B42287" w:rsidP="00B4228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</w:tc>
        <w:tc>
          <w:tcPr>
            <w:tcW w:w="1984" w:type="dxa"/>
          </w:tcPr>
          <w:p w:rsidR="00B42287" w:rsidRPr="00B42287" w:rsidRDefault="00B42287" w:rsidP="00B4228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ตามแผนพัฒนา</w:t>
            </w:r>
          </w:p>
          <w:p w:rsidR="00B42287" w:rsidRPr="00B42287" w:rsidRDefault="00B42287" w:rsidP="00B4228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843" w:type="dxa"/>
          </w:tcPr>
          <w:p w:rsidR="00B42287" w:rsidRPr="00B42287" w:rsidRDefault="00B42287" w:rsidP="00B4228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  <w:p w:rsidR="00B42287" w:rsidRPr="00B42287" w:rsidRDefault="00B42287" w:rsidP="00B4228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B42287" w:rsidRPr="00B42287" w:rsidRDefault="00B42287" w:rsidP="00B4228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42287" w:rsidRPr="00B42287" w:rsidTr="00B42287">
        <w:tc>
          <w:tcPr>
            <w:tcW w:w="2410" w:type="dxa"/>
          </w:tcPr>
          <w:p w:rsidR="00B42287" w:rsidRPr="00B42287" w:rsidRDefault="00B42287" w:rsidP="00B4228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ธ.ค. 63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64</w:t>
            </w:r>
          </w:p>
        </w:tc>
        <w:tc>
          <w:tcPr>
            <w:tcW w:w="1843" w:type="dxa"/>
          </w:tcPr>
          <w:p w:rsidR="00B42287" w:rsidRPr="00B42287" w:rsidRDefault="00B42287" w:rsidP="00B4228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พ.ย.63 , พ.ค.64</w:t>
            </w:r>
          </w:p>
        </w:tc>
        <w:tc>
          <w:tcPr>
            <w:tcW w:w="1984" w:type="dxa"/>
          </w:tcPr>
          <w:p w:rsidR="00B42287" w:rsidRPr="00B42287" w:rsidRDefault="00B42287" w:rsidP="00B4228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512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,000.-</w:t>
            </w:r>
          </w:p>
        </w:tc>
        <w:tc>
          <w:tcPr>
            <w:tcW w:w="1843" w:type="dxa"/>
          </w:tcPr>
          <w:p w:rsidR="00B42287" w:rsidRPr="00B42287" w:rsidRDefault="005D3119" w:rsidP="00B4228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497,20</w:t>
            </w:r>
            <w:r w:rsidR="00B422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0.-</w:t>
            </w:r>
          </w:p>
        </w:tc>
        <w:tc>
          <w:tcPr>
            <w:tcW w:w="1276" w:type="dxa"/>
          </w:tcPr>
          <w:p w:rsidR="00B42287" w:rsidRPr="00B42287" w:rsidRDefault="005D3119" w:rsidP="005D311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</w:t>
            </w:r>
            <w:r w:rsidR="00B422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</w:tr>
    </w:tbl>
    <w:p w:rsidR="005D3119" w:rsidRPr="00B42287" w:rsidRDefault="00FE1795" w:rsidP="005D3119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spacing w:before="240"/>
        <w:ind w:right="-18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5D3119">
        <w:rPr>
          <w:rFonts w:ascii="TH SarabunIT๙" w:hAnsi="TH SarabunIT๙" w:cs="TH SarabunIT๙"/>
          <w:sz w:val="32"/>
          <w:szCs w:val="32"/>
          <w:cs/>
        </w:rPr>
        <w:t>1.</w:t>
      </w:r>
      <w:r w:rsidR="005D3119">
        <w:rPr>
          <w:rFonts w:ascii="TH SarabunIT๙" w:hAnsi="TH SarabunIT๙" w:cs="TH SarabunIT๙" w:hint="cs"/>
          <w:sz w:val="32"/>
          <w:szCs w:val="32"/>
          <w:cs/>
        </w:rPr>
        <w:t>4</w:t>
      </w:r>
      <w:r w:rsidR="005D3119" w:rsidRPr="00B42287">
        <w:rPr>
          <w:rFonts w:ascii="TH SarabunIT๙" w:hAnsi="TH SarabunIT๙" w:cs="TH SarabunIT๙"/>
          <w:sz w:val="32"/>
          <w:szCs w:val="32"/>
          <w:cs/>
        </w:rPr>
        <w:t xml:space="preserve">  โครงการ</w:t>
      </w:r>
      <w:r w:rsidR="005D3119" w:rsidRPr="00B42287">
        <w:rPr>
          <w:rFonts w:ascii="TH SarabunIT๙" w:hAnsi="TH SarabunIT๙" w:cs="TH SarabunIT๙" w:hint="cs"/>
          <w:sz w:val="32"/>
          <w:szCs w:val="32"/>
          <w:cs/>
        </w:rPr>
        <w:t>อุดหนุนค่าอาหารกล</w:t>
      </w:r>
      <w:r w:rsidR="005D3119">
        <w:rPr>
          <w:rFonts w:ascii="TH SarabunIT๙" w:hAnsi="TH SarabunIT๙" w:cs="TH SarabunIT๙" w:hint="cs"/>
          <w:sz w:val="32"/>
          <w:szCs w:val="32"/>
          <w:cs/>
        </w:rPr>
        <w:t>างวันให้กับโรงเรียนบ้านนาค้อเหนือ</w:t>
      </w:r>
      <w:r w:rsidR="005D3119" w:rsidRPr="00B42287">
        <w:rPr>
          <w:rFonts w:ascii="TH SarabunIT๙" w:hAnsi="TH SarabunIT๙" w:cs="TH SarabunIT๙"/>
          <w:sz w:val="32"/>
          <w:szCs w:val="32"/>
          <w:cs/>
        </w:rPr>
        <w:tab/>
      </w:r>
      <w:r w:rsidR="005D3119" w:rsidRPr="00B42287">
        <w:rPr>
          <w:rFonts w:ascii="TH SarabunIT๙" w:hAnsi="TH SarabunIT๙" w:cs="TH SarabunIT๙"/>
          <w:sz w:val="32"/>
          <w:szCs w:val="32"/>
          <w:cs/>
        </w:rPr>
        <w:tab/>
      </w:r>
      <w:r w:rsidR="005D3119" w:rsidRPr="00B42287">
        <w:rPr>
          <w:rFonts w:ascii="TH SarabunIT๙" w:hAnsi="TH SarabunIT๙" w:cs="TH SarabunIT๙"/>
          <w:sz w:val="32"/>
          <w:szCs w:val="32"/>
          <w:cs/>
        </w:rPr>
        <w:tab/>
      </w:r>
    </w:p>
    <w:tbl>
      <w:tblPr>
        <w:tblStyle w:val="a5"/>
        <w:tblW w:w="9356" w:type="dxa"/>
        <w:tblInd w:w="108" w:type="dxa"/>
        <w:tblLook w:val="04A0"/>
      </w:tblPr>
      <w:tblGrid>
        <w:gridCol w:w="2410"/>
        <w:gridCol w:w="1843"/>
        <w:gridCol w:w="1984"/>
        <w:gridCol w:w="1843"/>
        <w:gridCol w:w="1276"/>
      </w:tblGrid>
      <w:tr w:rsidR="005D3119" w:rsidRPr="00B42287" w:rsidTr="00987242">
        <w:tc>
          <w:tcPr>
            <w:tcW w:w="4253" w:type="dxa"/>
            <w:gridSpan w:val="2"/>
            <w:shd w:val="clear" w:color="auto" w:fill="F2F2F2" w:themeFill="background1" w:themeFillShade="F2"/>
          </w:tcPr>
          <w:p w:rsidR="005D3119" w:rsidRPr="00B42287" w:rsidRDefault="005D3119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5D3119" w:rsidRPr="00B42287" w:rsidRDefault="005D3119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</w:tcPr>
          <w:p w:rsidR="005D3119" w:rsidRPr="00B42287" w:rsidRDefault="005D3119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</w:tcPr>
          <w:p w:rsidR="005D3119" w:rsidRDefault="005D3119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D3119" w:rsidRDefault="005D3119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</w:t>
            </w:r>
          </w:p>
          <w:p w:rsidR="005D3119" w:rsidRPr="00B42287" w:rsidRDefault="005D3119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5D3119" w:rsidRPr="00B42287" w:rsidTr="00987242">
        <w:tc>
          <w:tcPr>
            <w:tcW w:w="2410" w:type="dxa"/>
          </w:tcPr>
          <w:p w:rsidR="005D3119" w:rsidRPr="00B42287" w:rsidRDefault="005D3119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</w:t>
            </w:r>
            <w:r w:rsidRPr="00B422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843" w:type="dxa"/>
          </w:tcPr>
          <w:p w:rsidR="005D3119" w:rsidRPr="00B42287" w:rsidRDefault="005D3119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</w:tc>
        <w:tc>
          <w:tcPr>
            <w:tcW w:w="1984" w:type="dxa"/>
          </w:tcPr>
          <w:p w:rsidR="005D3119" w:rsidRPr="00B42287" w:rsidRDefault="005D3119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ตามแผนพัฒนา</w:t>
            </w:r>
          </w:p>
          <w:p w:rsidR="005D3119" w:rsidRPr="00B42287" w:rsidRDefault="005D3119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843" w:type="dxa"/>
          </w:tcPr>
          <w:p w:rsidR="005D3119" w:rsidRPr="00B42287" w:rsidRDefault="005D3119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  <w:p w:rsidR="005D3119" w:rsidRPr="00B42287" w:rsidRDefault="005D3119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5D3119" w:rsidRPr="00B42287" w:rsidRDefault="005D3119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D3119" w:rsidRPr="00B42287" w:rsidTr="00987242">
        <w:tc>
          <w:tcPr>
            <w:tcW w:w="2410" w:type="dxa"/>
          </w:tcPr>
          <w:p w:rsidR="005D3119" w:rsidRPr="00B42287" w:rsidRDefault="005D3119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ธ.ค. 63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64</w:t>
            </w:r>
          </w:p>
        </w:tc>
        <w:tc>
          <w:tcPr>
            <w:tcW w:w="1843" w:type="dxa"/>
          </w:tcPr>
          <w:p w:rsidR="005D3119" w:rsidRPr="00B42287" w:rsidRDefault="005D3119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พ.ย.63 , พ.ค.64</w:t>
            </w:r>
          </w:p>
        </w:tc>
        <w:tc>
          <w:tcPr>
            <w:tcW w:w="1984" w:type="dxa"/>
          </w:tcPr>
          <w:p w:rsidR="005D3119" w:rsidRPr="00B42287" w:rsidRDefault="005D3119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572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,000.-</w:t>
            </w:r>
          </w:p>
        </w:tc>
        <w:tc>
          <w:tcPr>
            <w:tcW w:w="1843" w:type="dxa"/>
          </w:tcPr>
          <w:p w:rsidR="005D3119" w:rsidRPr="00B42287" w:rsidRDefault="005D3119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568,000.-</w:t>
            </w:r>
          </w:p>
        </w:tc>
        <w:tc>
          <w:tcPr>
            <w:tcW w:w="1276" w:type="dxa"/>
          </w:tcPr>
          <w:p w:rsidR="005D3119" w:rsidRPr="00B42287" w:rsidRDefault="005D3119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99.30</w:t>
            </w:r>
          </w:p>
        </w:tc>
      </w:tr>
    </w:tbl>
    <w:p w:rsidR="0059276F" w:rsidRPr="00B42287" w:rsidRDefault="00FE1795" w:rsidP="0059276F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spacing w:before="240"/>
        <w:ind w:right="-18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59276F">
        <w:rPr>
          <w:rFonts w:ascii="TH SarabunIT๙" w:hAnsi="TH SarabunIT๙" w:cs="TH SarabunIT๙"/>
          <w:sz w:val="32"/>
          <w:szCs w:val="32"/>
          <w:cs/>
        </w:rPr>
        <w:t>1.</w:t>
      </w:r>
      <w:r w:rsidR="00430696">
        <w:rPr>
          <w:rFonts w:ascii="TH SarabunIT๙" w:hAnsi="TH SarabunIT๙" w:cs="TH SarabunIT๙" w:hint="cs"/>
          <w:sz w:val="32"/>
          <w:szCs w:val="32"/>
          <w:cs/>
        </w:rPr>
        <w:t>5</w:t>
      </w:r>
      <w:r w:rsidR="0059276F" w:rsidRPr="00B42287">
        <w:rPr>
          <w:rFonts w:ascii="TH SarabunIT๙" w:hAnsi="TH SarabunIT๙" w:cs="TH SarabunIT๙"/>
          <w:sz w:val="32"/>
          <w:szCs w:val="32"/>
          <w:cs/>
        </w:rPr>
        <w:t xml:space="preserve">  โครงการ</w:t>
      </w:r>
      <w:r w:rsidR="00C01132">
        <w:rPr>
          <w:rFonts w:ascii="TH SarabunIT๙" w:hAnsi="TH SarabunIT๙" w:cs="TH SarabunIT๙" w:hint="cs"/>
          <w:sz w:val="32"/>
          <w:szCs w:val="32"/>
          <w:cs/>
        </w:rPr>
        <w:t>สนับสนุนค่าใช้จ่ายในการบริหารสถานศึกษาเพื่อจ่ายเป็นค่าสนับสนุนอาหารกลางวันศูนย์อบรมเด็กก่อนเกณฑ์ประจำมัสยิดดารุสลาม</w:t>
      </w:r>
      <w:r w:rsidR="0059276F" w:rsidRPr="00B42287">
        <w:rPr>
          <w:rFonts w:ascii="TH SarabunIT๙" w:hAnsi="TH SarabunIT๙" w:cs="TH SarabunIT๙"/>
          <w:sz w:val="32"/>
          <w:szCs w:val="32"/>
          <w:cs/>
        </w:rPr>
        <w:tab/>
      </w:r>
      <w:r w:rsidR="0059276F" w:rsidRPr="00B42287">
        <w:rPr>
          <w:rFonts w:ascii="TH SarabunIT๙" w:hAnsi="TH SarabunIT๙" w:cs="TH SarabunIT๙"/>
          <w:sz w:val="32"/>
          <w:szCs w:val="32"/>
          <w:cs/>
        </w:rPr>
        <w:tab/>
      </w:r>
      <w:r w:rsidR="0059276F" w:rsidRPr="00B42287">
        <w:rPr>
          <w:rFonts w:ascii="TH SarabunIT๙" w:hAnsi="TH SarabunIT๙" w:cs="TH SarabunIT๙"/>
          <w:sz w:val="32"/>
          <w:szCs w:val="32"/>
          <w:cs/>
        </w:rPr>
        <w:tab/>
      </w:r>
    </w:p>
    <w:tbl>
      <w:tblPr>
        <w:tblStyle w:val="a5"/>
        <w:tblW w:w="9356" w:type="dxa"/>
        <w:tblInd w:w="108" w:type="dxa"/>
        <w:tblLook w:val="04A0"/>
      </w:tblPr>
      <w:tblGrid>
        <w:gridCol w:w="2410"/>
        <w:gridCol w:w="1843"/>
        <w:gridCol w:w="1984"/>
        <w:gridCol w:w="1843"/>
        <w:gridCol w:w="1276"/>
      </w:tblGrid>
      <w:tr w:rsidR="0059276F" w:rsidRPr="00B42287" w:rsidTr="00987242">
        <w:tc>
          <w:tcPr>
            <w:tcW w:w="4253" w:type="dxa"/>
            <w:gridSpan w:val="2"/>
            <w:shd w:val="clear" w:color="auto" w:fill="F2F2F2" w:themeFill="background1" w:themeFillShade="F2"/>
          </w:tcPr>
          <w:p w:rsidR="0059276F" w:rsidRPr="00B42287" w:rsidRDefault="0059276F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59276F" w:rsidRPr="00B42287" w:rsidRDefault="0059276F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</w:tcPr>
          <w:p w:rsidR="0059276F" w:rsidRPr="00B42287" w:rsidRDefault="0059276F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</w:tcPr>
          <w:p w:rsidR="0059276F" w:rsidRDefault="0059276F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9276F" w:rsidRDefault="0059276F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</w:t>
            </w:r>
          </w:p>
          <w:p w:rsidR="0059276F" w:rsidRPr="00B42287" w:rsidRDefault="0059276F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59276F" w:rsidRPr="00B42287" w:rsidTr="00987242">
        <w:tc>
          <w:tcPr>
            <w:tcW w:w="2410" w:type="dxa"/>
          </w:tcPr>
          <w:p w:rsidR="0059276F" w:rsidRPr="00B42287" w:rsidRDefault="0059276F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</w:t>
            </w:r>
            <w:r w:rsidRPr="00B422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843" w:type="dxa"/>
          </w:tcPr>
          <w:p w:rsidR="0059276F" w:rsidRPr="00B42287" w:rsidRDefault="0059276F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</w:tc>
        <w:tc>
          <w:tcPr>
            <w:tcW w:w="1984" w:type="dxa"/>
          </w:tcPr>
          <w:p w:rsidR="0059276F" w:rsidRPr="00B42287" w:rsidRDefault="0059276F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ตามแผนพัฒนา</w:t>
            </w:r>
          </w:p>
          <w:p w:rsidR="0059276F" w:rsidRPr="00B42287" w:rsidRDefault="0059276F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843" w:type="dxa"/>
          </w:tcPr>
          <w:p w:rsidR="0059276F" w:rsidRPr="00B42287" w:rsidRDefault="0059276F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  <w:p w:rsidR="0059276F" w:rsidRPr="00B42287" w:rsidRDefault="0059276F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59276F" w:rsidRPr="00B42287" w:rsidRDefault="0059276F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9276F" w:rsidRPr="00B42287" w:rsidTr="00987242">
        <w:tc>
          <w:tcPr>
            <w:tcW w:w="2410" w:type="dxa"/>
          </w:tcPr>
          <w:p w:rsidR="0059276F" w:rsidRPr="00B42287" w:rsidRDefault="0059276F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ธ.ค. 63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64</w:t>
            </w:r>
          </w:p>
        </w:tc>
        <w:tc>
          <w:tcPr>
            <w:tcW w:w="1843" w:type="dxa"/>
          </w:tcPr>
          <w:p w:rsidR="0059276F" w:rsidRPr="00B42287" w:rsidRDefault="0059276F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พ.ย.63 , พ.ค.64</w:t>
            </w:r>
          </w:p>
        </w:tc>
        <w:tc>
          <w:tcPr>
            <w:tcW w:w="1984" w:type="dxa"/>
          </w:tcPr>
          <w:p w:rsidR="0059276F" w:rsidRPr="00B42287" w:rsidRDefault="00C01132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1,014,300</w:t>
            </w:r>
            <w:r w:rsidR="005927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843" w:type="dxa"/>
          </w:tcPr>
          <w:p w:rsidR="0059276F" w:rsidRPr="00B42287" w:rsidRDefault="00C01132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864,240</w:t>
            </w:r>
            <w:r w:rsidR="005927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:rsidR="0059276F" w:rsidRPr="00B42287" w:rsidRDefault="00C01132" w:rsidP="00C0113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</w:t>
            </w:r>
            <w:r w:rsidR="005927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</w:tr>
    </w:tbl>
    <w:p w:rsidR="00C01132" w:rsidRPr="00B42287" w:rsidRDefault="00FE1795" w:rsidP="00C0113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spacing w:before="240"/>
        <w:ind w:right="-18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3.</w:t>
      </w:r>
      <w:r w:rsidR="00C01132">
        <w:rPr>
          <w:rFonts w:ascii="TH SarabunIT๙" w:hAnsi="TH SarabunIT๙" w:cs="TH SarabunIT๙"/>
          <w:sz w:val="32"/>
          <w:szCs w:val="32"/>
          <w:cs/>
        </w:rPr>
        <w:t>1.</w:t>
      </w:r>
      <w:r w:rsidR="00430696">
        <w:rPr>
          <w:rFonts w:ascii="TH SarabunIT๙" w:hAnsi="TH SarabunIT๙" w:cs="TH SarabunIT๙" w:hint="cs"/>
          <w:sz w:val="32"/>
          <w:szCs w:val="32"/>
          <w:cs/>
        </w:rPr>
        <w:t>6</w:t>
      </w:r>
      <w:r w:rsidR="00C01132" w:rsidRPr="00B42287">
        <w:rPr>
          <w:rFonts w:ascii="TH SarabunIT๙" w:hAnsi="TH SarabunIT๙" w:cs="TH SarabunIT๙"/>
          <w:sz w:val="32"/>
          <w:szCs w:val="32"/>
          <w:cs/>
        </w:rPr>
        <w:t xml:space="preserve">  โครงการ</w:t>
      </w:r>
      <w:r w:rsidR="00C01132">
        <w:rPr>
          <w:rFonts w:ascii="TH SarabunIT๙" w:hAnsi="TH SarabunIT๙" w:cs="TH SarabunIT๙" w:hint="cs"/>
          <w:sz w:val="32"/>
          <w:szCs w:val="32"/>
          <w:cs/>
        </w:rPr>
        <w:t>สนับสนุนอาหารเสริม(นม)ให้กับโรงเรียน สพฐ.4 แห่ง และศูนย์พัฒนาเด็กเล็ก 1 แห่งในตำบล  ป่าบอน</w:t>
      </w:r>
      <w:r w:rsidR="00C01132" w:rsidRPr="00B42287">
        <w:rPr>
          <w:rFonts w:ascii="TH SarabunIT๙" w:hAnsi="TH SarabunIT๙" w:cs="TH SarabunIT๙"/>
          <w:sz w:val="32"/>
          <w:szCs w:val="32"/>
          <w:cs/>
        </w:rPr>
        <w:tab/>
      </w:r>
      <w:r w:rsidR="00C01132" w:rsidRPr="00B42287">
        <w:rPr>
          <w:rFonts w:ascii="TH SarabunIT๙" w:hAnsi="TH SarabunIT๙" w:cs="TH SarabunIT๙"/>
          <w:sz w:val="32"/>
          <w:szCs w:val="32"/>
          <w:cs/>
        </w:rPr>
        <w:tab/>
      </w:r>
      <w:r w:rsidR="00C01132" w:rsidRPr="00B42287">
        <w:rPr>
          <w:rFonts w:ascii="TH SarabunIT๙" w:hAnsi="TH SarabunIT๙" w:cs="TH SarabunIT๙"/>
          <w:sz w:val="32"/>
          <w:szCs w:val="32"/>
          <w:cs/>
        </w:rPr>
        <w:tab/>
      </w:r>
    </w:p>
    <w:tbl>
      <w:tblPr>
        <w:tblStyle w:val="a5"/>
        <w:tblW w:w="9356" w:type="dxa"/>
        <w:tblInd w:w="108" w:type="dxa"/>
        <w:tblLook w:val="04A0"/>
      </w:tblPr>
      <w:tblGrid>
        <w:gridCol w:w="2410"/>
        <w:gridCol w:w="1843"/>
        <w:gridCol w:w="1984"/>
        <w:gridCol w:w="1843"/>
        <w:gridCol w:w="1276"/>
      </w:tblGrid>
      <w:tr w:rsidR="00C01132" w:rsidRPr="00B42287" w:rsidTr="00987242">
        <w:tc>
          <w:tcPr>
            <w:tcW w:w="4253" w:type="dxa"/>
            <w:gridSpan w:val="2"/>
            <w:shd w:val="clear" w:color="auto" w:fill="F2F2F2" w:themeFill="background1" w:themeFillShade="F2"/>
          </w:tcPr>
          <w:p w:rsidR="00C01132" w:rsidRPr="00B42287" w:rsidRDefault="00C01132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C01132" w:rsidRPr="00B42287" w:rsidRDefault="00C01132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</w:tcPr>
          <w:p w:rsidR="00C01132" w:rsidRPr="00B42287" w:rsidRDefault="00C01132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</w:tcPr>
          <w:p w:rsidR="00C01132" w:rsidRDefault="00C01132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01132" w:rsidRDefault="00C01132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</w:t>
            </w:r>
          </w:p>
          <w:p w:rsidR="00C01132" w:rsidRPr="00B42287" w:rsidRDefault="00C01132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C01132" w:rsidRPr="00B42287" w:rsidTr="00987242">
        <w:tc>
          <w:tcPr>
            <w:tcW w:w="2410" w:type="dxa"/>
          </w:tcPr>
          <w:p w:rsidR="00C01132" w:rsidRPr="00B42287" w:rsidRDefault="00C01132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</w:t>
            </w:r>
            <w:r w:rsidRPr="00B422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843" w:type="dxa"/>
          </w:tcPr>
          <w:p w:rsidR="00C01132" w:rsidRPr="00B42287" w:rsidRDefault="00C01132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</w:tc>
        <w:tc>
          <w:tcPr>
            <w:tcW w:w="1984" w:type="dxa"/>
          </w:tcPr>
          <w:p w:rsidR="00C01132" w:rsidRPr="00B42287" w:rsidRDefault="00C01132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ตามแผนพัฒนา</w:t>
            </w:r>
          </w:p>
          <w:p w:rsidR="00C01132" w:rsidRPr="00B42287" w:rsidRDefault="00C01132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843" w:type="dxa"/>
          </w:tcPr>
          <w:p w:rsidR="00C01132" w:rsidRPr="00B42287" w:rsidRDefault="00C01132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  <w:p w:rsidR="00C01132" w:rsidRPr="00B42287" w:rsidRDefault="00C01132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C01132" w:rsidRPr="00B42287" w:rsidRDefault="00C01132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01132" w:rsidRPr="00B42287" w:rsidTr="00987242">
        <w:tc>
          <w:tcPr>
            <w:tcW w:w="2410" w:type="dxa"/>
          </w:tcPr>
          <w:p w:rsidR="00C01132" w:rsidRPr="00B42287" w:rsidRDefault="00C01132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ธ.ค. 63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64</w:t>
            </w:r>
          </w:p>
        </w:tc>
        <w:tc>
          <w:tcPr>
            <w:tcW w:w="1843" w:type="dxa"/>
          </w:tcPr>
          <w:p w:rsidR="00C01132" w:rsidRPr="00B42287" w:rsidRDefault="00C01132" w:rsidP="0054612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มิ.ย.6</w:t>
            </w:r>
            <w:r w:rsidR="00546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 , ก.ย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.64</w:t>
            </w:r>
          </w:p>
        </w:tc>
        <w:tc>
          <w:tcPr>
            <w:tcW w:w="1984" w:type="dxa"/>
          </w:tcPr>
          <w:p w:rsidR="00C01132" w:rsidRPr="00B42287" w:rsidRDefault="00546129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1,311,314</w:t>
            </w:r>
            <w:r w:rsidR="00C011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</w:p>
        </w:tc>
        <w:tc>
          <w:tcPr>
            <w:tcW w:w="1843" w:type="dxa"/>
          </w:tcPr>
          <w:p w:rsidR="00C01132" w:rsidRPr="00B42287" w:rsidRDefault="00546129" w:rsidP="0054612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C011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203,894.80</w:t>
            </w:r>
          </w:p>
        </w:tc>
        <w:tc>
          <w:tcPr>
            <w:tcW w:w="1276" w:type="dxa"/>
          </w:tcPr>
          <w:p w:rsidR="00C01132" w:rsidRPr="00B42287" w:rsidRDefault="00546129" w:rsidP="0054612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</w:t>
            </w:r>
            <w:r w:rsidR="00C011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</w:t>
            </w:r>
          </w:p>
        </w:tc>
      </w:tr>
    </w:tbl>
    <w:p w:rsidR="00087F2E" w:rsidRPr="00B42287" w:rsidRDefault="00FE1795" w:rsidP="00087F2E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spacing w:before="240"/>
        <w:ind w:right="-18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087F2E">
        <w:rPr>
          <w:rFonts w:ascii="TH SarabunIT๙" w:hAnsi="TH SarabunIT๙" w:cs="TH SarabunIT๙"/>
          <w:sz w:val="32"/>
          <w:szCs w:val="32"/>
          <w:cs/>
        </w:rPr>
        <w:t>1.</w:t>
      </w:r>
      <w:r w:rsidR="00430696">
        <w:rPr>
          <w:rFonts w:ascii="TH SarabunIT๙" w:hAnsi="TH SarabunIT๙" w:cs="TH SarabunIT๙" w:hint="cs"/>
          <w:sz w:val="32"/>
          <w:szCs w:val="32"/>
          <w:cs/>
        </w:rPr>
        <w:t>7</w:t>
      </w:r>
      <w:r w:rsidR="00087F2E" w:rsidRPr="00B42287">
        <w:rPr>
          <w:rFonts w:ascii="TH SarabunIT๙" w:hAnsi="TH SarabunIT๙" w:cs="TH SarabunIT๙"/>
          <w:sz w:val="32"/>
          <w:szCs w:val="32"/>
          <w:cs/>
        </w:rPr>
        <w:t xml:space="preserve">  โครงการ</w:t>
      </w:r>
      <w:r w:rsidR="00087F2E">
        <w:rPr>
          <w:rFonts w:ascii="TH SarabunIT๙" w:hAnsi="TH SarabunIT๙" w:cs="TH SarabunIT๙" w:hint="cs"/>
          <w:sz w:val="32"/>
          <w:szCs w:val="32"/>
          <w:cs/>
        </w:rPr>
        <w:t>อบรมคุณธรรมจริยธรรมทางศาสนาภาคฤดูร้อน</w:t>
      </w:r>
      <w:r w:rsidR="00087F2E" w:rsidRPr="00B42287">
        <w:rPr>
          <w:rFonts w:ascii="TH SarabunIT๙" w:hAnsi="TH SarabunIT๙" w:cs="TH SarabunIT๙"/>
          <w:sz w:val="32"/>
          <w:szCs w:val="32"/>
          <w:cs/>
        </w:rPr>
        <w:tab/>
      </w:r>
      <w:r w:rsidR="00087F2E" w:rsidRPr="00B42287">
        <w:rPr>
          <w:rFonts w:ascii="TH SarabunIT๙" w:hAnsi="TH SarabunIT๙" w:cs="TH SarabunIT๙"/>
          <w:sz w:val="32"/>
          <w:szCs w:val="32"/>
          <w:cs/>
        </w:rPr>
        <w:tab/>
      </w:r>
      <w:r w:rsidR="00087F2E" w:rsidRPr="00B42287">
        <w:rPr>
          <w:rFonts w:ascii="TH SarabunIT๙" w:hAnsi="TH SarabunIT๙" w:cs="TH SarabunIT๙"/>
          <w:sz w:val="32"/>
          <w:szCs w:val="32"/>
          <w:cs/>
        </w:rPr>
        <w:tab/>
      </w:r>
    </w:p>
    <w:tbl>
      <w:tblPr>
        <w:tblStyle w:val="a5"/>
        <w:tblW w:w="9356" w:type="dxa"/>
        <w:tblInd w:w="108" w:type="dxa"/>
        <w:tblLook w:val="04A0"/>
      </w:tblPr>
      <w:tblGrid>
        <w:gridCol w:w="2410"/>
        <w:gridCol w:w="1843"/>
        <w:gridCol w:w="1984"/>
        <w:gridCol w:w="1843"/>
        <w:gridCol w:w="1276"/>
      </w:tblGrid>
      <w:tr w:rsidR="00087F2E" w:rsidRPr="00B42287" w:rsidTr="00987242">
        <w:tc>
          <w:tcPr>
            <w:tcW w:w="4253" w:type="dxa"/>
            <w:gridSpan w:val="2"/>
            <w:shd w:val="clear" w:color="auto" w:fill="F2F2F2" w:themeFill="background1" w:themeFillShade="F2"/>
          </w:tcPr>
          <w:p w:rsidR="00087F2E" w:rsidRPr="00B42287" w:rsidRDefault="00087F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087F2E" w:rsidRPr="00B42287" w:rsidRDefault="00087F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</w:tcPr>
          <w:p w:rsidR="00087F2E" w:rsidRPr="00B42287" w:rsidRDefault="00087F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</w:tcPr>
          <w:p w:rsidR="00087F2E" w:rsidRDefault="00087F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87F2E" w:rsidRDefault="00087F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</w:t>
            </w:r>
          </w:p>
          <w:p w:rsidR="00087F2E" w:rsidRPr="00B42287" w:rsidRDefault="00087F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087F2E" w:rsidRPr="00B42287" w:rsidTr="00987242">
        <w:tc>
          <w:tcPr>
            <w:tcW w:w="2410" w:type="dxa"/>
          </w:tcPr>
          <w:p w:rsidR="00087F2E" w:rsidRPr="00B42287" w:rsidRDefault="00087F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</w:t>
            </w:r>
            <w:r w:rsidRPr="00B422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843" w:type="dxa"/>
          </w:tcPr>
          <w:p w:rsidR="00087F2E" w:rsidRPr="00B42287" w:rsidRDefault="00087F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</w:tc>
        <w:tc>
          <w:tcPr>
            <w:tcW w:w="1984" w:type="dxa"/>
          </w:tcPr>
          <w:p w:rsidR="00087F2E" w:rsidRPr="00B42287" w:rsidRDefault="00087F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ตามแผนพัฒนา</w:t>
            </w:r>
          </w:p>
          <w:p w:rsidR="00087F2E" w:rsidRPr="00B42287" w:rsidRDefault="00087F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843" w:type="dxa"/>
          </w:tcPr>
          <w:p w:rsidR="00087F2E" w:rsidRPr="00B42287" w:rsidRDefault="00087F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  <w:p w:rsidR="00087F2E" w:rsidRPr="00B42287" w:rsidRDefault="00087F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087F2E" w:rsidRPr="00B42287" w:rsidRDefault="00087F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87F2E" w:rsidRPr="00B42287" w:rsidTr="00987242">
        <w:tc>
          <w:tcPr>
            <w:tcW w:w="2410" w:type="dxa"/>
          </w:tcPr>
          <w:p w:rsidR="00087F2E" w:rsidRPr="00B42287" w:rsidRDefault="00430696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มี.ค.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เม.ย.</w:t>
            </w:r>
            <w:r w:rsidR="00087F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64</w:t>
            </w:r>
          </w:p>
        </w:tc>
        <w:tc>
          <w:tcPr>
            <w:tcW w:w="1843" w:type="dxa"/>
          </w:tcPr>
          <w:p w:rsidR="00087F2E" w:rsidRPr="00B42287" w:rsidRDefault="00430696" w:rsidP="0043069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เม.ย. </w:t>
            </w:r>
            <w:r w:rsidR="00087F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64</w:t>
            </w:r>
          </w:p>
        </w:tc>
        <w:tc>
          <w:tcPr>
            <w:tcW w:w="1984" w:type="dxa"/>
          </w:tcPr>
          <w:p w:rsidR="00087F2E" w:rsidRPr="00B42287" w:rsidRDefault="00430696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150,000.-</w:t>
            </w:r>
          </w:p>
        </w:tc>
        <w:tc>
          <w:tcPr>
            <w:tcW w:w="1843" w:type="dxa"/>
          </w:tcPr>
          <w:p w:rsidR="00430696" w:rsidRPr="00B42287" w:rsidRDefault="00430696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149,830.-</w:t>
            </w:r>
          </w:p>
        </w:tc>
        <w:tc>
          <w:tcPr>
            <w:tcW w:w="1276" w:type="dxa"/>
          </w:tcPr>
          <w:p w:rsidR="00087F2E" w:rsidRPr="00B42287" w:rsidRDefault="00087F2E" w:rsidP="0043069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4306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.8</w:t>
            </w:r>
            <w:r w:rsidR="004306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</w:tbl>
    <w:p w:rsidR="00430696" w:rsidRPr="00B42287" w:rsidRDefault="00FE1795" w:rsidP="00430696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spacing w:before="240"/>
        <w:ind w:right="-18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430696">
        <w:rPr>
          <w:rFonts w:ascii="TH SarabunIT๙" w:hAnsi="TH SarabunIT๙" w:cs="TH SarabunIT๙"/>
          <w:sz w:val="32"/>
          <w:szCs w:val="32"/>
          <w:cs/>
        </w:rPr>
        <w:t>1.</w:t>
      </w:r>
      <w:r w:rsidR="00430696">
        <w:rPr>
          <w:rFonts w:ascii="TH SarabunIT๙" w:hAnsi="TH SarabunIT๙" w:cs="TH SarabunIT๙" w:hint="cs"/>
          <w:sz w:val="32"/>
          <w:szCs w:val="32"/>
          <w:cs/>
        </w:rPr>
        <w:t>8</w:t>
      </w:r>
      <w:r w:rsidR="00430696" w:rsidRPr="00B42287">
        <w:rPr>
          <w:rFonts w:ascii="TH SarabunIT๙" w:hAnsi="TH SarabunIT๙" w:cs="TH SarabunIT๙"/>
          <w:sz w:val="32"/>
          <w:szCs w:val="32"/>
          <w:cs/>
        </w:rPr>
        <w:t xml:space="preserve">  โครงการ</w:t>
      </w:r>
      <w:r w:rsidR="00430696">
        <w:rPr>
          <w:rFonts w:ascii="TH SarabunIT๙" w:hAnsi="TH SarabunIT๙" w:cs="TH SarabunIT๙" w:hint="cs"/>
          <w:sz w:val="32"/>
          <w:szCs w:val="32"/>
          <w:cs/>
        </w:rPr>
        <w:t>หนังสือพิมพ์หมู่บ้าน</w:t>
      </w:r>
      <w:r w:rsidR="00430696" w:rsidRPr="00B42287">
        <w:rPr>
          <w:rFonts w:ascii="TH SarabunIT๙" w:hAnsi="TH SarabunIT๙" w:cs="TH SarabunIT๙"/>
          <w:sz w:val="32"/>
          <w:szCs w:val="32"/>
          <w:cs/>
        </w:rPr>
        <w:tab/>
      </w:r>
      <w:r w:rsidR="00430696" w:rsidRPr="00B42287">
        <w:rPr>
          <w:rFonts w:ascii="TH SarabunIT๙" w:hAnsi="TH SarabunIT๙" w:cs="TH SarabunIT๙"/>
          <w:sz w:val="32"/>
          <w:szCs w:val="32"/>
          <w:cs/>
        </w:rPr>
        <w:tab/>
      </w:r>
      <w:r w:rsidR="00430696" w:rsidRPr="00B42287">
        <w:rPr>
          <w:rFonts w:ascii="TH SarabunIT๙" w:hAnsi="TH SarabunIT๙" w:cs="TH SarabunIT๙"/>
          <w:sz w:val="32"/>
          <w:szCs w:val="32"/>
          <w:cs/>
        </w:rPr>
        <w:tab/>
      </w:r>
    </w:p>
    <w:tbl>
      <w:tblPr>
        <w:tblStyle w:val="a5"/>
        <w:tblW w:w="9356" w:type="dxa"/>
        <w:tblInd w:w="108" w:type="dxa"/>
        <w:tblLook w:val="04A0"/>
      </w:tblPr>
      <w:tblGrid>
        <w:gridCol w:w="2268"/>
        <w:gridCol w:w="1985"/>
        <w:gridCol w:w="1984"/>
        <w:gridCol w:w="1843"/>
        <w:gridCol w:w="1276"/>
      </w:tblGrid>
      <w:tr w:rsidR="00430696" w:rsidRPr="00B42287" w:rsidTr="00987242">
        <w:tc>
          <w:tcPr>
            <w:tcW w:w="4253" w:type="dxa"/>
            <w:gridSpan w:val="2"/>
            <w:shd w:val="clear" w:color="auto" w:fill="F2F2F2" w:themeFill="background1" w:themeFillShade="F2"/>
          </w:tcPr>
          <w:p w:rsidR="00430696" w:rsidRPr="00B42287" w:rsidRDefault="00430696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430696" w:rsidRPr="00B42287" w:rsidRDefault="00430696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</w:tcPr>
          <w:p w:rsidR="00430696" w:rsidRPr="00B42287" w:rsidRDefault="00430696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</w:tcPr>
          <w:p w:rsidR="00430696" w:rsidRDefault="00430696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30696" w:rsidRDefault="00430696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</w:t>
            </w:r>
          </w:p>
          <w:p w:rsidR="00430696" w:rsidRPr="00B42287" w:rsidRDefault="00430696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430696" w:rsidRPr="00B42287" w:rsidTr="00430696">
        <w:tc>
          <w:tcPr>
            <w:tcW w:w="2268" w:type="dxa"/>
          </w:tcPr>
          <w:p w:rsidR="00430696" w:rsidRPr="00B42287" w:rsidRDefault="00430696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</w:t>
            </w:r>
            <w:r w:rsidRPr="00B422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985" w:type="dxa"/>
          </w:tcPr>
          <w:p w:rsidR="00430696" w:rsidRPr="00B42287" w:rsidRDefault="00430696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</w:tc>
        <w:tc>
          <w:tcPr>
            <w:tcW w:w="1984" w:type="dxa"/>
          </w:tcPr>
          <w:p w:rsidR="00430696" w:rsidRPr="00B42287" w:rsidRDefault="00430696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ตามแผนพัฒนา</w:t>
            </w:r>
          </w:p>
          <w:p w:rsidR="00430696" w:rsidRPr="00B42287" w:rsidRDefault="00430696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843" w:type="dxa"/>
          </w:tcPr>
          <w:p w:rsidR="00430696" w:rsidRPr="00B42287" w:rsidRDefault="00430696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  <w:p w:rsidR="00430696" w:rsidRPr="00B42287" w:rsidRDefault="00430696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430696" w:rsidRPr="00B42287" w:rsidRDefault="00430696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30696" w:rsidRPr="00B42287" w:rsidTr="00430696">
        <w:tc>
          <w:tcPr>
            <w:tcW w:w="2268" w:type="dxa"/>
          </w:tcPr>
          <w:p w:rsidR="00430696" w:rsidRDefault="00430696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- ธ.ค.63 , </w:t>
            </w:r>
          </w:p>
          <w:p w:rsidR="00430696" w:rsidRPr="00B42287" w:rsidRDefault="00430696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 - ก.ย. 64</w:t>
            </w:r>
          </w:p>
        </w:tc>
        <w:tc>
          <w:tcPr>
            <w:tcW w:w="1985" w:type="dxa"/>
          </w:tcPr>
          <w:p w:rsidR="00430696" w:rsidRDefault="00430696" w:rsidP="0043069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- ธ.ค.63 , </w:t>
            </w:r>
          </w:p>
          <w:p w:rsidR="00430696" w:rsidRPr="00B42287" w:rsidRDefault="00430696" w:rsidP="0043069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ม.ค. - ก.ย. 64 </w:t>
            </w:r>
          </w:p>
        </w:tc>
        <w:tc>
          <w:tcPr>
            <w:tcW w:w="1984" w:type="dxa"/>
          </w:tcPr>
          <w:p w:rsidR="00430696" w:rsidRPr="00B42287" w:rsidRDefault="00430696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35,000.-</w:t>
            </w:r>
          </w:p>
        </w:tc>
        <w:tc>
          <w:tcPr>
            <w:tcW w:w="1843" w:type="dxa"/>
          </w:tcPr>
          <w:p w:rsidR="00430696" w:rsidRPr="00B42287" w:rsidRDefault="00430696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18,250.-</w:t>
            </w:r>
          </w:p>
        </w:tc>
        <w:tc>
          <w:tcPr>
            <w:tcW w:w="1276" w:type="dxa"/>
          </w:tcPr>
          <w:p w:rsidR="00430696" w:rsidRPr="00B42287" w:rsidRDefault="00430696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52.14</w:t>
            </w:r>
          </w:p>
        </w:tc>
      </w:tr>
    </w:tbl>
    <w:p w:rsidR="00430696" w:rsidRPr="00B42287" w:rsidRDefault="00FE1795" w:rsidP="00430696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spacing w:before="240"/>
        <w:ind w:right="-18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430696">
        <w:rPr>
          <w:rFonts w:ascii="TH SarabunIT๙" w:hAnsi="TH SarabunIT๙" w:cs="TH SarabunIT๙"/>
          <w:sz w:val="32"/>
          <w:szCs w:val="32"/>
          <w:cs/>
        </w:rPr>
        <w:t>1.</w:t>
      </w:r>
      <w:r w:rsidR="00430696">
        <w:rPr>
          <w:rFonts w:ascii="TH SarabunIT๙" w:hAnsi="TH SarabunIT๙" w:cs="TH SarabunIT๙" w:hint="cs"/>
          <w:sz w:val="32"/>
          <w:szCs w:val="32"/>
          <w:cs/>
        </w:rPr>
        <w:t>9</w:t>
      </w:r>
      <w:r w:rsidR="00430696" w:rsidRPr="00B42287">
        <w:rPr>
          <w:rFonts w:ascii="TH SarabunIT๙" w:hAnsi="TH SarabunIT๙" w:cs="TH SarabunIT๙"/>
          <w:sz w:val="32"/>
          <w:szCs w:val="32"/>
          <w:cs/>
        </w:rPr>
        <w:t xml:space="preserve">  โครงการ</w:t>
      </w:r>
      <w:r w:rsidR="00430696">
        <w:rPr>
          <w:rFonts w:ascii="TH SarabunIT๙" w:hAnsi="TH SarabunIT๙" w:cs="TH SarabunIT๙" w:hint="cs"/>
          <w:sz w:val="32"/>
          <w:szCs w:val="32"/>
          <w:cs/>
        </w:rPr>
        <w:t>เตรียมความพร้อมด้านภาษาให้แก่เด็กและเยาวชนตำบลป่าบอน</w:t>
      </w:r>
      <w:r w:rsidR="00430696" w:rsidRPr="00B42287">
        <w:rPr>
          <w:rFonts w:ascii="TH SarabunIT๙" w:hAnsi="TH SarabunIT๙" w:cs="TH SarabunIT๙"/>
          <w:sz w:val="32"/>
          <w:szCs w:val="32"/>
          <w:cs/>
        </w:rPr>
        <w:tab/>
      </w:r>
      <w:r w:rsidR="00430696" w:rsidRPr="00B42287">
        <w:rPr>
          <w:rFonts w:ascii="TH SarabunIT๙" w:hAnsi="TH SarabunIT๙" w:cs="TH SarabunIT๙"/>
          <w:sz w:val="32"/>
          <w:szCs w:val="32"/>
          <w:cs/>
        </w:rPr>
        <w:tab/>
      </w:r>
    </w:p>
    <w:tbl>
      <w:tblPr>
        <w:tblStyle w:val="a5"/>
        <w:tblW w:w="9356" w:type="dxa"/>
        <w:tblInd w:w="108" w:type="dxa"/>
        <w:tblLook w:val="04A0"/>
      </w:tblPr>
      <w:tblGrid>
        <w:gridCol w:w="2268"/>
        <w:gridCol w:w="1985"/>
        <w:gridCol w:w="1984"/>
        <w:gridCol w:w="1843"/>
        <w:gridCol w:w="1276"/>
      </w:tblGrid>
      <w:tr w:rsidR="00430696" w:rsidRPr="00B42287" w:rsidTr="00987242">
        <w:tc>
          <w:tcPr>
            <w:tcW w:w="4253" w:type="dxa"/>
            <w:gridSpan w:val="2"/>
            <w:shd w:val="clear" w:color="auto" w:fill="F2F2F2" w:themeFill="background1" w:themeFillShade="F2"/>
          </w:tcPr>
          <w:p w:rsidR="00430696" w:rsidRPr="00B42287" w:rsidRDefault="00430696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430696" w:rsidRPr="00B42287" w:rsidRDefault="00430696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</w:tcPr>
          <w:p w:rsidR="00430696" w:rsidRPr="00B42287" w:rsidRDefault="00430696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</w:tcPr>
          <w:p w:rsidR="00430696" w:rsidRDefault="00430696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30696" w:rsidRDefault="00430696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</w:t>
            </w:r>
          </w:p>
          <w:p w:rsidR="00430696" w:rsidRPr="00B42287" w:rsidRDefault="00430696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430696" w:rsidRPr="00B42287" w:rsidTr="00987242">
        <w:tc>
          <w:tcPr>
            <w:tcW w:w="2268" w:type="dxa"/>
          </w:tcPr>
          <w:p w:rsidR="00430696" w:rsidRPr="00B42287" w:rsidRDefault="00430696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</w:t>
            </w:r>
            <w:r w:rsidRPr="00B422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985" w:type="dxa"/>
          </w:tcPr>
          <w:p w:rsidR="00430696" w:rsidRPr="00B42287" w:rsidRDefault="00430696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</w:tc>
        <w:tc>
          <w:tcPr>
            <w:tcW w:w="1984" w:type="dxa"/>
          </w:tcPr>
          <w:p w:rsidR="00430696" w:rsidRPr="00B42287" w:rsidRDefault="00430696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ตามแผนพัฒนา</w:t>
            </w:r>
          </w:p>
          <w:p w:rsidR="00430696" w:rsidRPr="00B42287" w:rsidRDefault="00430696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843" w:type="dxa"/>
          </w:tcPr>
          <w:p w:rsidR="00430696" w:rsidRPr="00B42287" w:rsidRDefault="00430696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  <w:p w:rsidR="00430696" w:rsidRPr="00B42287" w:rsidRDefault="00430696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430696" w:rsidRPr="00B42287" w:rsidRDefault="00430696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30696" w:rsidRPr="00B42287" w:rsidTr="00987242">
        <w:tc>
          <w:tcPr>
            <w:tcW w:w="2268" w:type="dxa"/>
          </w:tcPr>
          <w:p w:rsidR="00430696" w:rsidRPr="00B42287" w:rsidRDefault="00430696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ม.ค.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มี.ค. 64</w:t>
            </w:r>
          </w:p>
        </w:tc>
        <w:tc>
          <w:tcPr>
            <w:tcW w:w="1985" w:type="dxa"/>
          </w:tcPr>
          <w:p w:rsidR="00430696" w:rsidRPr="00B42287" w:rsidRDefault="00430696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ก.พ. 64 </w:t>
            </w:r>
          </w:p>
        </w:tc>
        <w:tc>
          <w:tcPr>
            <w:tcW w:w="1984" w:type="dxa"/>
          </w:tcPr>
          <w:p w:rsidR="00430696" w:rsidRPr="00B42287" w:rsidRDefault="00430696" w:rsidP="0043069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40,000.-</w:t>
            </w:r>
          </w:p>
        </w:tc>
        <w:tc>
          <w:tcPr>
            <w:tcW w:w="1843" w:type="dxa"/>
          </w:tcPr>
          <w:p w:rsidR="00430696" w:rsidRPr="00B42287" w:rsidRDefault="00430696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26,540.-</w:t>
            </w:r>
          </w:p>
        </w:tc>
        <w:tc>
          <w:tcPr>
            <w:tcW w:w="1276" w:type="dxa"/>
          </w:tcPr>
          <w:p w:rsidR="00430696" w:rsidRPr="00B42287" w:rsidRDefault="0013117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</w:t>
            </w:r>
            <w:r w:rsidR="004306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</w:p>
        </w:tc>
      </w:tr>
    </w:tbl>
    <w:p w:rsidR="0013117E" w:rsidRPr="00B42287" w:rsidRDefault="00FE1795" w:rsidP="0013117E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spacing w:before="240"/>
        <w:ind w:right="-18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13117E">
        <w:rPr>
          <w:rFonts w:ascii="TH SarabunIT๙" w:hAnsi="TH SarabunIT๙" w:cs="TH SarabunIT๙"/>
          <w:sz w:val="32"/>
          <w:szCs w:val="32"/>
          <w:cs/>
        </w:rPr>
        <w:t>1.</w:t>
      </w:r>
      <w:r w:rsidR="0013117E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13117E" w:rsidRPr="00B42287">
        <w:rPr>
          <w:rFonts w:ascii="TH SarabunIT๙" w:hAnsi="TH SarabunIT๙" w:cs="TH SarabunIT๙"/>
          <w:sz w:val="32"/>
          <w:szCs w:val="32"/>
          <w:cs/>
        </w:rPr>
        <w:t xml:space="preserve">  โครงการ</w:t>
      </w:r>
      <w:r w:rsidR="0013117E">
        <w:rPr>
          <w:rFonts w:ascii="TH SarabunIT๙" w:hAnsi="TH SarabunIT๙" w:cs="TH SarabunIT๙" w:hint="cs"/>
          <w:sz w:val="32"/>
          <w:szCs w:val="32"/>
          <w:cs/>
        </w:rPr>
        <w:t>เงินอุดหนุนสำหรับสนับสนุนค่าจัดการเรียนการสอนของศูนย์พัฒนาเด็กเล็ก (รายหัว)</w:t>
      </w:r>
      <w:r w:rsidR="0013117E">
        <w:rPr>
          <w:rFonts w:ascii="TH SarabunIT๙" w:hAnsi="TH SarabunIT๙" w:cs="TH SarabunIT๙"/>
          <w:sz w:val="32"/>
          <w:szCs w:val="32"/>
          <w:cs/>
        </w:rPr>
        <w:tab/>
      </w:r>
    </w:p>
    <w:tbl>
      <w:tblPr>
        <w:tblStyle w:val="a5"/>
        <w:tblW w:w="9356" w:type="dxa"/>
        <w:tblInd w:w="108" w:type="dxa"/>
        <w:tblLook w:val="04A0"/>
      </w:tblPr>
      <w:tblGrid>
        <w:gridCol w:w="2268"/>
        <w:gridCol w:w="1985"/>
        <w:gridCol w:w="1984"/>
        <w:gridCol w:w="1843"/>
        <w:gridCol w:w="1276"/>
      </w:tblGrid>
      <w:tr w:rsidR="0013117E" w:rsidRPr="00B42287" w:rsidTr="00987242">
        <w:tc>
          <w:tcPr>
            <w:tcW w:w="4253" w:type="dxa"/>
            <w:gridSpan w:val="2"/>
            <w:shd w:val="clear" w:color="auto" w:fill="F2F2F2" w:themeFill="background1" w:themeFillShade="F2"/>
          </w:tcPr>
          <w:p w:rsidR="0013117E" w:rsidRPr="00B42287" w:rsidRDefault="0013117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13117E" w:rsidRPr="00B42287" w:rsidRDefault="0013117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</w:tcPr>
          <w:p w:rsidR="0013117E" w:rsidRPr="00B42287" w:rsidRDefault="0013117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</w:tcPr>
          <w:p w:rsidR="0013117E" w:rsidRDefault="0013117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3117E" w:rsidRDefault="0013117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</w:t>
            </w:r>
          </w:p>
          <w:p w:rsidR="0013117E" w:rsidRPr="00B42287" w:rsidRDefault="0013117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13117E" w:rsidRPr="00B42287" w:rsidTr="00987242">
        <w:tc>
          <w:tcPr>
            <w:tcW w:w="2268" w:type="dxa"/>
          </w:tcPr>
          <w:p w:rsidR="0013117E" w:rsidRPr="00B42287" w:rsidRDefault="0013117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</w:t>
            </w:r>
            <w:r w:rsidRPr="00B422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985" w:type="dxa"/>
          </w:tcPr>
          <w:p w:rsidR="0013117E" w:rsidRPr="00B42287" w:rsidRDefault="0013117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</w:tc>
        <w:tc>
          <w:tcPr>
            <w:tcW w:w="1984" w:type="dxa"/>
          </w:tcPr>
          <w:p w:rsidR="0013117E" w:rsidRPr="00B42287" w:rsidRDefault="0013117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ตามแผนพัฒนา</w:t>
            </w:r>
          </w:p>
          <w:p w:rsidR="0013117E" w:rsidRPr="00B42287" w:rsidRDefault="0013117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843" w:type="dxa"/>
          </w:tcPr>
          <w:p w:rsidR="0013117E" w:rsidRPr="00B42287" w:rsidRDefault="0013117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  <w:p w:rsidR="0013117E" w:rsidRPr="00B42287" w:rsidRDefault="0013117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13117E" w:rsidRPr="00B42287" w:rsidRDefault="0013117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117E" w:rsidRPr="00B42287" w:rsidTr="00987242">
        <w:tc>
          <w:tcPr>
            <w:tcW w:w="2268" w:type="dxa"/>
          </w:tcPr>
          <w:p w:rsidR="0013117E" w:rsidRPr="00B42287" w:rsidRDefault="0013117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  64</w:t>
            </w:r>
          </w:p>
        </w:tc>
        <w:tc>
          <w:tcPr>
            <w:tcW w:w="1985" w:type="dxa"/>
          </w:tcPr>
          <w:p w:rsidR="0013117E" w:rsidRPr="00B42287" w:rsidRDefault="0013117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มิ.ย. 64 </w:t>
            </w:r>
          </w:p>
        </w:tc>
        <w:tc>
          <w:tcPr>
            <w:tcW w:w="1984" w:type="dxa"/>
          </w:tcPr>
          <w:p w:rsidR="0013117E" w:rsidRPr="00B42287" w:rsidRDefault="0013117E" w:rsidP="001311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351,000.-</w:t>
            </w:r>
          </w:p>
        </w:tc>
        <w:tc>
          <w:tcPr>
            <w:tcW w:w="1843" w:type="dxa"/>
          </w:tcPr>
          <w:p w:rsidR="0013117E" w:rsidRPr="00B42287" w:rsidRDefault="0013117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340,000.-</w:t>
            </w:r>
          </w:p>
        </w:tc>
        <w:tc>
          <w:tcPr>
            <w:tcW w:w="1276" w:type="dxa"/>
          </w:tcPr>
          <w:p w:rsidR="0013117E" w:rsidRPr="00B42287" w:rsidRDefault="0013117E" w:rsidP="001311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96.87</w:t>
            </w:r>
          </w:p>
        </w:tc>
      </w:tr>
    </w:tbl>
    <w:p w:rsidR="0013117E" w:rsidRDefault="0013117E" w:rsidP="0013117E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spacing w:before="240"/>
        <w:ind w:right="-188"/>
        <w:rPr>
          <w:rFonts w:ascii="TH SarabunIT๙" w:hAnsi="TH SarabunIT๙" w:cs="TH SarabunIT๙"/>
          <w:sz w:val="32"/>
          <w:szCs w:val="32"/>
        </w:rPr>
      </w:pPr>
    </w:p>
    <w:p w:rsidR="0013117E" w:rsidRDefault="0013117E" w:rsidP="0013117E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spacing w:before="240"/>
        <w:ind w:right="-188"/>
        <w:rPr>
          <w:rFonts w:ascii="TH SarabunIT๙" w:hAnsi="TH SarabunIT๙" w:cs="TH SarabunIT๙"/>
          <w:sz w:val="32"/>
          <w:szCs w:val="32"/>
        </w:rPr>
      </w:pPr>
    </w:p>
    <w:p w:rsidR="0013117E" w:rsidRDefault="0013117E" w:rsidP="0013117E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spacing w:before="240"/>
        <w:ind w:right="-188"/>
        <w:rPr>
          <w:rFonts w:ascii="TH SarabunIT๙" w:hAnsi="TH SarabunIT๙" w:cs="TH SarabunIT๙"/>
          <w:sz w:val="32"/>
          <w:szCs w:val="32"/>
        </w:rPr>
      </w:pPr>
    </w:p>
    <w:p w:rsidR="0013117E" w:rsidRPr="00B42287" w:rsidRDefault="00FE1795" w:rsidP="0013117E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spacing w:before="240"/>
        <w:ind w:right="-18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13117E">
        <w:rPr>
          <w:rFonts w:ascii="TH SarabunIT๙" w:hAnsi="TH SarabunIT๙" w:cs="TH SarabunIT๙"/>
          <w:sz w:val="32"/>
          <w:szCs w:val="32"/>
          <w:cs/>
        </w:rPr>
        <w:t>1.</w:t>
      </w:r>
      <w:r w:rsidR="0013117E">
        <w:rPr>
          <w:rFonts w:ascii="TH SarabunIT๙" w:hAnsi="TH SarabunIT๙" w:cs="TH SarabunIT๙" w:hint="cs"/>
          <w:sz w:val="32"/>
          <w:szCs w:val="32"/>
          <w:cs/>
        </w:rPr>
        <w:t>11</w:t>
      </w:r>
      <w:r w:rsidR="0013117E" w:rsidRPr="00B42287">
        <w:rPr>
          <w:rFonts w:ascii="TH SarabunIT๙" w:hAnsi="TH SarabunIT๙" w:cs="TH SarabunIT๙"/>
          <w:sz w:val="32"/>
          <w:szCs w:val="32"/>
          <w:cs/>
        </w:rPr>
        <w:t xml:space="preserve">  โครงการ</w:t>
      </w:r>
      <w:r w:rsidR="0013117E">
        <w:rPr>
          <w:rFonts w:ascii="TH SarabunIT๙" w:hAnsi="TH SarabunIT๙" w:cs="TH SarabunIT๙" w:hint="cs"/>
          <w:sz w:val="32"/>
          <w:szCs w:val="32"/>
          <w:cs/>
        </w:rPr>
        <w:t>เงินอุดหนุนสำหรับสนับสนุนค่าจัดการศึกษาสำหรับศูนย์พัฒนาเด็กเล็ก</w:t>
      </w:r>
      <w:r w:rsidR="0013117E">
        <w:rPr>
          <w:rFonts w:ascii="TH SarabunIT๙" w:hAnsi="TH SarabunIT๙" w:cs="TH SarabunIT๙"/>
          <w:sz w:val="32"/>
          <w:szCs w:val="32"/>
          <w:cs/>
        </w:rPr>
        <w:tab/>
      </w:r>
    </w:p>
    <w:tbl>
      <w:tblPr>
        <w:tblStyle w:val="a5"/>
        <w:tblW w:w="9356" w:type="dxa"/>
        <w:tblInd w:w="108" w:type="dxa"/>
        <w:tblLook w:val="04A0"/>
      </w:tblPr>
      <w:tblGrid>
        <w:gridCol w:w="2268"/>
        <w:gridCol w:w="1985"/>
        <w:gridCol w:w="1984"/>
        <w:gridCol w:w="1843"/>
        <w:gridCol w:w="1276"/>
      </w:tblGrid>
      <w:tr w:rsidR="0013117E" w:rsidRPr="00B42287" w:rsidTr="00987242">
        <w:tc>
          <w:tcPr>
            <w:tcW w:w="4253" w:type="dxa"/>
            <w:gridSpan w:val="2"/>
            <w:shd w:val="clear" w:color="auto" w:fill="F2F2F2" w:themeFill="background1" w:themeFillShade="F2"/>
          </w:tcPr>
          <w:p w:rsidR="0013117E" w:rsidRPr="00B42287" w:rsidRDefault="0013117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13117E" w:rsidRPr="00B42287" w:rsidRDefault="0013117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</w:tcPr>
          <w:p w:rsidR="0013117E" w:rsidRPr="00B42287" w:rsidRDefault="0013117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</w:tcPr>
          <w:p w:rsidR="0013117E" w:rsidRDefault="0013117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3117E" w:rsidRDefault="0013117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</w:t>
            </w:r>
          </w:p>
          <w:p w:rsidR="0013117E" w:rsidRPr="00B42287" w:rsidRDefault="0013117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13117E" w:rsidRPr="00B42287" w:rsidTr="00987242">
        <w:tc>
          <w:tcPr>
            <w:tcW w:w="2268" w:type="dxa"/>
          </w:tcPr>
          <w:p w:rsidR="0013117E" w:rsidRPr="00B42287" w:rsidRDefault="0013117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</w:t>
            </w:r>
            <w:r w:rsidRPr="00B422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985" w:type="dxa"/>
          </w:tcPr>
          <w:p w:rsidR="0013117E" w:rsidRPr="00B42287" w:rsidRDefault="0013117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</w:tc>
        <w:tc>
          <w:tcPr>
            <w:tcW w:w="1984" w:type="dxa"/>
          </w:tcPr>
          <w:p w:rsidR="0013117E" w:rsidRPr="00B42287" w:rsidRDefault="0013117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ตามแผนพัฒนา</w:t>
            </w:r>
          </w:p>
          <w:p w:rsidR="0013117E" w:rsidRPr="00B42287" w:rsidRDefault="0013117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843" w:type="dxa"/>
          </w:tcPr>
          <w:p w:rsidR="0013117E" w:rsidRPr="00B42287" w:rsidRDefault="0013117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  <w:p w:rsidR="0013117E" w:rsidRPr="00B42287" w:rsidRDefault="0013117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13117E" w:rsidRPr="00B42287" w:rsidRDefault="0013117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117E" w:rsidRPr="00B42287" w:rsidTr="00987242">
        <w:tc>
          <w:tcPr>
            <w:tcW w:w="2268" w:type="dxa"/>
          </w:tcPr>
          <w:p w:rsidR="0013117E" w:rsidRPr="00B42287" w:rsidRDefault="0013117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  64</w:t>
            </w:r>
          </w:p>
        </w:tc>
        <w:tc>
          <w:tcPr>
            <w:tcW w:w="1985" w:type="dxa"/>
          </w:tcPr>
          <w:p w:rsidR="0013117E" w:rsidRPr="00B42287" w:rsidRDefault="0013117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มิ.ย. 64 </w:t>
            </w:r>
          </w:p>
        </w:tc>
        <w:tc>
          <w:tcPr>
            <w:tcW w:w="1984" w:type="dxa"/>
          </w:tcPr>
          <w:p w:rsidR="0013117E" w:rsidRPr="00B42287" w:rsidRDefault="0013117E" w:rsidP="0013117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233,910.-</w:t>
            </w:r>
          </w:p>
        </w:tc>
        <w:tc>
          <w:tcPr>
            <w:tcW w:w="1843" w:type="dxa"/>
          </w:tcPr>
          <w:p w:rsidR="0013117E" w:rsidRPr="00B42287" w:rsidRDefault="0013117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139,900.-</w:t>
            </w:r>
          </w:p>
        </w:tc>
        <w:tc>
          <w:tcPr>
            <w:tcW w:w="1276" w:type="dxa"/>
          </w:tcPr>
          <w:p w:rsidR="0013117E" w:rsidRPr="00B42287" w:rsidRDefault="0013117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59.81</w:t>
            </w:r>
          </w:p>
        </w:tc>
      </w:tr>
    </w:tbl>
    <w:p w:rsidR="0059276F" w:rsidRDefault="0059276F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2C4A3C" w:rsidRDefault="002C4A3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FE1795" w:rsidRDefault="00FE1795" w:rsidP="00FE1795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7"/>
        <w:rPr>
          <w:rFonts w:ascii="TH SarabunIT๙" w:hAnsi="TH SarabunIT๙" w:cs="TH SarabunIT๙"/>
          <w:b/>
          <w:bCs/>
          <w:sz w:val="36"/>
          <w:szCs w:val="36"/>
        </w:rPr>
      </w:pPr>
      <w:r w:rsidRPr="00B42287"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>3.2</w:t>
      </w:r>
      <w:r w:rsidRPr="00B42287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B42287">
        <w:rPr>
          <w:rFonts w:ascii="TH SarabunIT๙" w:hAnsi="TH SarabunIT๙" w:cs="TH SarabunIT๙"/>
          <w:b/>
          <w:bCs/>
          <w:sz w:val="36"/>
          <w:szCs w:val="36"/>
          <w:cs/>
        </w:rPr>
        <w:t>แผนงาน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การศาสนาวัฒนธรรมและนันทนาการ</w:t>
      </w:r>
    </w:p>
    <w:p w:rsidR="00FE1795" w:rsidRPr="00B42287" w:rsidRDefault="00FE1795" w:rsidP="00FE1795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B42287">
        <w:rPr>
          <w:rFonts w:ascii="TH SarabunIT๙" w:hAnsi="TH SarabunIT๙" w:cs="TH SarabunIT๙"/>
          <w:sz w:val="32"/>
          <w:szCs w:val="32"/>
          <w:cs/>
        </w:rPr>
        <w:t xml:space="preserve"> 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เตรียมความพร้อมด้านภาษาให้แก่เด็กและเยาวชนตำบลป่าบอน</w:t>
      </w:r>
    </w:p>
    <w:tbl>
      <w:tblPr>
        <w:tblStyle w:val="a5"/>
        <w:tblW w:w="9356" w:type="dxa"/>
        <w:tblInd w:w="108" w:type="dxa"/>
        <w:tblLook w:val="04A0"/>
      </w:tblPr>
      <w:tblGrid>
        <w:gridCol w:w="2268"/>
        <w:gridCol w:w="1985"/>
        <w:gridCol w:w="1984"/>
        <w:gridCol w:w="1843"/>
        <w:gridCol w:w="1276"/>
      </w:tblGrid>
      <w:tr w:rsidR="00FE1795" w:rsidRPr="00B42287" w:rsidTr="00987242">
        <w:tc>
          <w:tcPr>
            <w:tcW w:w="4253" w:type="dxa"/>
            <w:gridSpan w:val="2"/>
            <w:shd w:val="clear" w:color="auto" w:fill="F2F2F2" w:themeFill="background1" w:themeFillShade="F2"/>
          </w:tcPr>
          <w:p w:rsidR="00FE1795" w:rsidRPr="00B42287" w:rsidRDefault="00FE1795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FE1795" w:rsidRPr="00B42287" w:rsidRDefault="00FE1795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</w:tcPr>
          <w:p w:rsidR="00FE1795" w:rsidRPr="00B42287" w:rsidRDefault="00FE1795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</w:tcPr>
          <w:p w:rsidR="00FE1795" w:rsidRDefault="00FE1795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E1795" w:rsidRDefault="00FE1795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</w:t>
            </w:r>
          </w:p>
          <w:p w:rsidR="00FE1795" w:rsidRPr="00B42287" w:rsidRDefault="00FE1795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FE1795" w:rsidRPr="00B42287" w:rsidTr="00987242">
        <w:tc>
          <w:tcPr>
            <w:tcW w:w="2268" w:type="dxa"/>
          </w:tcPr>
          <w:p w:rsidR="00FE1795" w:rsidRPr="00B42287" w:rsidRDefault="00FE1795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</w:t>
            </w:r>
            <w:r w:rsidRPr="00B422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985" w:type="dxa"/>
          </w:tcPr>
          <w:p w:rsidR="00FE1795" w:rsidRPr="00B42287" w:rsidRDefault="00FE1795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</w:tc>
        <w:tc>
          <w:tcPr>
            <w:tcW w:w="1984" w:type="dxa"/>
          </w:tcPr>
          <w:p w:rsidR="00FE1795" w:rsidRPr="00B42287" w:rsidRDefault="00FE1795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ตามแผนพัฒนา</w:t>
            </w:r>
          </w:p>
          <w:p w:rsidR="00FE1795" w:rsidRPr="00B42287" w:rsidRDefault="00FE1795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843" w:type="dxa"/>
          </w:tcPr>
          <w:p w:rsidR="00FE1795" w:rsidRPr="00B42287" w:rsidRDefault="00FE1795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  <w:p w:rsidR="00FE1795" w:rsidRPr="00B42287" w:rsidRDefault="00FE1795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FE1795" w:rsidRPr="00B42287" w:rsidRDefault="00FE1795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E1795" w:rsidRPr="00B42287" w:rsidTr="00987242">
        <w:tc>
          <w:tcPr>
            <w:tcW w:w="2268" w:type="dxa"/>
          </w:tcPr>
          <w:p w:rsidR="00FE1795" w:rsidRPr="00B42287" w:rsidRDefault="00FE1795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เม.ย.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พ.ค.  64</w:t>
            </w:r>
          </w:p>
        </w:tc>
        <w:tc>
          <w:tcPr>
            <w:tcW w:w="1985" w:type="dxa"/>
          </w:tcPr>
          <w:p w:rsidR="00FE1795" w:rsidRPr="00B42287" w:rsidRDefault="00FE1795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เม.ย. 64 </w:t>
            </w:r>
          </w:p>
        </w:tc>
        <w:tc>
          <w:tcPr>
            <w:tcW w:w="1984" w:type="dxa"/>
          </w:tcPr>
          <w:p w:rsidR="00FE1795" w:rsidRPr="00B42287" w:rsidRDefault="00FE1795" w:rsidP="00FE1795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85,000.-</w:t>
            </w:r>
          </w:p>
        </w:tc>
        <w:tc>
          <w:tcPr>
            <w:tcW w:w="1843" w:type="dxa"/>
          </w:tcPr>
          <w:p w:rsidR="00FE1795" w:rsidRPr="00B42287" w:rsidRDefault="00FE1795" w:rsidP="00FE1795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84,970.-</w:t>
            </w:r>
          </w:p>
        </w:tc>
        <w:tc>
          <w:tcPr>
            <w:tcW w:w="1276" w:type="dxa"/>
          </w:tcPr>
          <w:p w:rsidR="00FE1795" w:rsidRPr="00B42287" w:rsidRDefault="00FE1795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99.96</w:t>
            </w:r>
          </w:p>
        </w:tc>
      </w:tr>
    </w:tbl>
    <w:p w:rsidR="00FE1795" w:rsidRPr="00FE1795" w:rsidRDefault="00FE1795" w:rsidP="00FE1795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16"/>
          <w:szCs w:val="16"/>
        </w:rPr>
      </w:pPr>
    </w:p>
    <w:p w:rsidR="00FE1795" w:rsidRPr="00B42287" w:rsidRDefault="00FE1795" w:rsidP="00FE1795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Pr="00B42287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เมาลิดสัมพันธ์</w:t>
      </w:r>
    </w:p>
    <w:tbl>
      <w:tblPr>
        <w:tblStyle w:val="a5"/>
        <w:tblW w:w="9356" w:type="dxa"/>
        <w:tblInd w:w="108" w:type="dxa"/>
        <w:tblLook w:val="04A0"/>
      </w:tblPr>
      <w:tblGrid>
        <w:gridCol w:w="2268"/>
        <w:gridCol w:w="1985"/>
        <w:gridCol w:w="1984"/>
        <w:gridCol w:w="1843"/>
        <w:gridCol w:w="1276"/>
      </w:tblGrid>
      <w:tr w:rsidR="00FE1795" w:rsidRPr="00B42287" w:rsidTr="00987242">
        <w:tc>
          <w:tcPr>
            <w:tcW w:w="4253" w:type="dxa"/>
            <w:gridSpan w:val="2"/>
            <w:shd w:val="clear" w:color="auto" w:fill="F2F2F2" w:themeFill="background1" w:themeFillShade="F2"/>
          </w:tcPr>
          <w:p w:rsidR="00FE1795" w:rsidRPr="00B42287" w:rsidRDefault="00FE1795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FE1795" w:rsidRPr="00B42287" w:rsidRDefault="00FE1795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</w:tcPr>
          <w:p w:rsidR="00FE1795" w:rsidRPr="00B42287" w:rsidRDefault="00FE1795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</w:tcPr>
          <w:p w:rsidR="00FE1795" w:rsidRDefault="00FE1795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E1795" w:rsidRDefault="00FE1795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</w:t>
            </w:r>
          </w:p>
          <w:p w:rsidR="00FE1795" w:rsidRPr="00B42287" w:rsidRDefault="00FE1795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FE1795" w:rsidRPr="00B42287" w:rsidTr="00987242">
        <w:tc>
          <w:tcPr>
            <w:tcW w:w="2268" w:type="dxa"/>
          </w:tcPr>
          <w:p w:rsidR="00FE1795" w:rsidRPr="00B42287" w:rsidRDefault="00FE1795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</w:t>
            </w:r>
            <w:r w:rsidRPr="00B422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985" w:type="dxa"/>
          </w:tcPr>
          <w:p w:rsidR="00FE1795" w:rsidRPr="00B42287" w:rsidRDefault="00FE1795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</w:tc>
        <w:tc>
          <w:tcPr>
            <w:tcW w:w="1984" w:type="dxa"/>
          </w:tcPr>
          <w:p w:rsidR="00FE1795" w:rsidRPr="00B42287" w:rsidRDefault="00FE1795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ตามแผนพัฒนา</w:t>
            </w:r>
          </w:p>
          <w:p w:rsidR="00FE1795" w:rsidRPr="00B42287" w:rsidRDefault="00FE1795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843" w:type="dxa"/>
          </w:tcPr>
          <w:p w:rsidR="00FE1795" w:rsidRPr="00B42287" w:rsidRDefault="00FE1795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  <w:p w:rsidR="00FE1795" w:rsidRPr="00B42287" w:rsidRDefault="00FE1795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FE1795" w:rsidRPr="00B42287" w:rsidRDefault="00FE1795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E1795" w:rsidRPr="00B42287" w:rsidTr="00987242">
        <w:tc>
          <w:tcPr>
            <w:tcW w:w="2268" w:type="dxa"/>
          </w:tcPr>
          <w:p w:rsidR="00FE1795" w:rsidRPr="00B42287" w:rsidRDefault="00FE1795" w:rsidP="00FE1795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ธ.ค. 63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ก.พ.  64</w:t>
            </w:r>
          </w:p>
        </w:tc>
        <w:tc>
          <w:tcPr>
            <w:tcW w:w="1985" w:type="dxa"/>
          </w:tcPr>
          <w:p w:rsidR="00FE1795" w:rsidRPr="00B42287" w:rsidRDefault="00FE1795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ธ.ค. 63 </w:t>
            </w:r>
          </w:p>
        </w:tc>
        <w:tc>
          <w:tcPr>
            <w:tcW w:w="1984" w:type="dxa"/>
          </w:tcPr>
          <w:p w:rsidR="00FE1795" w:rsidRPr="00B42287" w:rsidRDefault="00FE1795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80,000.-</w:t>
            </w:r>
          </w:p>
        </w:tc>
        <w:tc>
          <w:tcPr>
            <w:tcW w:w="1843" w:type="dxa"/>
          </w:tcPr>
          <w:p w:rsidR="00FE1795" w:rsidRPr="00B42287" w:rsidRDefault="00FE1795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78,300.-</w:t>
            </w:r>
          </w:p>
        </w:tc>
        <w:tc>
          <w:tcPr>
            <w:tcW w:w="1276" w:type="dxa"/>
          </w:tcPr>
          <w:p w:rsidR="00FE1795" w:rsidRPr="00B42287" w:rsidRDefault="00FE1795" w:rsidP="00FE1795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97.</w:t>
            </w:r>
            <w:r w:rsidR="007907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88</w:t>
            </w:r>
          </w:p>
        </w:tc>
      </w:tr>
    </w:tbl>
    <w:p w:rsidR="00790701" w:rsidRPr="00790701" w:rsidRDefault="00790701" w:rsidP="00790701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16"/>
          <w:szCs w:val="16"/>
        </w:rPr>
      </w:pPr>
    </w:p>
    <w:p w:rsidR="00790701" w:rsidRPr="00B42287" w:rsidRDefault="00790701" w:rsidP="00790701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Pr="00B42287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ส่งเสริมสนับสนุนภูมิปัญญาท้องถิ่น</w:t>
      </w:r>
    </w:p>
    <w:tbl>
      <w:tblPr>
        <w:tblStyle w:val="a5"/>
        <w:tblW w:w="9356" w:type="dxa"/>
        <w:tblInd w:w="108" w:type="dxa"/>
        <w:tblLook w:val="04A0"/>
      </w:tblPr>
      <w:tblGrid>
        <w:gridCol w:w="2268"/>
        <w:gridCol w:w="1985"/>
        <w:gridCol w:w="1984"/>
        <w:gridCol w:w="1843"/>
        <w:gridCol w:w="1276"/>
      </w:tblGrid>
      <w:tr w:rsidR="00790701" w:rsidRPr="00B42287" w:rsidTr="00987242">
        <w:tc>
          <w:tcPr>
            <w:tcW w:w="4253" w:type="dxa"/>
            <w:gridSpan w:val="2"/>
            <w:shd w:val="clear" w:color="auto" w:fill="F2F2F2" w:themeFill="background1" w:themeFillShade="F2"/>
          </w:tcPr>
          <w:p w:rsidR="00790701" w:rsidRPr="00B42287" w:rsidRDefault="00790701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790701" w:rsidRPr="00B42287" w:rsidRDefault="00790701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</w:tcPr>
          <w:p w:rsidR="00790701" w:rsidRPr="00B42287" w:rsidRDefault="00790701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</w:tcPr>
          <w:p w:rsidR="00790701" w:rsidRDefault="00790701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90701" w:rsidRDefault="00790701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</w:t>
            </w:r>
          </w:p>
          <w:p w:rsidR="00790701" w:rsidRPr="00B42287" w:rsidRDefault="00790701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790701" w:rsidRPr="00B42287" w:rsidTr="00987242">
        <w:tc>
          <w:tcPr>
            <w:tcW w:w="2268" w:type="dxa"/>
          </w:tcPr>
          <w:p w:rsidR="00790701" w:rsidRPr="00B42287" w:rsidRDefault="00790701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</w:t>
            </w:r>
            <w:r w:rsidRPr="00B422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985" w:type="dxa"/>
          </w:tcPr>
          <w:p w:rsidR="00790701" w:rsidRPr="00B42287" w:rsidRDefault="00790701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</w:tc>
        <w:tc>
          <w:tcPr>
            <w:tcW w:w="1984" w:type="dxa"/>
          </w:tcPr>
          <w:p w:rsidR="00790701" w:rsidRPr="00B42287" w:rsidRDefault="00790701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ตามแผนพัฒนา</w:t>
            </w:r>
          </w:p>
          <w:p w:rsidR="00790701" w:rsidRPr="00B42287" w:rsidRDefault="00790701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843" w:type="dxa"/>
          </w:tcPr>
          <w:p w:rsidR="00790701" w:rsidRPr="00B42287" w:rsidRDefault="00790701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  <w:p w:rsidR="00790701" w:rsidRPr="00B42287" w:rsidRDefault="00790701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790701" w:rsidRPr="00B42287" w:rsidRDefault="00790701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90701" w:rsidRPr="00B42287" w:rsidTr="00987242">
        <w:tc>
          <w:tcPr>
            <w:tcW w:w="2268" w:type="dxa"/>
          </w:tcPr>
          <w:p w:rsidR="00790701" w:rsidRPr="00B42287" w:rsidRDefault="00790701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ก.พ.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มี.ค.  64</w:t>
            </w:r>
          </w:p>
        </w:tc>
        <w:tc>
          <w:tcPr>
            <w:tcW w:w="1985" w:type="dxa"/>
          </w:tcPr>
          <w:p w:rsidR="00790701" w:rsidRPr="00B42287" w:rsidRDefault="00790701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มี.ค. 64 </w:t>
            </w:r>
          </w:p>
        </w:tc>
        <w:tc>
          <w:tcPr>
            <w:tcW w:w="1984" w:type="dxa"/>
          </w:tcPr>
          <w:p w:rsidR="00790701" w:rsidRPr="00B42287" w:rsidRDefault="00790701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20,000.-</w:t>
            </w:r>
          </w:p>
        </w:tc>
        <w:tc>
          <w:tcPr>
            <w:tcW w:w="1843" w:type="dxa"/>
          </w:tcPr>
          <w:p w:rsidR="00790701" w:rsidRPr="00B42287" w:rsidRDefault="00790701" w:rsidP="0079070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19,981.-</w:t>
            </w:r>
          </w:p>
        </w:tc>
        <w:tc>
          <w:tcPr>
            <w:tcW w:w="1276" w:type="dxa"/>
          </w:tcPr>
          <w:p w:rsidR="00790701" w:rsidRPr="00B42287" w:rsidRDefault="00790701" w:rsidP="00790701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99.91</w:t>
            </w:r>
          </w:p>
        </w:tc>
      </w:tr>
    </w:tbl>
    <w:p w:rsidR="00AE67E3" w:rsidRPr="002C4A3C" w:rsidRDefault="00AE67E3" w:rsidP="00FE1795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7"/>
        <w:rPr>
          <w:rFonts w:ascii="TH SarabunIT๙" w:hAnsi="TH SarabunIT๙" w:cs="TH SarabunIT๙"/>
          <w:b/>
          <w:bCs/>
          <w:sz w:val="16"/>
          <w:szCs w:val="16"/>
        </w:rPr>
      </w:pPr>
    </w:p>
    <w:p w:rsidR="002C4A3C" w:rsidRPr="00B42287" w:rsidRDefault="002C4A3C" w:rsidP="002C4A3C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Pr="00B42287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จัดซื้ออุปกรณ์กีฬา</w:t>
      </w:r>
    </w:p>
    <w:tbl>
      <w:tblPr>
        <w:tblStyle w:val="a5"/>
        <w:tblW w:w="9356" w:type="dxa"/>
        <w:tblInd w:w="108" w:type="dxa"/>
        <w:tblLook w:val="04A0"/>
      </w:tblPr>
      <w:tblGrid>
        <w:gridCol w:w="2268"/>
        <w:gridCol w:w="1985"/>
        <w:gridCol w:w="1984"/>
        <w:gridCol w:w="1843"/>
        <w:gridCol w:w="1276"/>
      </w:tblGrid>
      <w:tr w:rsidR="002C4A3C" w:rsidRPr="00B42287" w:rsidTr="00987242">
        <w:tc>
          <w:tcPr>
            <w:tcW w:w="4253" w:type="dxa"/>
            <w:gridSpan w:val="2"/>
            <w:shd w:val="clear" w:color="auto" w:fill="F2F2F2" w:themeFill="background1" w:themeFillShade="F2"/>
          </w:tcPr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</w:tcPr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</w:tcPr>
          <w:p w:rsidR="002C4A3C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C4A3C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</w:t>
            </w:r>
          </w:p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2C4A3C" w:rsidRPr="00B42287" w:rsidTr="00987242">
        <w:tc>
          <w:tcPr>
            <w:tcW w:w="2268" w:type="dxa"/>
          </w:tcPr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</w:t>
            </w:r>
            <w:r w:rsidRPr="00B422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985" w:type="dxa"/>
          </w:tcPr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</w:tc>
        <w:tc>
          <w:tcPr>
            <w:tcW w:w="1984" w:type="dxa"/>
          </w:tcPr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ตามแผนพัฒนา</w:t>
            </w:r>
          </w:p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843" w:type="dxa"/>
          </w:tcPr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C4A3C" w:rsidRPr="00B42287" w:rsidTr="00987242">
        <w:tc>
          <w:tcPr>
            <w:tcW w:w="2268" w:type="dxa"/>
          </w:tcPr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ธ.ค. 63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ม.ค.  64</w:t>
            </w:r>
          </w:p>
        </w:tc>
        <w:tc>
          <w:tcPr>
            <w:tcW w:w="1985" w:type="dxa"/>
          </w:tcPr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ม.ค. 64 </w:t>
            </w:r>
          </w:p>
        </w:tc>
        <w:tc>
          <w:tcPr>
            <w:tcW w:w="1984" w:type="dxa"/>
          </w:tcPr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66,500.-</w:t>
            </w:r>
          </w:p>
        </w:tc>
        <w:tc>
          <w:tcPr>
            <w:tcW w:w="1843" w:type="dxa"/>
          </w:tcPr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66,410.-</w:t>
            </w:r>
          </w:p>
        </w:tc>
        <w:tc>
          <w:tcPr>
            <w:tcW w:w="1276" w:type="dxa"/>
          </w:tcPr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99.86</w:t>
            </w:r>
          </w:p>
        </w:tc>
      </w:tr>
    </w:tbl>
    <w:p w:rsidR="002C4A3C" w:rsidRDefault="002C4A3C" w:rsidP="00FE1795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7"/>
        <w:rPr>
          <w:rFonts w:ascii="TH SarabunIT๙" w:hAnsi="TH SarabunIT๙" w:cs="TH SarabunIT๙"/>
          <w:b/>
          <w:bCs/>
          <w:sz w:val="36"/>
          <w:szCs w:val="36"/>
        </w:rPr>
      </w:pPr>
    </w:p>
    <w:p w:rsidR="002C4A3C" w:rsidRDefault="002C4A3C" w:rsidP="00FE1795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7"/>
        <w:rPr>
          <w:rFonts w:ascii="TH SarabunIT๙" w:hAnsi="TH SarabunIT๙" w:cs="TH SarabunIT๙"/>
          <w:b/>
          <w:bCs/>
          <w:sz w:val="36"/>
          <w:szCs w:val="36"/>
        </w:rPr>
      </w:pPr>
    </w:p>
    <w:p w:rsidR="002C4A3C" w:rsidRDefault="002C4A3C" w:rsidP="00FE1795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7"/>
        <w:rPr>
          <w:rFonts w:ascii="TH SarabunIT๙" w:hAnsi="TH SarabunIT๙" w:cs="TH SarabunIT๙"/>
          <w:b/>
          <w:bCs/>
          <w:sz w:val="36"/>
          <w:szCs w:val="36"/>
        </w:rPr>
      </w:pPr>
    </w:p>
    <w:p w:rsidR="00FE1795" w:rsidRPr="00B42287" w:rsidRDefault="00AE67E3" w:rsidP="00FE1795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7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3.3</w:t>
      </w:r>
      <w:r w:rsidRPr="00B42287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B42287">
        <w:rPr>
          <w:rFonts w:ascii="TH SarabunIT๙" w:hAnsi="TH SarabunIT๙" w:cs="TH SarabunIT๙"/>
          <w:b/>
          <w:bCs/>
          <w:sz w:val="36"/>
          <w:szCs w:val="36"/>
          <w:cs/>
        </w:rPr>
        <w:t>แผนงาน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สาธารณสุข</w:t>
      </w:r>
    </w:p>
    <w:p w:rsidR="00AE67E3" w:rsidRPr="00B42287" w:rsidRDefault="00AE67E3" w:rsidP="00AE67E3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B42287">
        <w:rPr>
          <w:rFonts w:ascii="TH SarabunIT๙" w:hAnsi="TH SarabunIT๙" w:cs="TH SarabunIT๙"/>
          <w:sz w:val="32"/>
          <w:szCs w:val="32"/>
          <w:cs/>
        </w:rPr>
        <w:t xml:space="preserve"> 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สัตว์ปลอดโรคคนปลอดภัยจากโรคพิษสุนัขบ้าตามปณิธานศาสตราจารย์ ดร.สมเด็จเจ้าน้องนางเธอเจ้าฟ้าจุฬาภรณ์วลักลักษณ์อัครราชกุมารีพรมพระศรีสวางควัฒน วรขัติยราชนารี</w:t>
      </w:r>
    </w:p>
    <w:tbl>
      <w:tblPr>
        <w:tblStyle w:val="a5"/>
        <w:tblW w:w="9356" w:type="dxa"/>
        <w:tblInd w:w="108" w:type="dxa"/>
        <w:tblLook w:val="04A0"/>
      </w:tblPr>
      <w:tblGrid>
        <w:gridCol w:w="2268"/>
        <w:gridCol w:w="1985"/>
        <w:gridCol w:w="1984"/>
        <w:gridCol w:w="1843"/>
        <w:gridCol w:w="1276"/>
      </w:tblGrid>
      <w:tr w:rsidR="00AE67E3" w:rsidRPr="00B42287" w:rsidTr="00987242">
        <w:tc>
          <w:tcPr>
            <w:tcW w:w="4253" w:type="dxa"/>
            <w:gridSpan w:val="2"/>
            <w:shd w:val="clear" w:color="auto" w:fill="F2F2F2" w:themeFill="background1" w:themeFillShade="F2"/>
          </w:tcPr>
          <w:p w:rsidR="00AE67E3" w:rsidRPr="00B42287" w:rsidRDefault="00AE67E3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AE67E3" w:rsidRPr="00B42287" w:rsidRDefault="00AE67E3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</w:tcPr>
          <w:p w:rsidR="00AE67E3" w:rsidRPr="00B42287" w:rsidRDefault="00AE67E3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</w:tcPr>
          <w:p w:rsidR="00AE67E3" w:rsidRDefault="00AE67E3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E67E3" w:rsidRDefault="00AE67E3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</w:t>
            </w:r>
          </w:p>
          <w:p w:rsidR="00AE67E3" w:rsidRPr="00B42287" w:rsidRDefault="00AE67E3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AE67E3" w:rsidRPr="00B42287" w:rsidTr="00987242">
        <w:tc>
          <w:tcPr>
            <w:tcW w:w="2268" w:type="dxa"/>
          </w:tcPr>
          <w:p w:rsidR="00AE67E3" w:rsidRPr="00B42287" w:rsidRDefault="00AE67E3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</w:t>
            </w:r>
            <w:r w:rsidRPr="00B422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985" w:type="dxa"/>
          </w:tcPr>
          <w:p w:rsidR="00AE67E3" w:rsidRPr="00B42287" w:rsidRDefault="00AE67E3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</w:tc>
        <w:tc>
          <w:tcPr>
            <w:tcW w:w="1984" w:type="dxa"/>
          </w:tcPr>
          <w:p w:rsidR="00AE67E3" w:rsidRPr="00B42287" w:rsidRDefault="00AE67E3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ตามแผนพัฒนา</w:t>
            </w:r>
          </w:p>
          <w:p w:rsidR="00AE67E3" w:rsidRPr="00B42287" w:rsidRDefault="00AE67E3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843" w:type="dxa"/>
          </w:tcPr>
          <w:p w:rsidR="00AE67E3" w:rsidRPr="00B42287" w:rsidRDefault="00AE67E3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  <w:p w:rsidR="00AE67E3" w:rsidRPr="00B42287" w:rsidRDefault="00AE67E3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AE67E3" w:rsidRPr="00B42287" w:rsidRDefault="00AE67E3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E67E3" w:rsidRPr="00B42287" w:rsidTr="00987242">
        <w:tc>
          <w:tcPr>
            <w:tcW w:w="2268" w:type="dxa"/>
          </w:tcPr>
          <w:p w:rsidR="00AE67E3" w:rsidRPr="00B42287" w:rsidRDefault="00AE67E3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มี.ค.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พ.ค.  64</w:t>
            </w:r>
          </w:p>
        </w:tc>
        <w:tc>
          <w:tcPr>
            <w:tcW w:w="1985" w:type="dxa"/>
          </w:tcPr>
          <w:p w:rsidR="00AE67E3" w:rsidRPr="00B42287" w:rsidRDefault="00AE67E3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เม.ย. 64 </w:t>
            </w:r>
          </w:p>
        </w:tc>
        <w:tc>
          <w:tcPr>
            <w:tcW w:w="1984" w:type="dxa"/>
          </w:tcPr>
          <w:p w:rsidR="00AE67E3" w:rsidRPr="00B42287" w:rsidRDefault="00AE67E3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11,600.-</w:t>
            </w:r>
          </w:p>
        </w:tc>
        <w:tc>
          <w:tcPr>
            <w:tcW w:w="1843" w:type="dxa"/>
          </w:tcPr>
          <w:p w:rsidR="00AE67E3" w:rsidRPr="00B42287" w:rsidRDefault="00AE67E3" w:rsidP="00AE67E3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11,600.-</w:t>
            </w:r>
          </w:p>
        </w:tc>
        <w:tc>
          <w:tcPr>
            <w:tcW w:w="1276" w:type="dxa"/>
          </w:tcPr>
          <w:p w:rsidR="00AE67E3" w:rsidRPr="00B42287" w:rsidRDefault="00AE67E3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</w:tbl>
    <w:p w:rsidR="002C4A3C" w:rsidRPr="002C4A3C" w:rsidRDefault="002C4A3C" w:rsidP="002C4A3C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16"/>
          <w:szCs w:val="16"/>
        </w:rPr>
      </w:pPr>
    </w:p>
    <w:p w:rsidR="002C4A3C" w:rsidRPr="00B42287" w:rsidRDefault="002C4A3C" w:rsidP="002C4A3C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B42287">
        <w:rPr>
          <w:rFonts w:ascii="TH SarabunIT๙" w:hAnsi="TH SarabunIT๙" w:cs="TH SarabunIT๙"/>
          <w:sz w:val="32"/>
          <w:szCs w:val="32"/>
          <w:cs/>
        </w:rPr>
        <w:t xml:space="preserve"> 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จัดการขยะมูลฝอยแบบบูรณาการตำบลป่าบอน</w:t>
      </w:r>
    </w:p>
    <w:tbl>
      <w:tblPr>
        <w:tblStyle w:val="a5"/>
        <w:tblW w:w="9356" w:type="dxa"/>
        <w:tblInd w:w="108" w:type="dxa"/>
        <w:tblLook w:val="04A0"/>
      </w:tblPr>
      <w:tblGrid>
        <w:gridCol w:w="2268"/>
        <w:gridCol w:w="1985"/>
        <w:gridCol w:w="1984"/>
        <w:gridCol w:w="1843"/>
        <w:gridCol w:w="1276"/>
      </w:tblGrid>
      <w:tr w:rsidR="002C4A3C" w:rsidRPr="00B42287" w:rsidTr="00987242">
        <w:tc>
          <w:tcPr>
            <w:tcW w:w="4253" w:type="dxa"/>
            <w:gridSpan w:val="2"/>
            <w:shd w:val="clear" w:color="auto" w:fill="F2F2F2" w:themeFill="background1" w:themeFillShade="F2"/>
          </w:tcPr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</w:tcPr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</w:tcPr>
          <w:p w:rsidR="002C4A3C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C4A3C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</w:t>
            </w:r>
          </w:p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2C4A3C" w:rsidRPr="00B42287" w:rsidTr="00987242">
        <w:tc>
          <w:tcPr>
            <w:tcW w:w="2268" w:type="dxa"/>
          </w:tcPr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</w:t>
            </w:r>
            <w:r w:rsidRPr="00B422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985" w:type="dxa"/>
          </w:tcPr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</w:tc>
        <w:tc>
          <w:tcPr>
            <w:tcW w:w="1984" w:type="dxa"/>
          </w:tcPr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ตามแผนพัฒนา</w:t>
            </w:r>
          </w:p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843" w:type="dxa"/>
          </w:tcPr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C4A3C" w:rsidRPr="00B42287" w:rsidTr="00987242">
        <w:tc>
          <w:tcPr>
            <w:tcW w:w="2268" w:type="dxa"/>
          </w:tcPr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  64</w:t>
            </w:r>
          </w:p>
        </w:tc>
        <w:tc>
          <w:tcPr>
            <w:tcW w:w="1985" w:type="dxa"/>
          </w:tcPr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ม.ค.  64  </w:t>
            </w:r>
          </w:p>
        </w:tc>
        <w:tc>
          <w:tcPr>
            <w:tcW w:w="1984" w:type="dxa"/>
          </w:tcPr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15,000.-</w:t>
            </w:r>
          </w:p>
        </w:tc>
        <w:tc>
          <w:tcPr>
            <w:tcW w:w="1843" w:type="dxa"/>
          </w:tcPr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13,800.-</w:t>
            </w:r>
          </w:p>
        </w:tc>
        <w:tc>
          <w:tcPr>
            <w:tcW w:w="1276" w:type="dxa"/>
          </w:tcPr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</w:t>
            </w:r>
          </w:p>
        </w:tc>
      </w:tr>
    </w:tbl>
    <w:p w:rsidR="001531B9" w:rsidRPr="001531B9" w:rsidRDefault="001531B9" w:rsidP="001531B9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16"/>
          <w:szCs w:val="16"/>
        </w:rPr>
      </w:pPr>
    </w:p>
    <w:p w:rsidR="001531B9" w:rsidRPr="00B42287" w:rsidRDefault="001531B9" w:rsidP="001531B9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42287">
        <w:rPr>
          <w:rFonts w:ascii="TH SarabunIT๙" w:hAnsi="TH SarabunIT๙" w:cs="TH SarabunIT๙"/>
          <w:sz w:val="32"/>
          <w:szCs w:val="32"/>
          <w:cs/>
        </w:rPr>
        <w:t xml:space="preserve"> 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เงินสมทบหลักประกันสุขภาพในระดับท้องถิ่น</w:t>
      </w:r>
    </w:p>
    <w:tbl>
      <w:tblPr>
        <w:tblStyle w:val="a5"/>
        <w:tblW w:w="9356" w:type="dxa"/>
        <w:tblInd w:w="108" w:type="dxa"/>
        <w:tblLook w:val="04A0"/>
      </w:tblPr>
      <w:tblGrid>
        <w:gridCol w:w="2268"/>
        <w:gridCol w:w="1985"/>
        <w:gridCol w:w="1984"/>
        <w:gridCol w:w="1843"/>
        <w:gridCol w:w="1276"/>
      </w:tblGrid>
      <w:tr w:rsidR="001531B9" w:rsidRPr="00B42287" w:rsidTr="008258F8">
        <w:tc>
          <w:tcPr>
            <w:tcW w:w="4253" w:type="dxa"/>
            <w:gridSpan w:val="2"/>
            <w:shd w:val="clear" w:color="auto" w:fill="F2F2F2" w:themeFill="background1" w:themeFillShade="F2"/>
          </w:tcPr>
          <w:p w:rsidR="001531B9" w:rsidRPr="00B42287" w:rsidRDefault="001531B9" w:rsidP="008258F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1531B9" w:rsidRPr="00B42287" w:rsidRDefault="001531B9" w:rsidP="008258F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</w:tcPr>
          <w:p w:rsidR="001531B9" w:rsidRPr="00B42287" w:rsidRDefault="001531B9" w:rsidP="008258F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</w:tcPr>
          <w:p w:rsidR="001531B9" w:rsidRDefault="001531B9" w:rsidP="008258F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531B9" w:rsidRDefault="001531B9" w:rsidP="008258F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</w:t>
            </w:r>
          </w:p>
          <w:p w:rsidR="001531B9" w:rsidRPr="00B42287" w:rsidRDefault="001531B9" w:rsidP="008258F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1531B9" w:rsidRPr="00B42287" w:rsidTr="008258F8">
        <w:tc>
          <w:tcPr>
            <w:tcW w:w="2268" w:type="dxa"/>
          </w:tcPr>
          <w:p w:rsidR="001531B9" w:rsidRPr="00B42287" w:rsidRDefault="001531B9" w:rsidP="008258F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</w:t>
            </w:r>
            <w:r w:rsidRPr="00B422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985" w:type="dxa"/>
          </w:tcPr>
          <w:p w:rsidR="001531B9" w:rsidRPr="00B42287" w:rsidRDefault="001531B9" w:rsidP="008258F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</w:tc>
        <w:tc>
          <w:tcPr>
            <w:tcW w:w="1984" w:type="dxa"/>
          </w:tcPr>
          <w:p w:rsidR="001531B9" w:rsidRPr="00B42287" w:rsidRDefault="001531B9" w:rsidP="008258F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ตามแผนพัฒนา</w:t>
            </w:r>
          </w:p>
          <w:p w:rsidR="001531B9" w:rsidRPr="00B42287" w:rsidRDefault="001531B9" w:rsidP="008258F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843" w:type="dxa"/>
          </w:tcPr>
          <w:p w:rsidR="001531B9" w:rsidRPr="00B42287" w:rsidRDefault="001531B9" w:rsidP="008258F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  <w:p w:rsidR="001531B9" w:rsidRPr="00B42287" w:rsidRDefault="001531B9" w:rsidP="008258F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1531B9" w:rsidRPr="00B42287" w:rsidRDefault="001531B9" w:rsidP="008258F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531B9" w:rsidRPr="00B42287" w:rsidTr="008258F8">
        <w:tc>
          <w:tcPr>
            <w:tcW w:w="2268" w:type="dxa"/>
          </w:tcPr>
          <w:p w:rsidR="001531B9" w:rsidRPr="00B42287" w:rsidRDefault="001531B9" w:rsidP="008258F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พ.ค.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มิ.ย.  64</w:t>
            </w:r>
          </w:p>
        </w:tc>
        <w:tc>
          <w:tcPr>
            <w:tcW w:w="1985" w:type="dxa"/>
          </w:tcPr>
          <w:p w:rsidR="001531B9" w:rsidRPr="00B42287" w:rsidRDefault="001531B9" w:rsidP="008258F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ก.พ.  64  </w:t>
            </w:r>
          </w:p>
        </w:tc>
        <w:tc>
          <w:tcPr>
            <w:tcW w:w="1984" w:type="dxa"/>
          </w:tcPr>
          <w:p w:rsidR="001531B9" w:rsidRPr="00B42287" w:rsidRDefault="001531B9" w:rsidP="008258F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77,400.-</w:t>
            </w:r>
          </w:p>
        </w:tc>
        <w:tc>
          <w:tcPr>
            <w:tcW w:w="1843" w:type="dxa"/>
          </w:tcPr>
          <w:p w:rsidR="001531B9" w:rsidRPr="00B42287" w:rsidRDefault="001531B9" w:rsidP="008258F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77,400.-</w:t>
            </w:r>
          </w:p>
        </w:tc>
        <w:tc>
          <w:tcPr>
            <w:tcW w:w="1276" w:type="dxa"/>
          </w:tcPr>
          <w:p w:rsidR="001531B9" w:rsidRPr="00B42287" w:rsidRDefault="001531B9" w:rsidP="008258F8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</w:tbl>
    <w:p w:rsidR="0013117E" w:rsidRDefault="0013117E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784680" w:rsidRPr="00784680" w:rsidRDefault="00784680" w:rsidP="00784680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7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3.4</w:t>
      </w:r>
      <w:r w:rsidRPr="00B42287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B42287">
        <w:rPr>
          <w:rFonts w:ascii="TH SarabunIT๙" w:hAnsi="TH SarabunIT๙" w:cs="TH SarabunIT๙"/>
          <w:b/>
          <w:bCs/>
          <w:sz w:val="36"/>
          <w:szCs w:val="36"/>
          <w:cs/>
        </w:rPr>
        <w:t>แผนงาน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งบกลาง</w:t>
      </w:r>
    </w:p>
    <w:p w:rsidR="00AE67E3" w:rsidRPr="00B42287" w:rsidRDefault="00AE67E3" w:rsidP="00AE67E3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784680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 w:rsidR="00784680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B42287">
        <w:rPr>
          <w:rFonts w:ascii="TH SarabunIT๙" w:hAnsi="TH SarabunIT๙" w:cs="TH SarabunIT๙"/>
          <w:sz w:val="32"/>
          <w:szCs w:val="32"/>
          <w:cs/>
        </w:rPr>
        <w:t xml:space="preserve">  โครงการ</w:t>
      </w:r>
      <w:r w:rsidR="00346C9E">
        <w:rPr>
          <w:rFonts w:ascii="TH SarabunIT๙" w:hAnsi="TH SarabunIT๙" w:cs="TH SarabunIT๙" w:hint="cs"/>
          <w:sz w:val="32"/>
          <w:szCs w:val="32"/>
          <w:cs/>
        </w:rPr>
        <w:t>สร้างหลักประกันด้านรายได้แก่ผู้สูงอายุ</w:t>
      </w:r>
    </w:p>
    <w:tbl>
      <w:tblPr>
        <w:tblStyle w:val="a5"/>
        <w:tblW w:w="9356" w:type="dxa"/>
        <w:tblInd w:w="108" w:type="dxa"/>
        <w:tblLook w:val="04A0"/>
      </w:tblPr>
      <w:tblGrid>
        <w:gridCol w:w="2268"/>
        <w:gridCol w:w="1985"/>
        <w:gridCol w:w="1984"/>
        <w:gridCol w:w="1843"/>
        <w:gridCol w:w="1276"/>
      </w:tblGrid>
      <w:tr w:rsidR="00AE67E3" w:rsidRPr="00B42287" w:rsidTr="00987242">
        <w:tc>
          <w:tcPr>
            <w:tcW w:w="4253" w:type="dxa"/>
            <w:gridSpan w:val="2"/>
            <w:shd w:val="clear" w:color="auto" w:fill="F2F2F2" w:themeFill="background1" w:themeFillShade="F2"/>
          </w:tcPr>
          <w:p w:rsidR="00AE67E3" w:rsidRPr="00B42287" w:rsidRDefault="00AE67E3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AE67E3" w:rsidRPr="00B42287" w:rsidRDefault="00AE67E3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</w:tcPr>
          <w:p w:rsidR="00AE67E3" w:rsidRPr="00B42287" w:rsidRDefault="00AE67E3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</w:tcPr>
          <w:p w:rsidR="00AE67E3" w:rsidRDefault="00AE67E3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E67E3" w:rsidRDefault="00AE67E3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</w:t>
            </w:r>
          </w:p>
          <w:p w:rsidR="00AE67E3" w:rsidRPr="00B42287" w:rsidRDefault="00AE67E3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AE67E3" w:rsidRPr="00B42287" w:rsidTr="00987242">
        <w:tc>
          <w:tcPr>
            <w:tcW w:w="2268" w:type="dxa"/>
          </w:tcPr>
          <w:p w:rsidR="00AE67E3" w:rsidRPr="00B42287" w:rsidRDefault="00AE67E3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</w:t>
            </w:r>
            <w:r w:rsidRPr="00B422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985" w:type="dxa"/>
          </w:tcPr>
          <w:p w:rsidR="00AE67E3" w:rsidRPr="00B42287" w:rsidRDefault="00AE67E3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</w:tc>
        <w:tc>
          <w:tcPr>
            <w:tcW w:w="1984" w:type="dxa"/>
          </w:tcPr>
          <w:p w:rsidR="00AE67E3" w:rsidRPr="00B42287" w:rsidRDefault="00AE67E3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ตามแผนพัฒนา</w:t>
            </w:r>
          </w:p>
          <w:p w:rsidR="00AE67E3" w:rsidRPr="00B42287" w:rsidRDefault="00AE67E3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843" w:type="dxa"/>
          </w:tcPr>
          <w:p w:rsidR="00AE67E3" w:rsidRPr="00B42287" w:rsidRDefault="00AE67E3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  <w:p w:rsidR="00AE67E3" w:rsidRPr="00B42287" w:rsidRDefault="00AE67E3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AE67E3" w:rsidRPr="00B42287" w:rsidRDefault="00AE67E3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E67E3" w:rsidRPr="00B42287" w:rsidTr="00987242">
        <w:tc>
          <w:tcPr>
            <w:tcW w:w="2268" w:type="dxa"/>
          </w:tcPr>
          <w:p w:rsidR="00574550" w:rsidRDefault="00574550" w:rsidP="00574550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- ธ.ค.63 , </w:t>
            </w:r>
          </w:p>
          <w:p w:rsidR="00AE67E3" w:rsidRPr="00B42287" w:rsidRDefault="00574550" w:rsidP="00574550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ม.ค. - ก.ย. 64 </w:t>
            </w:r>
          </w:p>
        </w:tc>
        <w:tc>
          <w:tcPr>
            <w:tcW w:w="1985" w:type="dxa"/>
          </w:tcPr>
          <w:p w:rsidR="00574550" w:rsidRDefault="00574550" w:rsidP="00574550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- ธ.ค.63 , </w:t>
            </w:r>
          </w:p>
          <w:p w:rsidR="00AE67E3" w:rsidRPr="00B42287" w:rsidRDefault="00574550" w:rsidP="00574550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ม.ค. - ก.ย. 64 </w:t>
            </w:r>
            <w:r w:rsidR="00AE67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984" w:type="dxa"/>
          </w:tcPr>
          <w:p w:rsidR="00AE67E3" w:rsidRPr="00B42287" w:rsidRDefault="0057455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3,226,000.-</w:t>
            </w:r>
          </w:p>
        </w:tc>
        <w:tc>
          <w:tcPr>
            <w:tcW w:w="1843" w:type="dxa"/>
          </w:tcPr>
          <w:p w:rsidR="00AE67E3" w:rsidRPr="00B42287" w:rsidRDefault="0057455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3,035,600.-</w:t>
            </w:r>
          </w:p>
        </w:tc>
        <w:tc>
          <w:tcPr>
            <w:tcW w:w="1276" w:type="dxa"/>
          </w:tcPr>
          <w:p w:rsidR="00AE67E3" w:rsidRPr="00B42287" w:rsidRDefault="00AE67E3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5745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5745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</w:tr>
    </w:tbl>
    <w:p w:rsidR="00574550" w:rsidRPr="00574550" w:rsidRDefault="00574550" w:rsidP="00574550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16"/>
          <w:szCs w:val="16"/>
        </w:rPr>
      </w:pPr>
    </w:p>
    <w:p w:rsidR="00574550" w:rsidRPr="00B42287" w:rsidRDefault="00574550" w:rsidP="00574550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784680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 w:rsidR="00784680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B42287">
        <w:rPr>
          <w:rFonts w:ascii="TH SarabunIT๙" w:hAnsi="TH SarabunIT๙" w:cs="TH SarabunIT๙"/>
          <w:sz w:val="32"/>
          <w:szCs w:val="32"/>
          <w:cs/>
        </w:rPr>
        <w:t xml:space="preserve">  โครงการ</w:t>
      </w:r>
      <w:r w:rsidR="00444830">
        <w:rPr>
          <w:rFonts w:ascii="TH SarabunIT๙" w:hAnsi="TH SarabunIT๙" w:cs="TH SarabunIT๙" w:hint="cs"/>
          <w:sz w:val="32"/>
          <w:szCs w:val="32"/>
          <w:cs/>
        </w:rPr>
        <w:t>เบี้ยเสริมสร้างสวัสดิการทางสังคมให้แก่ผู้พิการหรือทุพพลภาพ</w:t>
      </w:r>
    </w:p>
    <w:tbl>
      <w:tblPr>
        <w:tblStyle w:val="a5"/>
        <w:tblW w:w="9356" w:type="dxa"/>
        <w:tblInd w:w="108" w:type="dxa"/>
        <w:tblLook w:val="04A0"/>
      </w:tblPr>
      <w:tblGrid>
        <w:gridCol w:w="2268"/>
        <w:gridCol w:w="1985"/>
        <w:gridCol w:w="1984"/>
        <w:gridCol w:w="1843"/>
        <w:gridCol w:w="1276"/>
      </w:tblGrid>
      <w:tr w:rsidR="00574550" w:rsidRPr="00B42287" w:rsidTr="00987242">
        <w:tc>
          <w:tcPr>
            <w:tcW w:w="4253" w:type="dxa"/>
            <w:gridSpan w:val="2"/>
            <w:shd w:val="clear" w:color="auto" w:fill="F2F2F2" w:themeFill="background1" w:themeFillShade="F2"/>
          </w:tcPr>
          <w:p w:rsidR="00574550" w:rsidRPr="00B42287" w:rsidRDefault="0057455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574550" w:rsidRPr="00B42287" w:rsidRDefault="0057455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</w:tcPr>
          <w:p w:rsidR="00574550" w:rsidRPr="00B42287" w:rsidRDefault="0057455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</w:tcPr>
          <w:p w:rsidR="00574550" w:rsidRDefault="0057455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74550" w:rsidRDefault="0057455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</w:t>
            </w:r>
          </w:p>
          <w:p w:rsidR="00574550" w:rsidRPr="00B42287" w:rsidRDefault="0057455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574550" w:rsidRPr="00B42287" w:rsidTr="00987242">
        <w:tc>
          <w:tcPr>
            <w:tcW w:w="2268" w:type="dxa"/>
          </w:tcPr>
          <w:p w:rsidR="00574550" w:rsidRPr="00B42287" w:rsidRDefault="0057455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</w:t>
            </w:r>
            <w:r w:rsidRPr="00B422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985" w:type="dxa"/>
          </w:tcPr>
          <w:p w:rsidR="00574550" w:rsidRPr="00B42287" w:rsidRDefault="0057455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</w:tc>
        <w:tc>
          <w:tcPr>
            <w:tcW w:w="1984" w:type="dxa"/>
          </w:tcPr>
          <w:p w:rsidR="00574550" w:rsidRPr="00B42287" w:rsidRDefault="0057455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ตามแผนพัฒนา</w:t>
            </w:r>
          </w:p>
          <w:p w:rsidR="00574550" w:rsidRPr="00B42287" w:rsidRDefault="0057455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843" w:type="dxa"/>
          </w:tcPr>
          <w:p w:rsidR="00574550" w:rsidRPr="00B42287" w:rsidRDefault="0057455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  <w:p w:rsidR="00574550" w:rsidRPr="00B42287" w:rsidRDefault="0057455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574550" w:rsidRPr="00B42287" w:rsidRDefault="0057455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74550" w:rsidRPr="00B42287" w:rsidTr="00987242">
        <w:tc>
          <w:tcPr>
            <w:tcW w:w="2268" w:type="dxa"/>
          </w:tcPr>
          <w:p w:rsidR="00574550" w:rsidRDefault="0057455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- ธ.ค.63 , </w:t>
            </w:r>
          </w:p>
          <w:p w:rsidR="00574550" w:rsidRPr="00B42287" w:rsidRDefault="0057455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ม.ค. - ก.ย. 64 </w:t>
            </w:r>
          </w:p>
        </w:tc>
        <w:tc>
          <w:tcPr>
            <w:tcW w:w="1985" w:type="dxa"/>
          </w:tcPr>
          <w:p w:rsidR="00574550" w:rsidRDefault="0057455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- ธ.ค.63 , </w:t>
            </w:r>
          </w:p>
          <w:p w:rsidR="00574550" w:rsidRPr="00B42287" w:rsidRDefault="0057455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ม.ค. - ก.ย. 64  </w:t>
            </w:r>
          </w:p>
        </w:tc>
        <w:tc>
          <w:tcPr>
            <w:tcW w:w="1984" w:type="dxa"/>
          </w:tcPr>
          <w:p w:rsidR="00574550" w:rsidRPr="00B42287" w:rsidRDefault="0057455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,209,600.-</w:t>
            </w:r>
          </w:p>
        </w:tc>
        <w:tc>
          <w:tcPr>
            <w:tcW w:w="1843" w:type="dxa"/>
          </w:tcPr>
          <w:p w:rsidR="00574550" w:rsidRPr="00B42287" w:rsidRDefault="0057455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1,064,200.-.-</w:t>
            </w:r>
          </w:p>
        </w:tc>
        <w:tc>
          <w:tcPr>
            <w:tcW w:w="1276" w:type="dxa"/>
          </w:tcPr>
          <w:p w:rsidR="00574550" w:rsidRPr="00B42287" w:rsidRDefault="0057455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87.98</w:t>
            </w:r>
          </w:p>
        </w:tc>
      </w:tr>
    </w:tbl>
    <w:p w:rsidR="0013117E" w:rsidRDefault="00784680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</w:p>
    <w:p w:rsidR="00784680" w:rsidRPr="00784680" w:rsidRDefault="00784680" w:rsidP="00784680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7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3.5</w:t>
      </w:r>
      <w:r w:rsidRPr="00B42287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B42287">
        <w:rPr>
          <w:rFonts w:ascii="TH SarabunIT๙" w:hAnsi="TH SarabunIT๙" w:cs="TH SarabunIT๙"/>
          <w:b/>
          <w:bCs/>
          <w:sz w:val="36"/>
          <w:szCs w:val="36"/>
          <w:cs/>
        </w:rPr>
        <w:t>แผนงาน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สร้างความเข้มแข็งของชุมชน</w:t>
      </w:r>
    </w:p>
    <w:p w:rsidR="00784680" w:rsidRPr="00B42287" w:rsidRDefault="00784680" w:rsidP="00784680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3.5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Pr="00B42287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พัฒนาคุณภาพชีวิตผู้สูงอายุ คนพิการ</w:t>
      </w:r>
    </w:p>
    <w:tbl>
      <w:tblPr>
        <w:tblStyle w:val="a5"/>
        <w:tblW w:w="9356" w:type="dxa"/>
        <w:tblInd w:w="108" w:type="dxa"/>
        <w:tblLook w:val="04A0"/>
      </w:tblPr>
      <w:tblGrid>
        <w:gridCol w:w="2268"/>
        <w:gridCol w:w="1985"/>
        <w:gridCol w:w="1984"/>
        <w:gridCol w:w="1843"/>
        <w:gridCol w:w="1276"/>
      </w:tblGrid>
      <w:tr w:rsidR="00784680" w:rsidRPr="00B42287" w:rsidTr="00987242">
        <w:tc>
          <w:tcPr>
            <w:tcW w:w="4253" w:type="dxa"/>
            <w:gridSpan w:val="2"/>
            <w:shd w:val="clear" w:color="auto" w:fill="F2F2F2" w:themeFill="background1" w:themeFillShade="F2"/>
          </w:tcPr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</w:tcPr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</w:tcPr>
          <w:p w:rsidR="00784680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84680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</w:t>
            </w:r>
          </w:p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784680" w:rsidRPr="00B42287" w:rsidTr="00987242">
        <w:tc>
          <w:tcPr>
            <w:tcW w:w="2268" w:type="dxa"/>
          </w:tcPr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</w:t>
            </w:r>
            <w:r w:rsidRPr="00B422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985" w:type="dxa"/>
          </w:tcPr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</w:tc>
        <w:tc>
          <w:tcPr>
            <w:tcW w:w="1984" w:type="dxa"/>
          </w:tcPr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ตามแผนพัฒนา</w:t>
            </w:r>
          </w:p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843" w:type="dxa"/>
          </w:tcPr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84680" w:rsidRPr="00B42287" w:rsidTr="00987242">
        <w:tc>
          <w:tcPr>
            <w:tcW w:w="2268" w:type="dxa"/>
          </w:tcPr>
          <w:p w:rsidR="00784680" w:rsidRPr="00B42287" w:rsidRDefault="00784680" w:rsidP="00784680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 - ก.พ.    64</w:t>
            </w:r>
          </w:p>
        </w:tc>
        <w:tc>
          <w:tcPr>
            <w:tcW w:w="1985" w:type="dxa"/>
          </w:tcPr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ม.ค. 64 </w:t>
            </w:r>
          </w:p>
        </w:tc>
        <w:tc>
          <w:tcPr>
            <w:tcW w:w="1984" w:type="dxa"/>
          </w:tcPr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16,000.-</w:t>
            </w:r>
          </w:p>
        </w:tc>
        <w:tc>
          <w:tcPr>
            <w:tcW w:w="1843" w:type="dxa"/>
          </w:tcPr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15,950.-</w:t>
            </w:r>
          </w:p>
        </w:tc>
        <w:tc>
          <w:tcPr>
            <w:tcW w:w="1276" w:type="dxa"/>
          </w:tcPr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99.69</w:t>
            </w:r>
          </w:p>
        </w:tc>
      </w:tr>
    </w:tbl>
    <w:p w:rsidR="00784680" w:rsidRPr="00784680" w:rsidRDefault="00784680" w:rsidP="00784680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16"/>
          <w:szCs w:val="16"/>
        </w:rPr>
      </w:pPr>
    </w:p>
    <w:p w:rsidR="00784680" w:rsidRPr="00B42287" w:rsidRDefault="00784680" w:rsidP="00784680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3.5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Pr="00B42287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สร้างภูมิคุ้มกันเฝ้าระวังต้านภัยยาเสพติด</w:t>
      </w:r>
    </w:p>
    <w:tbl>
      <w:tblPr>
        <w:tblStyle w:val="a5"/>
        <w:tblW w:w="9356" w:type="dxa"/>
        <w:tblInd w:w="108" w:type="dxa"/>
        <w:tblLook w:val="04A0"/>
      </w:tblPr>
      <w:tblGrid>
        <w:gridCol w:w="2268"/>
        <w:gridCol w:w="1985"/>
        <w:gridCol w:w="1984"/>
        <w:gridCol w:w="1843"/>
        <w:gridCol w:w="1276"/>
      </w:tblGrid>
      <w:tr w:rsidR="00784680" w:rsidRPr="00B42287" w:rsidTr="00987242">
        <w:tc>
          <w:tcPr>
            <w:tcW w:w="4253" w:type="dxa"/>
            <w:gridSpan w:val="2"/>
            <w:shd w:val="clear" w:color="auto" w:fill="F2F2F2" w:themeFill="background1" w:themeFillShade="F2"/>
          </w:tcPr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</w:tcPr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</w:tcPr>
          <w:p w:rsidR="00784680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84680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</w:t>
            </w:r>
          </w:p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784680" w:rsidRPr="00B42287" w:rsidTr="00987242">
        <w:tc>
          <w:tcPr>
            <w:tcW w:w="2268" w:type="dxa"/>
          </w:tcPr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</w:t>
            </w:r>
            <w:r w:rsidRPr="00B422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985" w:type="dxa"/>
          </w:tcPr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</w:tc>
        <w:tc>
          <w:tcPr>
            <w:tcW w:w="1984" w:type="dxa"/>
          </w:tcPr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ตามแผนพัฒนา</w:t>
            </w:r>
          </w:p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843" w:type="dxa"/>
          </w:tcPr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84680" w:rsidRPr="00B42287" w:rsidTr="00987242">
        <w:tc>
          <w:tcPr>
            <w:tcW w:w="2268" w:type="dxa"/>
          </w:tcPr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    64</w:t>
            </w:r>
          </w:p>
        </w:tc>
        <w:tc>
          <w:tcPr>
            <w:tcW w:w="1985" w:type="dxa"/>
          </w:tcPr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ก.พ.   64 </w:t>
            </w:r>
          </w:p>
        </w:tc>
        <w:tc>
          <w:tcPr>
            <w:tcW w:w="1984" w:type="dxa"/>
          </w:tcPr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50,000.-</w:t>
            </w:r>
          </w:p>
        </w:tc>
        <w:tc>
          <w:tcPr>
            <w:tcW w:w="1843" w:type="dxa"/>
          </w:tcPr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30,186.-</w:t>
            </w:r>
          </w:p>
        </w:tc>
        <w:tc>
          <w:tcPr>
            <w:tcW w:w="1276" w:type="dxa"/>
          </w:tcPr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60.37</w:t>
            </w:r>
          </w:p>
        </w:tc>
      </w:tr>
    </w:tbl>
    <w:p w:rsidR="00574550" w:rsidRDefault="00574550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574550" w:rsidRDefault="00784680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/>
          <w:b/>
          <w:bCs/>
          <w:sz w:val="36"/>
          <w:szCs w:val="36"/>
        </w:rPr>
      </w:pPr>
      <w:r w:rsidRPr="00784680">
        <w:rPr>
          <w:rFonts w:ascii="TH SarabunIT๙" w:hAnsi="TH SarabunIT๙" w:cs="TH SarabunIT๙" w:hint="cs"/>
          <w:b/>
          <w:bCs/>
          <w:sz w:val="36"/>
          <w:szCs w:val="36"/>
          <w:cs/>
        </w:rPr>
        <w:t>3.6 แผนงานอุตสาหกรรมโยธา</w:t>
      </w:r>
    </w:p>
    <w:p w:rsidR="00784680" w:rsidRPr="00B42287" w:rsidRDefault="00784680" w:rsidP="00784680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3.6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Pr="00B42287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ก่อสร้างอาคารเอนกประสงค์ภายในบริเวณที่ทำการ อบต.</w:t>
      </w:r>
    </w:p>
    <w:tbl>
      <w:tblPr>
        <w:tblStyle w:val="a5"/>
        <w:tblW w:w="9356" w:type="dxa"/>
        <w:tblInd w:w="108" w:type="dxa"/>
        <w:tblLook w:val="04A0"/>
      </w:tblPr>
      <w:tblGrid>
        <w:gridCol w:w="2268"/>
        <w:gridCol w:w="1985"/>
        <w:gridCol w:w="1984"/>
        <w:gridCol w:w="1843"/>
        <w:gridCol w:w="1276"/>
      </w:tblGrid>
      <w:tr w:rsidR="00784680" w:rsidRPr="00B42287" w:rsidTr="00987242">
        <w:tc>
          <w:tcPr>
            <w:tcW w:w="4253" w:type="dxa"/>
            <w:gridSpan w:val="2"/>
            <w:shd w:val="clear" w:color="auto" w:fill="F2F2F2" w:themeFill="background1" w:themeFillShade="F2"/>
          </w:tcPr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</w:tcPr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</w:tcPr>
          <w:p w:rsidR="00784680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84680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</w:t>
            </w:r>
          </w:p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784680" w:rsidRPr="00B42287" w:rsidTr="00987242">
        <w:tc>
          <w:tcPr>
            <w:tcW w:w="2268" w:type="dxa"/>
          </w:tcPr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</w:t>
            </w:r>
            <w:r w:rsidRPr="00B422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985" w:type="dxa"/>
          </w:tcPr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</w:tc>
        <w:tc>
          <w:tcPr>
            <w:tcW w:w="1984" w:type="dxa"/>
          </w:tcPr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ตามแผนพัฒนา</w:t>
            </w:r>
          </w:p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843" w:type="dxa"/>
          </w:tcPr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84680" w:rsidRPr="00B42287" w:rsidTr="00987242">
        <w:tc>
          <w:tcPr>
            <w:tcW w:w="2268" w:type="dxa"/>
          </w:tcPr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 - ก.ย.    64</w:t>
            </w:r>
          </w:p>
        </w:tc>
        <w:tc>
          <w:tcPr>
            <w:tcW w:w="1985" w:type="dxa"/>
          </w:tcPr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ก.พ.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ต.ค. 64 </w:t>
            </w:r>
          </w:p>
        </w:tc>
        <w:tc>
          <w:tcPr>
            <w:tcW w:w="1984" w:type="dxa"/>
          </w:tcPr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3,070,000.-</w:t>
            </w:r>
          </w:p>
        </w:tc>
        <w:tc>
          <w:tcPr>
            <w:tcW w:w="1843" w:type="dxa"/>
          </w:tcPr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3,045,890.04</w:t>
            </w:r>
          </w:p>
        </w:tc>
        <w:tc>
          <w:tcPr>
            <w:tcW w:w="1276" w:type="dxa"/>
          </w:tcPr>
          <w:p w:rsidR="00784680" w:rsidRPr="00B42287" w:rsidRDefault="00784680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99.21</w:t>
            </w:r>
          </w:p>
        </w:tc>
      </w:tr>
    </w:tbl>
    <w:p w:rsidR="00EF50DC" w:rsidRDefault="00EF50DC" w:rsidP="0055252E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/>
          <w:b/>
          <w:bCs/>
          <w:sz w:val="36"/>
          <w:szCs w:val="36"/>
        </w:rPr>
      </w:pPr>
    </w:p>
    <w:p w:rsidR="0055252E" w:rsidRDefault="0055252E" w:rsidP="0055252E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/>
          <w:b/>
          <w:bCs/>
          <w:sz w:val="36"/>
          <w:szCs w:val="36"/>
        </w:rPr>
      </w:pPr>
      <w:r w:rsidRPr="00784680">
        <w:rPr>
          <w:rFonts w:ascii="TH SarabunIT๙" w:hAnsi="TH SarabunIT๙" w:cs="TH SarabunIT๙" w:hint="cs"/>
          <w:b/>
          <w:bCs/>
          <w:sz w:val="36"/>
          <w:szCs w:val="36"/>
          <w:cs/>
        </w:rPr>
        <w:t>3.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7  แผนงานบริหารงานทั่วไป</w:t>
      </w:r>
    </w:p>
    <w:p w:rsidR="0055252E" w:rsidRPr="00B42287" w:rsidRDefault="0055252E" w:rsidP="0055252E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3.7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Pr="00B42287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อบรมคุณธรรมจริยธรรมของผู้บริหาร สมาชิกสภา อบต. พนักงานส่วนตำบลพนักงานจ้าง</w:t>
      </w:r>
    </w:p>
    <w:tbl>
      <w:tblPr>
        <w:tblStyle w:val="a5"/>
        <w:tblW w:w="9356" w:type="dxa"/>
        <w:tblInd w:w="108" w:type="dxa"/>
        <w:tblLook w:val="04A0"/>
      </w:tblPr>
      <w:tblGrid>
        <w:gridCol w:w="2268"/>
        <w:gridCol w:w="1985"/>
        <w:gridCol w:w="1984"/>
        <w:gridCol w:w="1843"/>
        <w:gridCol w:w="1276"/>
      </w:tblGrid>
      <w:tr w:rsidR="0055252E" w:rsidRPr="00B42287" w:rsidTr="00987242">
        <w:tc>
          <w:tcPr>
            <w:tcW w:w="4253" w:type="dxa"/>
            <w:gridSpan w:val="2"/>
            <w:shd w:val="clear" w:color="auto" w:fill="F2F2F2" w:themeFill="background1" w:themeFillShade="F2"/>
          </w:tcPr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</w:tcPr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</w:tcPr>
          <w:p w:rsidR="0055252E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5252E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</w:t>
            </w:r>
          </w:p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55252E" w:rsidRPr="00B42287" w:rsidTr="00987242">
        <w:tc>
          <w:tcPr>
            <w:tcW w:w="2268" w:type="dxa"/>
          </w:tcPr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</w:t>
            </w:r>
            <w:r w:rsidRPr="00B422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985" w:type="dxa"/>
          </w:tcPr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</w:tc>
        <w:tc>
          <w:tcPr>
            <w:tcW w:w="1984" w:type="dxa"/>
          </w:tcPr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ตามแผนพัฒนา</w:t>
            </w:r>
          </w:p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843" w:type="dxa"/>
          </w:tcPr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5252E" w:rsidRPr="00B42287" w:rsidTr="00987242">
        <w:tc>
          <w:tcPr>
            <w:tcW w:w="2268" w:type="dxa"/>
          </w:tcPr>
          <w:p w:rsidR="0055252E" w:rsidRPr="00B42287" w:rsidRDefault="0055252E" w:rsidP="0055252E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มี.ค.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เม.ย.    64</w:t>
            </w:r>
          </w:p>
        </w:tc>
        <w:tc>
          <w:tcPr>
            <w:tcW w:w="1985" w:type="dxa"/>
          </w:tcPr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เม.ย.  64 </w:t>
            </w:r>
          </w:p>
        </w:tc>
        <w:tc>
          <w:tcPr>
            <w:tcW w:w="1984" w:type="dxa"/>
          </w:tcPr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20,000.-</w:t>
            </w:r>
          </w:p>
        </w:tc>
        <w:tc>
          <w:tcPr>
            <w:tcW w:w="1843" w:type="dxa"/>
          </w:tcPr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8,490.-</w:t>
            </w:r>
          </w:p>
        </w:tc>
        <w:tc>
          <w:tcPr>
            <w:tcW w:w="1276" w:type="dxa"/>
          </w:tcPr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42.45</w:t>
            </w:r>
          </w:p>
        </w:tc>
      </w:tr>
    </w:tbl>
    <w:p w:rsidR="0055252E" w:rsidRPr="0055252E" w:rsidRDefault="0055252E" w:rsidP="0055252E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16"/>
          <w:szCs w:val="16"/>
        </w:rPr>
      </w:pPr>
    </w:p>
    <w:p w:rsidR="0055252E" w:rsidRDefault="0055252E" w:rsidP="0055252E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3.7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Pr="00B42287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เฉลิมพระเกียรติพระบาทสมเด็จพระบรมชนกาธิเบศรมหาภูมิพลอดุลยเดชมหาราช</w:t>
      </w:r>
    </w:p>
    <w:p w:rsidR="0055252E" w:rsidRPr="00B42287" w:rsidRDefault="0055252E" w:rsidP="0055252E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บรมราถบพิตร</w:t>
      </w:r>
    </w:p>
    <w:tbl>
      <w:tblPr>
        <w:tblStyle w:val="a5"/>
        <w:tblW w:w="9356" w:type="dxa"/>
        <w:tblInd w:w="108" w:type="dxa"/>
        <w:tblLook w:val="04A0"/>
      </w:tblPr>
      <w:tblGrid>
        <w:gridCol w:w="2268"/>
        <w:gridCol w:w="1985"/>
        <w:gridCol w:w="1984"/>
        <w:gridCol w:w="1843"/>
        <w:gridCol w:w="1276"/>
      </w:tblGrid>
      <w:tr w:rsidR="0055252E" w:rsidRPr="00B42287" w:rsidTr="00987242">
        <w:tc>
          <w:tcPr>
            <w:tcW w:w="4253" w:type="dxa"/>
            <w:gridSpan w:val="2"/>
            <w:shd w:val="clear" w:color="auto" w:fill="F2F2F2" w:themeFill="background1" w:themeFillShade="F2"/>
          </w:tcPr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</w:tcPr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</w:tcPr>
          <w:p w:rsidR="0055252E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5252E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</w:t>
            </w:r>
          </w:p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55252E" w:rsidRPr="00B42287" w:rsidTr="00987242">
        <w:tc>
          <w:tcPr>
            <w:tcW w:w="2268" w:type="dxa"/>
          </w:tcPr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</w:t>
            </w:r>
            <w:r w:rsidRPr="00B422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985" w:type="dxa"/>
          </w:tcPr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</w:tc>
        <w:tc>
          <w:tcPr>
            <w:tcW w:w="1984" w:type="dxa"/>
          </w:tcPr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ตามแผนพัฒนา</w:t>
            </w:r>
          </w:p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843" w:type="dxa"/>
          </w:tcPr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5252E" w:rsidRPr="00B42287" w:rsidTr="00987242">
        <w:tc>
          <w:tcPr>
            <w:tcW w:w="2268" w:type="dxa"/>
          </w:tcPr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  63</w:t>
            </w:r>
          </w:p>
        </w:tc>
        <w:tc>
          <w:tcPr>
            <w:tcW w:w="1985" w:type="dxa"/>
          </w:tcPr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ธ.ค.  63  </w:t>
            </w:r>
          </w:p>
        </w:tc>
        <w:tc>
          <w:tcPr>
            <w:tcW w:w="1984" w:type="dxa"/>
          </w:tcPr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8,000.-</w:t>
            </w:r>
          </w:p>
        </w:tc>
        <w:tc>
          <w:tcPr>
            <w:tcW w:w="1843" w:type="dxa"/>
          </w:tcPr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5,950.-</w:t>
            </w:r>
          </w:p>
        </w:tc>
        <w:tc>
          <w:tcPr>
            <w:tcW w:w="1276" w:type="dxa"/>
          </w:tcPr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74.38</w:t>
            </w:r>
          </w:p>
        </w:tc>
      </w:tr>
    </w:tbl>
    <w:p w:rsidR="0055252E" w:rsidRPr="0055252E" w:rsidRDefault="0055252E" w:rsidP="0055252E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16"/>
          <w:szCs w:val="16"/>
        </w:rPr>
      </w:pPr>
    </w:p>
    <w:p w:rsidR="0055252E" w:rsidRPr="00B42287" w:rsidRDefault="0055252E" w:rsidP="0055252E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3.7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Pr="00B42287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จัดทำวารสารประชาสัมพันธ์การดำเนินงานขององค์กร</w:t>
      </w:r>
    </w:p>
    <w:tbl>
      <w:tblPr>
        <w:tblStyle w:val="a5"/>
        <w:tblW w:w="9356" w:type="dxa"/>
        <w:tblInd w:w="108" w:type="dxa"/>
        <w:tblLook w:val="04A0"/>
      </w:tblPr>
      <w:tblGrid>
        <w:gridCol w:w="2268"/>
        <w:gridCol w:w="1985"/>
        <w:gridCol w:w="1984"/>
        <w:gridCol w:w="1843"/>
        <w:gridCol w:w="1276"/>
      </w:tblGrid>
      <w:tr w:rsidR="0055252E" w:rsidRPr="00B42287" w:rsidTr="00987242">
        <w:tc>
          <w:tcPr>
            <w:tcW w:w="4253" w:type="dxa"/>
            <w:gridSpan w:val="2"/>
            <w:shd w:val="clear" w:color="auto" w:fill="F2F2F2" w:themeFill="background1" w:themeFillShade="F2"/>
          </w:tcPr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</w:tcPr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</w:tcPr>
          <w:p w:rsidR="0055252E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5252E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</w:t>
            </w:r>
          </w:p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55252E" w:rsidRPr="00B42287" w:rsidTr="00987242">
        <w:tc>
          <w:tcPr>
            <w:tcW w:w="2268" w:type="dxa"/>
          </w:tcPr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</w:t>
            </w:r>
            <w:r w:rsidRPr="00B422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985" w:type="dxa"/>
          </w:tcPr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</w:tc>
        <w:tc>
          <w:tcPr>
            <w:tcW w:w="1984" w:type="dxa"/>
          </w:tcPr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ตามแผนพัฒนา</w:t>
            </w:r>
          </w:p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843" w:type="dxa"/>
          </w:tcPr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5252E" w:rsidRPr="00B42287" w:rsidTr="00987242">
        <w:tc>
          <w:tcPr>
            <w:tcW w:w="2268" w:type="dxa"/>
          </w:tcPr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ธ.ค. 63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ม.ค. 64</w:t>
            </w:r>
          </w:p>
        </w:tc>
        <w:tc>
          <w:tcPr>
            <w:tcW w:w="1985" w:type="dxa"/>
          </w:tcPr>
          <w:p w:rsidR="0055252E" w:rsidRPr="00B42287" w:rsidRDefault="0055252E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ก.พ.  64  </w:t>
            </w:r>
          </w:p>
        </w:tc>
        <w:tc>
          <w:tcPr>
            <w:tcW w:w="1984" w:type="dxa"/>
          </w:tcPr>
          <w:p w:rsidR="0055252E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5525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8,000.-</w:t>
            </w:r>
          </w:p>
        </w:tc>
        <w:tc>
          <w:tcPr>
            <w:tcW w:w="1843" w:type="dxa"/>
          </w:tcPr>
          <w:p w:rsidR="0055252E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35,000</w:t>
            </w:r>
            <w:r w:rsidR="005525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:rsidR="0055252E" w:rsidRPr="00B42287" w:rsidRDefault="0055252E" w:rsidP="002C4A3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2C4A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2.92</w:t>
            </w:r>
          </w:p>
        </w:tc>
      </w:tr>
    </w:tbl>
    <w:p w:rsidR="002C4A3C" w:rsidRPr="002C4A3C" w:rsidRDefault="002C4A3C" w:rsidP="002C4A3C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16"/>
          <w:szCs w:val="16"/>
        </w:rPr>
      </w:pPr>
    </w:p>
    <w:p w:rsidR="002C4A3C" w:rsidRPr="00B42287" w:rsidRDefault="002C4A3C" w:rsidP="002C4A3C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3.7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Pr="00B42287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จัดทำค่าบริการพื้นที่เวปไซต์รายปีและค่าธรรมเนียมชื่อโมเมนเนมรายปี เวปไซต์ของ อบต.   ป่าบอน</w:t>
      </w:r>
    </w:p>
    <w:tbl>
      <w:tblPr>
        <w:tblStyle w:val="a5"/>
        <w:tblW w:w="9356" w:type="dxa"/>
        <w:tblInd w:w="108" w:type="dxa"/>
        <w:tblLook w:val="04A0"/>
      </w:tblPr>
      <w:tblGrid>
        <w:gridCol w:w="2268"/>
        <w:gridCol w:w="1985"/>
        <w:gridCol w:w="1984"/>
        <w:gridCol w:w="1843"/>
        <w:gridCol w:w="1276"/>
      </w:tblGrid>
      <w:tr w:rsidR="002C4A3C" w:rsidRPr="00B42287" w:rsidTr="00987242">
        <w:tc>
          <w:tcPr>
            <w:tcW w:w="4253" w:type="dxa"/>
            <w:gridSpan w:val="2"/>
            <w:shd w:val="clear" w:color="auto" w:fill="F2F2F2" w:themeFill="background1" w:themeFillShade="F2"/>
          </w:tcPr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</w:tcPr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</w:tcPr>
          <w:p w:rsidR="002C4A3C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C4A3C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</w:t>
            </w:r>
          </w:p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2C4A3C" w:rsidRPr="00B42287" w:rsidTr="00987242">
        <w:tc>
          <w:tcPr>
            <w:tcW w:w="2268" w:type="dxa"/>
          </w:tcPr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</w:t>
            </w:r>
            <w:r w:rsidRPr="00B422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985" w:type="dxa"/>
          </w:tcPr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</w:tc>
        <w:tc>
          <w:tcPr>
            <w:tcW w:w="1984" w:type="dxa"/>
          </w:tcPr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ตามแผนพัฒนา</w:t>
            </w:r>
          </w:p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843" w:type="dxa"/>
          </w:tcPr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C4A3C" w:rsidRPr="00B42287" w:rsidTr="00987242">
        <w:tc>
          <w:tcPr>
            <w:tcW w:w="2268" w:type="dxa"/>
          </w:tcPr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ธ.ค. 63 </w:t>
            </w:r>
          </w:p>
        </w:tc>
        <w:tc>
          <w:tcPr>
            <w:tcW w:w="1985" w:type="dxa"/>
          </w:tcPr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ธ.ค. 63    </w:t>
            </w:r>
          </w:p>
        </w:tc>
        <w:tc>
          <w:tcPr>
            <w:tcW w:w="1984" w:type="dxa"/>
          </w:tcPr>
          <w:p w:rsidR="002C4A3C" w:rsidRPr="00B42287" w:rsidRDefault="002C4A3C" w:rsidP="002C4A3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10,000.-</w:t>
            </w:r>
          </w:p>
        </w:tc>
        <w:tc>
          <w:tcPr>
            <w:tcW w:w="1843" w:type="dxa"/>
          </w:tcPr>
          <w:p w:rsidR="002C4A3C" w:rsidRPr="00B42287" w:rsidRDefault="002C4A3C" w:rsidP="002C4A3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10,000.-</w:t>
            </w:r>
          </w:p>
        </w:tc>
        <w:tc>
          <w:tcPr>
            <w:tcW w:w="1276" w:type="dxa"/>
          </w:tcPr>
          <w:p w:rsidR="002C4A3C" w:rsidRPr="00B42287" w:rsidRDefault="002C4A3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</w:tbl>
    <w:p w:rsidR="00EF50DC" w:rsidRDefault="00EF50DC" w:rsidP="0055252E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/>
          <w:b/>
          <w:bCs/>
          <w:sz w:val="36"/>
          <w:szCs w:val="36"/>
        </w:rPr>
      </w:pPr>
    </w:p>
    <w:p w:rsidR="0055252E" w:rsidRDefault="00EF50DC" w:rsidP="0055252E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3.8.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แผนงานรักษาความสงบภายใน</w:t>
      </w:r>
    </w:p>
    <w:p w:rsidR="00EF50DC" w:rsidRPr="00B42287" w:rsidRDefault="00EF50DC" w:rsidP="00EF50DC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3.8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Pr="00B42287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เจ็ดวันอันตรายเฝ้าระวังอุบัติเหตุช่วงเทศกาลปีใหม่</w:t>
      </w:r>
    </w:p>
    <w:tbl>
      <w:tblPr>
        <w:tblStyle w:val="a5"/>
        <w:tblW w:w="9356" w:type="dxa"/>
        <w:tblInd w:w="108" w:type="dxa"/>
        <w:tblLook w:val="04A0"/>
      </w:tblPr>
      <w:tblGrid>
        <w:gridCol w:w="2268"/>
        <w:gridCol w:w="1985"/>
        <w:gridCol w:w="1984"/>
        <w:gridCol w:w="1843"/>
        <w:gridCol w:w="1276"/>
      </w:tblGrid>
      <w:tr w:rsidR="00EF50DC" w:rsidRPr="00B42287" w:rsidTr="00987242">
        <w:tc>
          <w:tcPr>
            <w:tcW w:w="4253" w:type="dxa"/>
            <w:gridSpan w:val="2"/>
            <w:shd w:val="clear" w:color="auto" w:fill="F2F2F2" w:themeFill="background1" w:themeFillShade="F2"/>
          </w:tcPr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</w:tcPr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</w:tcPr>
          <w:p w:rsidR="00EF50DC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F50DC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</w:t>
            </w:r>
          </w:p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EF50DC" w:rsidRPr="00B42287" w:rsidTr="00987242">
        <w:tc>
          <w:tcPr>
            <w:tcW w:w="2268" w:type="dxa"/>
          </w:tcPr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</w:t>
            </w:r>
            <w:r w:rsidRPr="00B422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985" w:type="dxa"/>
          </w:tcPr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</w:tc>
        <w:tc>
          <w:tcPr>
            <w:tcW w:w="1984" w:type="dxa"/>
          </w:tcPr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ตามแผนพัฒนา</w:t>
            </w:r>
          </w:p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843" w:type="dxa"/>
          </w:tcPr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F50DC" w:rsidRPr="00B42287" w:rsidTr="00987242">
        <w:tc>
          <w:tcPr>
            <w:tcW w:w="2268" w:type="dxa"/>
          </w:tcPr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ธ.ค. 63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ม.ค. 64 </w:t>
            </w:r>
          </w:p>
        </w:tc>
        <w:tc>
          <w:tcPr>
            <w:tcW w:w="1985" w:type="dxa"/>
          </w:tcPr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ม.ค. 64    </w:t>
            </w:r>
          </w:p>
        </w:tc>
        <w:tc>
          <w:tcPr>
            <w:tcW w:w="1984" w:type="dxa"/>
          </w:tcPr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14,000.-</w:t>
            </w:r>
          </w:p>
        </w:tc>
        <w:tc>
          <w:tcPr>
            <w:tcW w:w="1843" w:type="dxa"/>
          </w:tcPr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12,600.-</w:t>
            </w:r>
          </w:p>
        </w:tc>
        <w:tc>
          <w:tcPr>
            <w:tcW w:w="1276" w:type="dxa"/>
          </w:tcPr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</w:p>
        </w:tc>
      </w:tr>
    </w:tbl>
    <w:p w:rsidR="00EF50DC" w:rsidRPr="00EF50DC" w:rsidRDefault="00EF50DC" w:rsidP="00EF50DC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16"/>
          <w:szCs w:val="16"/>
        </w:rPr>
      </w:pPr>
    </w:p>
    <w:p w:rsidR="00EF50DC" w:rsidRPr="00B42287" w:rsidRDefault="00EF50DC" w:rsidP="00EF50DC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3.8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Pr="00B42287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เจ็ดวันอันตรายเฝ้าระวังอุบัติเหตุช่วงเทศกาลสงค์กราน</w:t>
      </w:r>
    </w:p>
    <w:tbl>
      <w:tblPr>
        <w:tblStyle w:val="a5"/>
        <w:tblW w:w="9356" w:type="dxa"/>
        <w:tblInd w:w="108" w:type="dxa"/>
        <w:tblLook w:val="04A0"/>
      </w:tblPr>
      <w:tblGrid>
        <w:gridCol w:w="2268"/>
        <w:gridCol w:w="1985"/>
        <w:gridCol w:w="1984"/>
        <w:gridCol w:w="1843"/>
        <w:gridCol w:w="1276"/>
      </w:tblGrid>
      <w:tr w:rsidR="00EF50DC" w:rsidRPr="00B42287" w:rsidTr="00987242">
        <w:tc>
          <w:tcPr>
            <w:tcW w:w="4253" w:type="dxa"/>
            <w:gridSpan w:val="2"/>
            <w:shd w:val="clear" w:color="auto" w:fill="F2F2F2" w:themeFill="background1" w:themeFillShade="F2"/>
          </w:tcPr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</w:tcPr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</w:tcPr>
          <w:p w:rsidR="00EF50DC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F50DC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</w:t>
            </w:r>
          </w:p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EF50DC" w:rsidRPr="00B42287" w:rsidTr="00987242">
        <w:tc>
          <w:tcPr>
            <w:tcW w:w="2268" w:type="dxa"/>
          </w:tcPr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</w:t>
            </w:r>
            <w:r w:rsidRPr="00B422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985" w:type="dxa"/>
          </w:tcPr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</w:tc>
        <w:tc>
          <w:tcPr>
            <w:tcW w:w="1984" w:type="dxa"/>
          </w:tcPr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ตามแผนพัฒนา</w:t>
            </w:r>
          </w:p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843" w:type="dxa"/>
          </w:tcPr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F50DC" w:rsidRPr="00B42287" w:rsidTr="00987242">
        <w:tc>
          <w:tcPr>
            <w:tcW w:w="2268" w:type="dxa"/>
          </w:tcPr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เม.ย.  64 </w:t>
            </w:r>
          </w:p>
        </w:tc>
        <w:tc>
          <w:tcPr>
            <w:tcW w:w="1985" w:type="dxa"/>
          </w:tcPr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เม.ย.  64    </w:t>
            </w:r>
          </w:p>
        </w:tc>
        <w:tc>
          <w:tcPr>
            <w:tcW w:w="1984" w:type="dxa"/>
          </w:tcPr>
          <w:p w:rsidR="00EF50DC" w:rsidRPr="00B42287" w:rsidRDefault="00EF50DC" w:rsidP="00EF50D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14,000.-</w:t>
            </w:r>
          </w:p>
        </w:tc>
        <w:tc>
          <w:tcPr>
            <w:tcW w:w="1843" w:type="dxa"/>
          </w:tcPr>
          <w:p w:rsidR="00EF50DC" w:rsidRPr="00B42287" w:rsidRDefault="00EF50DC" w:rsidP="00EF50D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12,600.-</w:t>
            </w:r>
          </w:p>
        </w:tc>
        <w:tc>
          <w:tcPr>
            <w:tcW w:w="1276" w:type="dxa"/>
          </w:tcPr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</w:p>
        </w:tc>
      </w:tr>
    </w:tbl>
    <w:p w:rsidR="00784680" w:rsidRDefault="00784680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/>
          <w:b/>
          <w:bCs/>
          <w:sz w:val="36"/>
          <w:szCs w:val="36"/>
        </w:rPr>
      </w:pPr>
    </w:p>
    <w:p w:rsidR="00784680" w:rsidRDefault="00EF50D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3.9.แผนงานการเกษตร</w:t>
      </w:r>
    </w:p>
    <w:p w:rsidR="00EF50DC" w:rsidRPr="00B42287" w:rsidRDefault="00EF50DC" w:rsidP="00EF50DC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3.9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Pr="00B42287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อนุรักษ์พันธุกรรมพืชอันเนื่องมาจากพระราชดำริฯตำบลป่าบอน</w:t>
      </w:r>
    </w:p>
    <w:tbl>
      <w:tblPr>
        <w:tblStyle w:val="a5"/>
        <w:tblW w:w="9356" w:type="dxa"/>
        <w:tblInd w:w="108" w:type="dxa"/>
        <w:tblLook w:val="04A0"/>
      </w:tblPr>
      <w:tblGrid>
        <w:gridCol w:w="2268"/>
        <w:gridCol w:w="1985"/>
        <w:gridCol w:w="1984"/>
        <w:gridCol w:w="1843"/>
        <w:gridCol w:w="1276"/>
      </w:tblGrid>
      <w:tr w:rsidR="00EF50DC" w:rsidRPr="00B42287" w:rsidTr="00987242">
        <w:tc>
          <w:tcPr>
            <w:tcW w:w="4253" w:type="dxa"/>
            <w:gridSpan w:val="2"/>
            <w:shd w:val="clear" w:color="auto" w:fill="F2F2F2" w:themeFill="background1" w:themeFillShade="F2"/>
          </w:tcPr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</w:tcPr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</w:tcPr>
          <w:p w:rsidR="00EF50DC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F50DC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</w:t>
            </w:r>
          </w:p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EF50DC" w:rsidRPr="00B42287" w:rsidTr="00987242">
        <w:tc>
          <w:tcPr>
            <w:tcW w:w="2268" w:type="dxa"/>
          </w:tcPr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</w:t>
            </w:r>
            <w:r w:rsidRPr="00B422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985" w:type="dxa"/>
          </w:tcPr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</w:tc>
        <w:tc>
          <w:tcPr>
            <w:tcW w:w="1984" w:type="dxa"/>
          </w:tcPr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ตามแผนพัฒนา</w:t>
            </w:r>
          </w:p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843" w:type="dxa"/>
          </w:tcPr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28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F50DC" w:rsidRPr="00B42287" w:rsidTr="00987242">
        <w:tc>
          <w:tcPr>
            <w:tcW w:w="2268" w:type="dxa"/>
          </w:tcPr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มี.ค.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เม.ย. 64 </w:t>
            </w:r>
          </w:p>
        </w:tc>
        <w:tc>
          <w:tcPr>
            <w:tcW w:w="1985" w:type="dxa"/>
          </w:tcPr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มี.ค. 64    </w:t>
            </w:r>
          </w:p>
        </w:tc>
        <w:tc>
          <w:tcPr>
            <w:tcW w:w="1984" w:type="dxa"/>
          </w:tcPr>
          <w:p w:rsidR="00EF50DC" w:rsidRPr="00B42287" w:rsidRDefault="00EF50DC" w:rsidP="00EF50D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20,000.-</w:t>
            </w:r>
          </w:p>
        </w:tc>
        <w:tc>
          <w:tcPr>
            <w:tcW w:w="1843" w:type="dxa"/>
          </w:tcPr>
          <w:p w:rsidR="00EF50DC" w:rsidRPr="00B42287" w:rsidRDefault="00EF50DC" w:rsidP="00EF50D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10,370.-</w:t>
            </w:r>
          </w:p>
        </w:tc>
        <w:tc>
          <w:tcPr>
            <w:tcW w:w="1276" w:type="dxa"/>
          </w:tcPr>
          <w:p w:rsidR="00EF50DC" w:rsidRPr="00B42287" w:rsidRDefault="00EF50DC" w:rsidP="00987242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51.85</w:t>
            </w:r>
          </w:p>
        </w:tc>
      </w:tr>
    </w:tbl>
    <w:p w:rsidR="00EF50DC" w:rsidRPr="00EF50DC" w:rsidRDefault="00EF50DC" w:rsidP="00EF50DC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16"/>
          <w:szCs w:val="16"/>
        </w:rPr>
      </w:pPr>
    </w:p>
    <w:p w:rsidR="00EF50DC" w:rsidRDefault="00EF50DC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/>
          <w:b/>
          <w:bCs/>
          <w:sz w:val="36"/>
          <w:szCs w:val="36"/>
        </w:rPr>
      </w:pPr>
    </w:p>
    <w:p w:rsidR="00784680" w:rsidRDefault="00784680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/>
          <w:b/>
          <w:bCs/>
          <w:sz w:val="36"/>
          <w:szCs w:val="36"/>
        </w:rPr>
      </w:pPr>
    </w:p>
    <w:p w:rsidR="00B92BA4" w:rsidRDefault="00B92BA4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/>
          <w:b/>
          <w:bCs/>
          <w:sz w:val="36"/>
          <w:szCs w:val="36"/>
        </w:rPr>
        <w:sectPr w:rsidR="00B92BA4" w:rsidSect="00202508">
          <w:footerReference w:type="default" r:id="rId10"/>
          <w:pgSz w:w="11906" w:h="16838"/>
          <w:pgMar w:top="851" w:right="1440" w:bottom="1440" w:left="1440" w:header="708" w:footer="708" w:gutter="0"/>
          <w:cols w:space="708"/>
          <w:docGrid w:linePitch="360"/>
        </w:sectPr>
      </w:pPr>
    </w:p>
    <w:p w:rsidR="00DA5C07" w:rsidRDefault="001531B9" w:rsidP="00DA5C07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lastRenderedPageBreak/>
        <w:t>4</w:t>
      </w:r>
      <w:r w:rsidRPr="001531B9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="00151C02" w:rsidRPr="001531B9">
        <w:rPr>
          <w:rFonts w:ascii="TH SarabunIT๙" w:hAnsi="TH SarabunIT๙" w:cs="TH SarabunIT๙"/>
          <w:b/>
          <w:bCs/>
          <w:sz w:val="36"/>
          <w:szCs w:val="36"/>
          <w:cs/>
        </w:rPr>
        <w:t>สรุปโครงการทั้งหมด</w:t>
      </w:r>
    </w:p>
    <w:p w:rsidR="007E4ADF" w:rsidRPr="00DA5C07" w:rsidRDefault="007E4ADF" w:rsidP="00DA5C07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/>
          <w:b/>
          <w:bCs/>
          <w:sz w:val="36"/>
          <w:szCs w:val="36"/>
        </w:rPr>
      </w:pPr>
      <w:r w:rsidRPr="00DA5C07">
        <w:rPr>
          <w:rFonts w:ascii="TH SarabunIT๙" w:eastAsia="Times New Roman" w:hAnsi="TH SarabunIT๙" w:cs="TH SarabunIT๙"/>
          <w:sz w:val="32"/>
          <w:szCs w:val="32"/>
          <w:cs/>
        </w:rPr>
        <w:t xml:space="preserve">รายงานสรุปผลการดำเนินงาน ปี </w:t>
      </w:r>
      <w:r w:rsidR="00DA5C07">
        <w:rPr>
          <w:rFonts w:ascii="TH SarabunIT๙" w:eastAsia="Times New Roman" w:hAnsi="TH SarabunIT๙" w:cs="TH SarabunIT๙"/>
          <w:sz w:val="32"/>
          <w:szCs w:val="32"/>
        </w:rPr>
        <w:t xml:space="preserve">2564  </w:t>
      </w:r>
      <w:r w:rsidRPr="00DA5C07">
        <w:rPr>
          <w:rFonts w:ascii="TH SarabunIT๙" w:eastAsia="Times New Roman" w:hAnsi="TH SarabunIT๙" w:cs="TH SarabunIT๙"/>
          <w:sz w:val="32"/>
          <w:szCs w:val="32"/>
          <w:cs/>
        </w:rPr>
        <w:t>อบต.ป่าบอน โคกโพธิ์ จ.ปัตตานี</w:t>
      </w:r>
      <w:r w:rsidRPr="00DA5C0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tbl>
      <w:tblPr>
        <w:tblW w:w="5100" w:type="pct"/>
        <w:tblCellSpacing w:w="15" w:type="dxa"/>
        <w:tblInd w:w="-29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19"/>
        <w:gridCol w:w="1042"/>
        <w:gridCol w:w="1684"/>
        <w:gridCol w:w="830"/>
        <w:gridCol w:w="1537"/>
        <w:gridCol w:w="798"/>
        <w:gridCol w:w="1490"/>
        <w:gridCol w:w="716"/>
        <w:gridCol w:w="1444"/>
      </w:tblGrid>
      <w:tr w:rsidR="00DA5C07" w:rsidRPr="00DA5C07" w:rsidTr="00DA5C07">
        <w:trPr>
          <w:tblCellSpacing w:w="15" w:type="dxa"/>
        </w:trPr>
        <w:tc>
          <w:tcPr>
            <w:tcW w:w="1811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noWrap/>
            <w:vAlign w:val="center"/>
            <w:hideMark/>
          </w:tcPr>
          <w:p w:rsidR="007E4ADF" w:rsidRPr="00DA5C07" w:rsidRDefault="007E4ADF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ยุทธศาสตร์</w:t>
            </w:r>
          </w:p>
        </w:tc>
        <w:tc>
          <w:tcPr>
            <w:tcW w:w="89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7E4ADF" w:rsidRPr="00DA5C07" w:rsidRDefault="007E4ADF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แผนการดำเนินการ</w:t>
            </w:r>
            <w:r w:rsidRPr="00DA5C0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br/>
            </w:r>
            <w:r w:rsidRPr="00DA5C0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ทั้งหมด</w:t>
            </w:r>
          </w:p>
        </w:tc>
        <w:tc>
          <w:tcPr>
            <w:tcW w:w="77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7E4ADF" w:rsidRPr="00DA5C07" w:rsidRDefault="007E4ADF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อนุมัติงบประมาณ</w:t>
            </w:r>
          </w:p>
        </w:tc>
        <w:tc>
          <w:tcPr>
            <w:tcW w:w="75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7E4ADF" w:rsidRPr="00DA5C07" w:rsidRDefault="007E4ADF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ลงนามสัญญา</w:t>
            </w:r>
          </w:p>
        </w:tc>
        <w:tc>
          <w:tcPr>
            <w:tcW w:w="70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7E4ADF" w:rsidRPr="00DA5C07" w:rsidRDefault="007E4ADF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เบิกจ่าย</w:t>
            </w:r>
          </w:p>
        </w:tc>
      </w:tr>
      <w:tr w:rsidR="00DA5C07" w:rsidRPr="00DA5C07" w:rsidTr="00DA5C07">
        <w:trPr>
          <w:tblCellSpacing w:w="15" w:type="dxa"/>
        </w:trPr>
        <w:tc>
          <w:tcPr>
            <w:tcW w:w="1811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7E4ADF" w:rsidRPr="00DA5C07" w:rsidRDefault="007E4ADF" w:rsidP="008258F8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7E4ADF" w:rsidRPr="00DA5C07" w:rsidRDefault="007E4ADF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</w:t>
            </w:r>
            <w:r w:rsidRPr="00DA5C0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br/>
            </w:r>
            <w:r w:rsidRPr="00DA5C0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5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7E4ADF" w:rsidRPr="00DA5C07" w:rsidRDefault="007E4ADF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2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7E4ADF" w:rsidRPr="00DA5C07" w:rsidRDefault="007E4ADF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</w:t>
            </w:r>
            <w:r w:rsidRPr="00DA5C0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br/>
            </w:r>
            <w:r w:rsidRPr="00DA5C0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4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7E4ADF" w:rsidRPr="00DA5C07" w:rsidRDefault="007E4ADF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2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7E4ADF" w:rsidRPr="00DA5C07" w:rsidRDefault="007E4ADF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</w:t>
            </w:r>
            <w:r w:rsidRPr="00DA5C0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br/>
            </w:r>
            <w:r w:rsidRPr="00DA5C0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7E4ADF" w:rsidRPr="00DA5C07" w:rsidRDefault="007E4ADF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2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7E4ADF" w:rsidRPr="00DA5C07" w:rsidRDefault="007E4ADF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</w:t>
            </w:r>
            <w:r w:rsidRPr="00DA5C0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br/>
            </w:r>
            <w:r w:rsidRPr="00DA5C0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4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7E4ADF" w:rsidRPr="00DA5C07" w:rsidRDefault="007E4ADF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</w:tr>
      <w:tr w:rsidR="00DA5C07" w:rsidRPr="00DA5C07" w:rsidTr="00DA5C07">
        <w:trPr>
          <w:trHeight w:val="346"/>
          <w:tblCellSpacing w:w="15" w:type="dxa"/>
        </w:trPr>
        <w:tc>
          <w:tcPr>
            <w:tcW w:w="18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7E4ADF" w:rsidRPr="00DA5C07" w:rsidRDefault="007E4ADF" w:rsidP="008258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1.</w:t>
            </w:r>
            <w:r w:rsidRPr="00DA5C07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47</w:t>
            </w:r>
          </w:p>
        </w:tc>
        <w:tc>
          <w:tcPr>
            <w:tcW w:w="5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10,586,797.00</w:t>
            </w:r>
          </w:p>
        </w:tc>
        <w:tc>
          <w:tcPr>
            <w:tcW w:w="2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39</w:t>
            </w:r>
          </w:p>
        </w:tc>
        <w:tc>
          <w:tcPr>
            <w:tcW w:w="4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10,283,310.90</w:t>
            </w:r>
          </w:p>
        </w:tc>
        <w:tc>
          <w:tcPr>
            <w:tcW w:w="2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</w:p>
        </w:tc>
        <w:tc>
          <w:tcPr>
            <w:tcW w:w="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8,882,501.80</w:t>
            </w:r>
          </w:p>
        </w:tc>
        <w:tc>
          <w:tcPr>
            <w:tcW w:w="2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</w:p>
        </w:tc>
        <w:tc>
          <w:tcPr>
            <w:tcW w:w="4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8,877,901.80</w:t>
            </w:r>
          </w:p>
        </w:tc>
      </w:tr>
      <w:tr w:rsidR="00DA5C07" w:rsidRPr="00DA5C07" w:rsidTr="00DA5C07">
        <w:trPr>
          <w:trHeight w:val="346"/>
          <w:tblCellSpacing w:w="15" w:type="dxa"/>
        </w:trPr>
        <w:tc>
          <w:tcPr>
            <w:tcW w:w="18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7E4ADF" w:rsidRPr="00DA5C07" w:rsidRDefault="007E4ADF" w:rsidP="008258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2.</w:t>
            </w:r>
            <w:r w:rsidRPr="00DA5C07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ด้านการพัฒนาโครงสร้างพื้นฐาน</w:t>
            </w: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64</w:t>
            </w:r>
          </w:p>
        </w:tc>
        <w:tc>
          <w:tcPr>
            <w:tcW w:w="5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29,637,450.00</w:t>
            </w:r>
          </w:p>
        </w:tc>
        <w:tc>
          <w:tcPr>
            <w:tcW w:w="2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4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2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DA5C07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DA5C07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2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DA5C07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4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DA5C07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DA5C07" w:rsidRPr="00DA5C07" w:rsidTr="00DA5C07">
        <w:trPr>
          <w:trHeight w:val="346"/>
          <w:tblCellSpacing w:w="15" w:type="dxa"/>
        </w:trPr>
        <w:tc>
          <w:tcPr>
            <w:tcW w:w="18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7E4ADF" w:rsidRPr="00DA5C07" w:rsidRDefault="007E4ADF" w:rsidP="008258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3.</w:t>
            </w:r>
            <w:r w:rsidRPr="00DA5C07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ด้านการพัฒนาและเสริมสร้างความเข้มแข็งของระบบเศรษฐกิจชุมชนและแก้ไขปัญหาความยากจน</w:t>
            </w: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5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140,000.00</w:t>
            </w:r>
          </w:p>
        </w:tc>
        <w:tc>
          <w:tcPr>
            <w:tcW w:w="2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4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88,000.00</w:t>
            </w:r>
          </w:p>
        </w:tc>
        <w:tc>
          <w:tcPr>
            <w:tcW w:w="2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DA5C07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DA5C07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2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DA5C07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4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DA5C07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DA5C07" w:rsidRPr="00DA5C07" w:rsidTr="00DA5C07">
        <w:trPr>
          <w:trHeight w:val="346"/>
          <w:tblCellSpacing w:w="15" w:type="dxa"/>
        </w:trPr>
        <w:tc>
          <w:tcPr>
            <w:tcW w:w="18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7E4ADF" w:rsidRPr="00DA5C07" w:rsidRDefault="007E4ADF" w:rsidP="008258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4.</w:t>
            </w:r>
            <w:r w:rsidRPr="00DA5C07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21</w:t>
            </w:r>
          </w:p>
        </w:tc>
        <w:tc>
          <w:tcPr>
            <w:tcW w:w="5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4,451,000.00</w:t>
            </w:r>
          </w:p>
        </w:tc>
        <w:tc>
          <w:tcPr>
            <w:tcW w:w="2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11</w:t>
            </w:r>
          </w:p>
        </w:tc>
        <w:tc>
          <w:tcPr>
            <w:tcW w:w="4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3,227,817.00</w:t>
            </w:r>
          </w:p>
        </w:tc>
        <w:tc>
          <w:tcPr>
            <w:tcW w:w="2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6</w:t>
            </w:r>
          </w:p>
        </w:tc>
        <w:tc>
          <w:tcPr>
            <w:tcW w:w="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3,131,910.04</w:t>
            </w:r>
          </w:p>
        </w:tc>
        <w:tc>
          <w:tcPr>
            <w:tcW w:w="2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6</w:t>
            </w:r>
          </w:p>
        </w:tc>
        <w:tc>
          <w:tcPr>
            <w:tcW w:w="4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1,448,910.04</w:t>
            </w:r>
          </w:p>
        </w:tc>
      </w:tr>
      <w:tr w:rsidR="00DA5C07" w:rsidRPr="00DA5C07" w:rsidTr="00DA5C07">
        <w:trPr>
          <w:trHeight w:val="346"/>
          <w:tblCellSpacing w:w="15" w:type="dxa"/>
        </w:trPr>
        <w:tc>
          <w:tcPr>
            <w:tcW w:w="18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7E4ADF" w:rsidRPr="00DA5C07" w:rsidRDefault="007E4ADF" w:rsidP="008258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5.</w:t>
            </w:r>
            <w:r w:rsidRPr="00DA5C07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ด้านกีฬาและนันทนาการ</w:t>
            </w: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8</w:t>
            </w:r>
          </w:p>
        </w:tc>
        <w:tc>
          <w:tcPr>
            <w:tcW w:w="5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480,000.00</w:t>
            </w:r>
          </w:p>
        </w:tc>
        <w:tc>
          <w:tcPr>
            <w:tcW w:w="2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4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306,500.00</w:t>
            </w:r>
          </w:p>
        </w:tc>
        <w:tc>
          <w:tcPr>
            <w:tcW w:w="2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66,410.00</w:t>
            </w:r>
          </w:p>
        </w:tc>
        <w:tc>
          <w:tcPr>
            <w:tcW w:w="2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4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66,410.00</w:t>
            </w:r>
          </w:p>
        </w:tc>
      </w:tr>
      <w:tr w:rsidR="00DA5C07" w:rsidRPr="00DA5C07" w:rsidTr="00DA5C07">
        <w:trPr>
          <w:trHeight w:val="346"/>
          <w:tblCellSpacing w:w="15" w:type="dxa"/>
        </w:trPr>
        <w:tc>
          <w:tcPr>
            <w:tcW w:w="18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7E4ADF" w:rsidRPr="00DA5C07" w:rsidRDefault="007E4ADF" w:rsidP="008258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6.</w:t>
            </w:r>
            <w:r w:rsidRPr="00DA5C07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ด้านส่งเสริมการรักษาความมั่นคงและเสริมสร้างสันติสุข</w:t>
            </w: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6</w:t>
            </w:r>
          </w:p>
        </w:tc>
        <w:tc>
          <w:tcPr>
            <w:tcW w:w="5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1,222,000.00</w:t>
            </w:r>
          </w:p>
        </w:tc>
        <w:tc>
          <w:tcPr>
            <w:tcW w:w="2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4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71,000.00</w:t>
            </w:r>
          </w:p>
        </w:tc>
        <w:tc>
          <w:tcPr>
            <w:tcW w:w="2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46,200.00</w:t>
            </w:r>
          </w:p>
        </w:tc>
        <w:tc>
          <w:tcPr>
            <w:tcW w:w="2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4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46,200.00</w:t>
            </w:r>
          </w:p>
        </w:tc>
      </w:tr>
      <w:tr w:rsidR="00DA5C07" w:rsidRPr="00DA5C07" w:rsidTr="00DA5C07">
        <w:trPr>
          <w:trHeight w:val="346"/>
          <w:tblCellSpacing w:w="15" w:type="dxa"/>
        </w:trPr>
        <w:tc>
          <w:tcPr>
            <w:tcW w:w="18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7E4ADF" w:rsidRPr="00DA5C07" w:rsidRDefault="007E4ADF" w:rsidP="008258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7.</w:t>
            </w:r>
            <w:r w:rsidRPr="00DA5C07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ด้านการจัดการทรัพยากรธรรมชาติและสิ่งแวดล้อมอย่างยั่งยืน</w:t>
            </w: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5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45,000.00</w:t>
            </w:r>
          </w:p>
        </w:tc>
        <w:tc>
          <w:tcPr>
            <w:tcW w:w="2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4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35,370.00</w:t>
            </w:r>
          </w:p>
        </w:tc>
        <w:tc>
          <w:tcPr>
            <w:tcW w:w="2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10,370.00</w:t>
            </w:r>
          </w:p>
        </w:tc>
        <w:tc>
          <w:tcPr>
            <w:tcW w:w="2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4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sz w:val="26"/>
                <w:szCs w:val="26"/>
              </w:rPr>
              <w:t>10,370.00</w:t>
            </w:r>
          </w:p>
        </w:tc>
      </w:tr>
      <w:tr w:rsidR="00DA5C07" w:rsidRPr="00DA5C07" w:rsidTr="00DA5C07">
        <w:trPr>
          <w:trHeight w:val="346"/>
          <w:tblCellSpacing w:w="15" w:type="dxa"/>
        </w:trPr>
        <w:tc>
          <w:tcPr>
            <w:tcW w:w="18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Style w:val="af0"/>
                <w:rFonts w:ascii="TH SarabunIT๙" w:hAnsi="TH SarabunIT๙" w:cs="TH SarabunIT๙"/>
                <w:sz w:val="26"/>
                <w:szCs w:val="26"/>
              </w:rPr>
              <w:t>152</w:t>
            </w:r>
          </w:p>
        </w:tc>
        <w:tc>
          <w:tcPr>
            <w:tcW w:w="5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Style w:val="af0"/>
                <w:rFonts w:ascii="TH SarabunIT๙" w:hAnsi="TH SarabunIT๙" w:cs="TH SarabunIT๙"/>
                <w:sz w:val="26"/>
                <w:szCs w:val="26"/>
              </w:rPr>
              <w:t>46,562,247.00</w:t>
            </w:r>
          </w:p>
        </w:tc>
        <w:tc>
          <w:tcPr>
            <w:tcW w:w="2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Style w:val="af0"/>
                <w:rFonts w:ascii="TH SarabunIT๙" w:hAnsi="TH SarabunIT๙" w:cs="TH SarabunIT๙"/>
                <w:sz w:val="26"/>
                <w:szCs w:val="26"/>
              </w:rPr>
              <w:t>62</w:t>
            </w:r>
          </w:p>
        </w:tc>
        <w:tc>
          <w:tcPr>
            <w:tcW w:w="4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Style w:val="af0"/>
                <w:rFonts w:ascii="TH SarabunIT๙" w:hAnsi="TH SarabunIT๙" w:cs="TH SarabunIT๙"/>
                <w:sz w:val="26"/>
                <w:szCs w:val="26"/>
              </w:rPr>
              <w:t>14,011,997.90</w:t>
            </w:r>
          </w:p>
        </w:tc>
        <w:tc>
          <w:tcPr>
            <w:tcW w:w="2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Style w:val="af0"/>
                <w:rFonts w:ascii="TH SarabunIT๙" w:hAnsi="TH SarabunIT๙" w:cs="TH SarabunIT๙"/>
                <w:sz w:val="26"/>
                <w:szCs w:val="26"/>
              </w:rPr>
              <w:t>30</w:t>
            </w:r>
          </w:p>
        </w:tc>
        <w:tc>
          <w:tcPr>
            <w:tcW w:w="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Style w:val="af0"/>
                <w:rFonts w:ascii="TH SarabunIT๙" w:hAnsi="TH SarabunIT๙" w:cs="TH SarabunIT๙"/>
                <w:sz w:val="26"/>
                <w:szCs w:val="26"/>
              </w:rPr>
              <w:t>12,137,391.84</w:t>
            </w:r>
          </w:p>
        </w:tc>
        <w:tc>
          <w:tcPr>
            <w:tcW w:w="2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Style w:val="af0"/>
                <w:rFonts w:ascii="TH SarabunIT๙" w:hAnsi="TH SarabunIT๙" w:cs="TH SarabunIT๙"/>
                <w:sz w:val="26"/>
                <w:szCs w:val="26"/>
              </w:rPr>
              <w:t>30</w:t>
            </w:r>
          </w:p>
        </w:tc>
        <w:tc>
          <w:tcPr>
            <w:tcW w:w="4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ADF" w:rsidRPr="00DA5C07" w:rsidRDefault="007E4ADF" w:rsidP="008258F8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DA5C07">
              <w:rPr>
                <w:rStyle w:val="af0"/>
                <w:rFonts w:ascii="TH SarabunIT๙" w:hAnsi="TH SarabunIT๙" w:cs="TH SarabunIT๙"/>
                <w:sz w:val="26"/>
                <w:szCs w:val="26"/>
              </w:rPr>
              <w:t>10,449,791.84</w:t>
            </w:r>
          </w:p>
        </w:tc>
      </w:tr>
    </w:tbl>
    <w:p w:rsidR="00A00C1B" w:rsidRDefault="00A00C1B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/>
          <w:b/>
          <w:bCs/>
          <w:sz w:val="32"/>
          <w:szCs w:val="32"/>
        </w:rPr>
      </w:pPr>
    </w:p>
    <w:p w:rsidR="00A00C1B" w:rsidRPr="00A00C1B" w:rsidRDefault="00A00C1B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/>
          <w:b/>
          <w:bCs/>
          <w:sz w:val="36"/>
          <w:szCs w:val="36"/>
          <w:u w:val="double"/>
        </w:rPr>
      </w:pPr>
      <w:r w:rsidRPr="00A00C1B">
        <w:rPr>
          <w:rFonts w:ascii="TH SarabunIT๙" w:hAnsi="TH SarabunIT๙" w:cs="TH SarabunIT๙" w:hint="cs"/>
          <w:b/>
          <w:bCs/>
          <w:sz w:val="36"/>
          <w:szCs w:val="36"/>
          <w:u w:val="double"/>
          <w:cs/>
        </w:rPr>
        <w:t>สรุป</w:t>
      </w:r>
    </w:p>
    <w:p w:rsidR="007E4ADF" w:rsidRPr="00A00C1B" w:rsidRDefault="00A00C1B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/>
          <w:b/>
          <w:bCs/>
          <w:sz w:val="36"/>
          <w:szCs w:val="36"/>
        </w:rPr>
      </w:pPr>
      <w:r w:rsidRPr="00A00C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0C1B">
        <w:rPr>
          <w:rFonts w:ascii="TH SarabunIT๙" w:hAnsi="TH SarabunIT๙" w:cs="TH SarabunIT๙" w:hint="cs"/>
          <w:sz w:val="32"/>
          <w:szCs w:val="32"/>
          <w:cs/>
        </w:rPr>
        <w:tab/>
      </w:r>
      <w:r w:rsidRPr="00A00C1B">
        <w:rPr>
          <w:rFonts w:ascii="TH SarabunIT๙" w:hAnsi="TH SarabunIT๙" w:cs="TH SarabunIT๙" w:hint="cs"/>
          <w:sz w:val="36"/>
          <w:szCs w:val="36"/>
          <w:cs/>
        </w:rPr>
        <w:t>1.</w:t>
      </w:r>
      <w:r w:rsidR="008258F8" w:rsidRPr="00A00C1B">
        <w:rPr>
          <w:rFonts w:ascii="TH SarabunIT๙" w:hAnsi="TH SarabunIT๙" w:cs="TH SarabunIT๙" w:hint="cs"/>
          <w:sz w:val="36"/>
          <w:szCs w:val="36"/>
          <w:cs/>
        </w:rPr>
        <w:t xml:space="preserve">โครงการตามแผนพัฒนาท้องถิ่นที่ได้รับอนุมัติงบประมาณ คิดเป็นร้อย </w:t>
      </w:r>
      <w:r w:rsidRPr="00A00C1B">
        <w:rPr>
          <w:rFonts w:ascii="TH SarabunIT๙" w:hAnsi="TH SarabunIT๙" w:cs="TH SarabunIT๙" w:hint="cs"/>
          <w:b/>
          <w:bCs/>
          <w:sz w:val="36"/>
          <w:szCs w:val="36"/>
          <w:cs/>
        </w:rPr>
        <w:t>40.79</w:t>
      </w:r>
      <w:r w:rsidRPr="00A00C1B">
        <w:rPr>
          <w:rFonts w:ascii="TH SarabunIT๙" w:hAnsi="TH SarabunIT๙" w:cs="TH SarabunIT๙" w:hint="cs"/>
          <w:sz w:val="36"/>
          <w:szCs w:val="36"/>
          <w:cs/>
        </w:rPr>
        <w:t xml:space="preserve"> ของโครงการในแผนทั้งหมด</w:t>
      </w:r>
    </w:p>
    <w:p w:rsidR="00A00C1B" w:rsidRPr="00A00C1B" w:rsidRDefault="00A00C1B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A00C1B">
        <w:rPr>
          <w:rFonts w:ascii="TH SarabunIT๙" w:hAnsi="TH SarabunIT๙" w:cs="TH SarabunIT๙"/>
          <w:sz w:val="36"/>
          <w:szCs w:val="36"/>
        </w:rPr>
        <w:t>2.</w:t>
      </w:r>
      <w:r w:rsidRPr="00A00C1B">
        <w:rPr>
          <w:rFonts w:ascii="TH SarabunIT๙" w:hAnsi="TH SarabunIT๙" w:cs="TH SarabunIT๙" w:hint="cs"/>
          <w:sz w:val="36"/>
          <w:szCs w:val="36"/>
          <w:cs/>
        </w:rPr>
        <w:t xml:space="preserve">โครงการที่ได้ดำเนินการจริง คิดเป็นร้อยละ </w:t>
      </w:r>
      <w:r w:rsidRPr="00A00C1B">
        <w:rPr>
          <w:rFonts w:ascii="TH SarabunIT๙" w:hAnsi="TH SarabunIT๙" w:cs="TH SarabunIT๙" w:hint="cs"/>
          <w:b/>
          <w:bCs/>
          <w:sz w:val="36"/>
          <w:szCs w:val="36"/>
          <w:cs/>
        </w:rPr>
        <w:t>48.39</w:t>
      </w:r>
      <w:r w:rsidRPr="00A00C1B">
        <w:rPr>
          <w:rFonts w:ascii="TH SarabunIT๙" w:hAnsi="TH SarabunIT๙" w:cs="TH SarabunIT๙" w:hint="cs"/>
          <w:sz w:val="36"/>
          <w:szCs w:val="36"/>
          <w:cs/>
        </w:rPr>
        <w:t xml:space="preserve"> ของโครงการที่ได้รับจัดสรรงบประมาณทั้งหมด</w:t>
      </w:r>
    </w:p>
    <w:p w:rsidR="00A00C1B" w:rsidRDefault="00A00C1B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7E4ADF" w:rsidRDefault="007E4ADF" w:rsidP="00151C02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/>
          <w:b/>
          <w:bCs/>
          <w:sz w:val="36"/>
          <w:szCs w:val="36"/>
        </w:rPr>
      </w:pPr>
    </w:p>
    <w:p w:rsidR="00DA5C07" w:rsidRDefault="00DA5C07" w:rsidP="00DA5C07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/>
          <w:b/>
          <w:bCs/>
          <w:sz w:val="36"/>
          <w:szCs w:val="36"/>
        </w:rPr>
      </w:pPr>
    </w:p>
    <w:p w:rsidR="007E4ADF" w:rsidRPr="00DA5C07" w:rsidRDefault="007E4ADF" w:rsidP="00DA5C07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127"/>
          <w:tab w:val="left" w:pos="2835"/>
        </w:tabs>
        <w:ind w:right="-188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lastRenderedPageBreak/>
        <w:t>โครงการที่</w:t>
      </w:r>
      <w:r w:rsidRPr="00E95165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สามารถดำเนินการได้  จำนวนทั้งหมด 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3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0</w:t>
      </w:r>
      <w:r w:rsidRPr="00E9516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โครงการ  มีดังนี้</w:t>
      </w:r>
    </w:p>
    <w:tbl>
      <w:tblPr>
        <w:tblStyle w:val="a5"/>
        <w:tblW w:w="0" w:type="auto"/>
        <w:tblLook w:val="04A0"/>
      </w:tblPr>
      <w:tblGrid>
        <w:gridCol w:w="959"/>
        <w:gridCol w:w="5812"/>
        <w:gridCol w:w="2409"/>
        <w:gridCol w:w="2127"/>
        <w:gridCol w:w="1842"/>
        <w:gridCol w:w="1614"/>
      </w:tblGrid>
      <w:tr w:rsidR="00C9785A" w:rsidTr="00C9785A">
        <w:tc>
          <w:tcPr>
            <w:tcW w:w="959" w:type="dxa"/>
            <w:vMerge w:val="restart"/>
            <w:vAlign w:val="center"/>
          </w:tcPr>
          <w:p w:rsidR="00C9785A" w:rsidRPr="00C9785A" w:rsidRDefault="00C9785A" w:rsidP="00C978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85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812" w:type="dxa"/>
            <w:vMerge w:val="restart"/>
            <w:vAlign w:val="center"/>
          </w:tcPr>
          <w:p w:rsidR="00C9785A" w:rsidRPr="00C9785A" w:rsidRDefault="00C9785A" w:rsidP="00C978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85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4536" w:type="dxa"/>
            <w:gridSpan w:val="2"/>
          </w:tcPr>
          <w:p w:rsidR="00C9785A" w:rsidRPr="00C9785A" w:rsidRDefault="00C9785A" w:rsidP="00C978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85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3456" w:type="dxa"/>
            <w:gridSpan w:val="2"/>
          </w:tcPr>
          <w:p w:rsidR="00C9785A" w:rsidRPr="00C9785A" w:rsidRDefault="00C9785A" w:rsidP="00C978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85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ร้อยละที่ดำเนินการ</w:t>
            </w:r>
          </w:p>
        </w:tc>
      </w:tr>
      <w:tr w:rsidR="00C9785A" w:rsidTr="00C9785A">
        <w:tc>
          <w:tcPr>
            <w:tcW w:w="959" w:type="dxa"/>
            <w:vMerge/>
          </w:tcPr>
          <w:p w:rsidR="00C9785A" w:rsidRPr="00C9785A" w:rsidRDefault="00C9785A" w:rsidP="00C978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12" w:type="dxa"/>
            <w:vMerge/>
          </w:tcPr>
          <w:p w:rsidR="00C9785A" w:rsidRPr="00C9785A" w:rsidRDefault="00C9785A" w:rsidP="00C978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09" w:type="dxa"/>
          </w:tcPr>
          <w:p w:rsidR="00C9785A" w:rsidRPr="00C9785A" w:rsidRDefault="00C9785A" w:rsidP="00C978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85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ตามแผนพัฒนา (บาท)</w:t>
            </w:r>
          </w:p>
        </w:tc>
        <w:tc>
          <w:tcPr>
            <w:tcW w:w="2127" w:type="dxa"/>
          </w:tcPr>
          <w:p w:rsidR="00C9785A" w:rsidRPr="00C9785A" w:rsidRDefault="00C9785A" w:rsidP="00C978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85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ดำเนินการจริง (บาท)</w:t>
            </w:r>
          </w:p>
        </w:tc>
        <w:tc>
          <w:tcPr>
            <w:tcW w:w="1842" w:type="dxa"/>
          </w:tcPr>
          <w:p w:rsidR="00C9785A" w:rsidRPr="00C9785A" w:rsidRDefault="00C9785A" w:rsidP="00C978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85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ตามแผนพัฒนา</w:t>
            </w:r>
          </w:p>
        </w:tc>
        <w:tc>
          <w:tcPr>
            <w:tcW w:w="1614" w:type="dxa"/>
          </w:tcPr>
          <w:p w:rsidR="00C9785A" w:rsidRPr="00C9785A" w:rsidRDefault="00C9785A" w:rsidP="00C978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85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ดำเนินการจริง</w:t>
            </w:r>
          </w:p>
        </w:tc>
      </w:tr>
      <w:tr w:rsidR="00C9785A" w:rsidTr="008A5986">
        <w:tc>
          <w:tcPr>
            <w:tcW w:w="959" w:type="dxa"/>
          </w:tcPr>
          <w:p w:rsidR="00C9785A" w:rsidRDefault="00774AE0" w:rsidP="001531B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5812" w:type="dxa"/>
          </w:tcPr>
          <w:p w:rsidR="00C9785A" w:rsidRDefault="00C9785A" w:rsidP="001531B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โครงการอุดหนุนค่าอาหารกลางวันให้กับโรงเรียนบ้านนาค้อกลาง</w:t>
            </w:r>
          </w:p>
        </w:tc>
        <w:tc>
          <w:tcPr>
            <w:tcW w:w="2409" w:type="dxa"/>
          </w:tcPr>
          <w:p w:rsidR="00C9785A" w:rsidRPr="00C9785A" w:rsidRDefault="00C9785A" w:rsidP="008A5986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412,000.-</w:t>
            </w:r>
          </w:p>
        </w:tc>
        <w:tc>
          <w:tcPr>
            <w:tcW w:w="2127" w:type="dxa"/>
          </w:tcPr>
          <w:p w:rsidR="00C9785A" w:rsidRDefault="00C9785A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358,520.-</w:t>
            </w:r>
          </w:p>
        </w:tc>
        <w:tc>
          <w:tcPr>
            <w:tcW w:w="1842" w:type="dxa"/>
          </w:tcPr>
          <w:p w:rsidR="00C9785A" w:rsidRDefault="00C9785A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614" w:type="dxa"/>
          </w:tcPr>
          <w:p w:rsidR="00C9785A" w:rsidRDefault="00C9785A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87.02</w:t>
            </w:r>
          </w:p>
        </w:tc>
      </w:tr>
      <w:tr w:rsidR="00C9785A" w:rsidTr="00C9785A">
        <w:tc>
          <w:tcPr>
            <w:tcW w:w="959" w:type="dxa"/>
          </w:tcPr>
          <w:p w:rsidR="00C9785A" w:rsidRDefault="00774AE0" w:rsidP="001531B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5812" w:type="dxa"/>
          </w:tcPr>
          <w:p w:rsidR="00C9785A" w:rsidRDefault="00C9785A" w:rsidP="001531B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โครงการอุดหนุนค่าอาหารกลางวันให้กับโรงเรียนบ้านป่าบอน</w:t>
            </w:r>
          </w:p>
        </w:tc>
        <w:tc>
          <w:tcPr>
            <w:tcW w:w="2409" w:type="dxa"/>
          </w:tcPr>
          <w:p w:rsidR="00C9785A" w:rsidRPr="00C9785A" w:rsidRDefault="00C9785A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336,000.-</w:t>
            </w:r>
          </w:p>
        </w:tc>
        <w:tc>
          <w:tcPr>
            <w:tcW w:w="2127" w:type="dxa"/>
          </w:tcPr>
          <w:p w:rsidR="00C9785A" w:rsidRDefault="00C9785A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297,940.-</w:t>
            </w:r>
          </w:p>
        </w:tc>
        <w:tc>
          <w:tcPr>
            <w:tcW w:w="1842" w:type="dxa"/>
          </w:tcPr>
          <w:p w:rsidR="00C9785A" w:rsidRDefault="00C9785A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614" w:type="dxa"/>
          </w:tcPr>
          <w:p w:rsidR="00C9785A" w:rsidRDefault="00C9785A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88.67</w:t>
            </w:r>
          </w:p>
        </w:tc>
      </w:tr>
      <w:tr w:rsidR="00C9785A" w:rsidTr="00C9785A">
        <w:tc>
          <w:tcPr>
            <w:tcW w:w="959" w:type="dxa"/>
          </w:tcPr>
          <w:p w:rsidR="00C9785A" w:rsidRDefault="00774AE0" w:rsidP="001531B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5812" w:type="dxa"/>
          </w:tcPr>
          <w:p w:rsidR="00C9785A" w:rsidRDefault="00C9785A" w:rsidP="001531B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โครงการอุดหนุนค่าอาการกลางวันให้กับโรงเรียนดอนเค็ด</w:t>
            </w:r>
          </w:p>
        </w:tc>
        <w:tc>
          <w:tcPr>
            <w:tcW w:w="2409" w:type="dxa"/>
          </w:tcPr>
          <w:p w:rsidR="00C9785A" w:rsidRPr="00C9785A" w:rsidRDefault="00C9785A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512,000.-</w:t>
            </w:r>
          </w:p>
        </w:tc>
        <w:tc>
          <w:tcPr>
            <w:tcW w:w="2127" w:type="dxa"/>
          </w:tcPr>
          <w:p w:rsidR="00C9785A" w:rsidRDefault="00C9785A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497,200.-</w:t>
            </w:r>
          </w:p>
        </w:tc>
        <w:tc>
          <w:tcPr>
            <w:tcW w:w="1842" w:type="dxa"/>
          </w:tcPr>
          <w:p w:rsidR="00C9785A" w:rsidRDefault="00C9785A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614" w:type="dxa"/>
          </w:tcPr>
          <w:p w:rsidR="00C9785A" w:rsidRDefault="00C9785A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97.11</w:t>
            </w:r>
          </w:p>
        </w:tc>
      </w:tr>
      <w:tr w:rsidR="00C9785A" w:rsidTr="00C9785A">
        <w:tc>
          <w:tcPr>
            <w:tcW w:w="959" w:type="dxa"/>
          </w:tcPr>
          <w:p w:rsidR="00C9785A" w:rsidRDefault="00774AE0" w:rsidP="001531B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5812" w:type="dxa"/>
          </w:tcPr>
          <w:p w:rsidR="00C9785A" w:rsidRDefault="00C9785A" w:rsidP="001531B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โครงการอุดหนุนค่าอาหารกลางวันให้กับโรงเรียนบ้านนาค้อเหนือ</w:t>
            </w:r>
          </w:p>
        </w:tc>
        <w:tc>
          <w:tcPr>
            <w:tcW w:w="2409" w:type="dxa"/>
          </w:tcPr>
          <w:p w:rsidR="00C9785A" w:rsidRPr="00C9785A" w:rsidRDefault="00C9785A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572,000.-</w:t>
            </w:r>
          </w:p>
        </w:tc>
        <w:tc>
          <w:tcPr>
            <w:tcW w:w="2127" w:type="dxa"/>
          </w:tcPr>
          <w:p w:rsidR="00C9785A" w:rsidRDefault="00C9785A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568,000.-</w:t>
            </w:r>
          </w:p>
        </w:tc>
        <w:tc>
          <w:tcPr>
            <w:tcW w:w="1842" w:type="dxa"/>
          </w:tcPr>
          <w:p w:rsidR="00C9785A" w:rsidRDefault="00C9785A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614" w:type="dxa"/>
          </w:tcPr>
          <w:p w:rsidR="00C9785A" w:rsidRDefault="00C9785A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99.30</w:t>
            </w:r>
          </w:p>
        </w:tc>
      </w:tr>
      <w:tr w:rsidR="00C9785A" w:rsidTr="00C9785A">
        <w:tc>
          <w:tcPr>
            <w:tcW w:w="959" w:type="dxa"/>
          </w:tcPr>
          <w:p w:rsidR="00C9785A" w:rsidRDefault="00774AE0" w:rsidP="001531B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5812" w:type="dxa"/>
          </w:tcPr>
          <w:p w:rsidR="00C9785A" w:rsidRDefault="00C9785A" w:rsidP="00C978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โครงการสนับสนุนค่าใช้จ่ายในการบริหารสถานศึกษาเพื่อจ่ายเป็น    ค่าสนับสนุนอาหารกลางวันศูนย์อบรมเด็กก่อนเกณฑ์ประจำมัสยิด    ดารุสลาม</w:t>
            </w:r>
          </w:p>
        </w:tc>
        <w:tc>
          <w:tcPr>
            <w:tcW w:w="2409" w:type="dxa"/>
          </w:tcPr>
          <w:p w:rsidR="00C9785A" w:rsidRDefault="00774AE0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1,014,300.-</w:t>
            </w:r>
          </w:p>
        </w:tc>
        <w:tc>
          <w:tcPr>
            <w:tcW w:w="2127" w:type="dxa"/>
          </w:tcPr>
          <w:p w:rsidR="00C9785A" w:rsidRDefault="00774AE0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864,240.-</w:t>
            </w:r>
          </w:p>
        </w:tc>
        <w:tc>
          <w:tcPr>
            <w:tcW w:w="1842" w:type="dxa"/>
          </w:tcPr>
          <w:p w:rsidR="00C9785A" w:rsidRDefault="00774AE0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614" w:type="dxa"/>
          </w:tcPr>
          <w:p w:rsidR="00C9785A" w:rsidRDefault="00774AE0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85.21</w:t>
            </w:r>
          </w:p>
        </w:tc>
      </w:tr>
      <w:tr w:rsidR="00C9785A" w:rsidTr="00C9785A">
        <w:tc>
          <w:tcPr>
            <w:tcW w:w="959" w:type="dxa"/>
          </w:tcPr>
          <w:p w:rsidR="00C9785A" w:rsidRDefault="00774AE0" w:rsidP="001531B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5812" w:type="dxa"/>
          </w:tcPr>
          <w:p w:rsidR="00C9785A" w:rsidRDefault="00774AE0" w:rsidP="00774AE0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โครงการสนับสนุนอาหารเสริม (นม)ให้กับโรงเรียน สพฐ. 4 แห่ง และศูนย์พัฒนาเด็กเล็ก 1 แห่ง ในตำบลป่าบอน</w:t>
            </w:r>
          </w:p>
        </w:tc>
        <w:tc>
          <w:tcPr>
            <w:tcW w:w="2409" w:type="dxa"/>
          </w:tcPr>
          <w:p w:rsidR="00C9785A" w:rsidRDefault="00774AE0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311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314.90</w:t>
            </w:r>
          </w:p>
        </w:tc>
        <w:tc>
          <w:tcPr>
            <w:tcW w:w="2127" w:type="dxa"/>
          </w:tcPr>
          <w:p w:rsidR="00C9785A" w:rsidRDefault="00774AE0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1,203,894.80</w:t>
            </w:r>
          </w:p>
        </w:tc>
        <w:tc>
          <w:tcPr>
            <w:tcW w:w="1842" w:type="dxa"/>
          </w:tcPr>
          <w:p w:rsidR="00C9785A" w:rsidRDefault="00774AE0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614" w:type="dxa"/>
          </w:tcPr>
          <w:p w:rsidR="00C9785A" w:rsidRDefault="00774AE0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91.81</w:t>
            </w:r>
          </w:p>
        </w:tc>
      </w:tr>
      <w:tr w:rsidR="00774AE0" w:rsidTr="00C9785A">
        <w:tc>
          <w:tcPr>
            <w:tcW w:w="959" w:type="dxa"/>
          </w:tcPr>
          <w:p w:rsidR="00774AE0" w:rsidRDefault="00774AE0" w:rsidP="001531B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5812" w:type="dxa"/>
          </w:tcPr>
          <w:p w:rsidR="00774AE0" w:rsidRDefault="00774AE0" w:rsidP="00774AE0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โครงการอบรมคุณธรรมจริยธรรมทางศาสนาภาคฤดูร้อน</w:t>
            </w:r>
          </w:p>
        </w:tc>
        <w:tc>
          <w:tcPr>
            <w:tcW w:w="2409" w:type="dxa"/>
          </w:tcPr>
          <w:p w:rsidR="00774AE0" w:rsidRDefault="00774AE0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150,000.-</w:t>
            </w:r>
          </w:p>
        </w:tc>
        <w:tc>
          <w:tcPr>
            <w:tcW w:w="2127" w:type="dxa"/>
          </w:tcPr>
          <w:p w:rsidR="00774AE0" w:rsidRDefault="00774AE0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149,830.-</w:t>
            </w:r>
          </w:p>
        </w:tc>
        <w:tc>
          <w:tcPr>
            <w:tcW w:w="1842" w:type="dxa"/>
          </w:tcPr>
          <w:p w:rsidR="00774AE0" w:rsidRDefault="00774AE0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614" w:type="dxa"/>
          </w:tcPr>
          <w:p w:rsidR="00774AE0" w:rsidRDefault="00774AE0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99.89</w:t>
            </w:r>
          </w:p>
        </w:tc>
      </w:tr>
      <w:tr w:rsidR="00774AE0" w:rsidTr="00C9785A">
        <w:tc>
          <w:tcPr>
            <w:tcW w:w="959" w:type="dxa"/>
          </w:tcPr>
          <w:p w:rsidR="00774AE0" w:rsidRDefault="00774AE0" w:rsidP="001531B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5812" w:type="dxa"/>
          </w:tcPr>
          <w:p w:rsidR="00774AE0" w:rsidRDefault="00774AE0" w:rsidP="00774AE0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โครงการหนังสือพิมพ์หมู่บ้าน</w:t>
            </w:r>
          </w:p>
        </w:tc>
        <w:tc>
          <w:tcPr>
            <w:tcW w:w="2409" w:type="dxa"/>
          </w:tcPr>
          <w:p w:rsidR="00774AE0" w:rsidRDefault="00774AE0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35,000.-</w:t>
            </w:r>
          </w:p>
        </w:tc>
        <w:tc>
          <w:tcPr>
            <w:tcW w:w="2127" w:type="dxa"/>
          </w:tcPr>
          <w:p w:rsidR="00774AE0" w:rsidRDefault="00774AE0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18,250.-</w:t>
            </w:r>
          </w:p>
        </w:tc>
        <w:tc>
          <w:tcPr>
            <w:tcW w:w="1842" w:type="dxa"/>
          </w:tcPr>
          <w:p w:rsidR="00774AE0" w:rsidRDefault="00774AE0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614" w:type="dxa"/>
          </w:tcPr>
          <w:p w:rsidR="00774AE0" w:rsidRDefault="00774AE0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52.14</w:t>
            </w:r>
          </w:p>
        </w:tc>
      </w:tr>
      <w:tr w:rsidR="00774AE0" w:rsidTr="00C9785A">
        <w:tc>
          <w:tcPr>
            <w:tcW w:w="959" w:type="dxa"/>
          </w:tcPr>
          <w:p w:rsidR="00774AE0" w:rsidRDefault="00774AE0" w:rsidP="001531B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5812" w:type="dxa"/>
          </w:tcPr>
          <w:p w:rsidR="00774AE0" w:rsidRDefault="00774AE0" w:rsidP="00774AE0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โครงการเตรียมความพร้อมด้านภาษาให้แก่เด็กและเยาวชนตำบล     ป่าบอน</w:t>
            </w:r>
          </w:p>
        </w:tc>
        <w:tc>
          <w:tcPr>
            <w:tcW w:w="2409" w:type="dxa"/>
          </w:tcPr>
          <w:p w:rsidR="00774AE0" w:rsidRDefault="00774AE0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40,000.-</w:t>
            </w:r>
          </w:p>
        </w:tc>
        <w:tc>
          <w:tcPr>
            <w:tcW w:w="2127" w:type="dxa"/>
          </w:tcPr>
          <w:p w:rsidR="00774AE0" w:rsidRDefault="00774AE0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26,540.-</w:t>
            </w:r>
          </w:p>
        </w:tc>
        <w:tc>
          <w:tcPr>
            <w:tcW w:w="1842" w:type="dxa"/>
          </w:tcPr>
          <w:p w:rsidR="00774AE0" w:rsidRDefault="00774AE0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614" w:type="dxa"/>
          </w:tcPr>
          <w:p w:rsidR="00774AE0" w:rsidRDefault="00774AE0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66.35</w:t>
            </w:r>
          </w:p>
        </w:tc>
      </w:tr>
      <w:tr w:rsidR="00774AE0" w:rsidTr="00C9785A">
        <w:tc>
          <w:tcPr>
            <w:tcW w:w="959" w:type="dxa"/>
          </w:tcPr>
          <w:p w:rsidR="00774AE0" w:rsidRDefault="00774AE0" w:rsidP="001531B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5812" w:type="dxa"/>
          </w:tcPr>
          <w:p w:rsidR="00774AE0" w:rsidRDefault="00774AE0" w:rsidP="00774AE0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โครงการเงินอุดหนุนสำหรับสนับสนุนค่าจัดการเรียนการสอนของ   ศูนย์พัฒนาเด็กเล็ก (รายหัว)</w:t>
            </w:r>
          </w:p>
        </w:tc>
        <w:tc>
          <w:tcPr>
            <w:tcW w:w="2409" w:type="dxa"/>
          </w:tcPr>
          <w:p w:rsidR="00774AE0" w:rsidRDefault="00774AE0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351,000.-</w:t>
            </w:r>
          </w:p>
        </w:tc>
        <w:tc>
          <w:tcPr>
            <w:tcW w:w="2127" w:type="dxa"/>
          </w:tcPr>
          <w:p w:rsidR="00774AE0" w:rsidRDefault="00774AE0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340,000.-</w:t>
            </w:r>
          </w:p>
        </w:tc>
        <w:tc>
          <w:tcPr>
            <w:tcW w:w="1842" w:type="dxa"/>
          </w:tcPr>
          <w:p w:rsidR="00774AE0" w:rsidRDefault="00774AE0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614" w:type="dxa"/>
          </w:tcPr>
          <w:p w:rsidR="00774AE0" w:rsidRDefault="00774AE0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96.87</w:t>
            </w:r>
          </w:p>
        </w:tc>
      </w:tr>
      <w:tr w:rsidR="00774AE0" w:rsidTr="00C9785A">
        <w:tc>
          <w:tcPr>
            <w:tcW w:w="959" w:type="dxa"/>
          </w:tcPr>
          <w:p w:rsidR="00774AE0" w:rsidRDefault="00774AE0" w:rsidP="001531B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5812" w:type="dxa"/>
          </w:tcPr>
          <w:p w:rsidR="00774AE0" w:rsidRDefault="00774AE0" w:rsidP="00774AE0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โครงการเงินอุดหนุนสำหรับสนับสนุนค่าจัดการศึกษาศูนย์พัฒนา</w:t>
            </w:r>
          </w:p>
          <w:p w:rsidR="00774AE0" w:rsidRDefault="00774AE0" w:rsidP="00774AE0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เด็กเล็ก</w:t>
            </w:r>
          </w:p>
        </w:tc>
        <w:tc>
          <w:tcPr>
            <w:tcW w:w="2409" w:type="dxa"/>
          </w:tcPr>
          <w:p w:rsidR="00774AE0" w:rsidRDefault="00774AE0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233,910.-</w:t>
            </w:r>
          </w:p>
        </w:tc>
        <w:tc>
          <w:tcPr>
            <w:tcW w:w="2127" w:type="dxa"/>
          </w:tcPr>
          <w:p w:rsidR="00774AE0" w:rsidRDefault="00774AE0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left="-249"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139,900.-</w:t>
            </w:r>
          </w:p>
        </w:tc>
        <w:tc>
          <w:tcPr>
            <w:tcW w:w="1842" w:type="dxa"/>
          </w:tcPr>
          <w:p w:rsidR="00774AE0" w:rsidRDefault="00774AE0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614" w:type="dxa"/>
          </w:tcPr>
          <w:p w:rsidR="00774AE0" w:rsidRDefault="00774AE0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59.81</w:t>
            </w:r>
          </w:p>
        </w:tc>
      </w:tr>
      <w:tr w:rsidR="00774AE0" w:rsidTr="00C9785A">
        <w:tc>
          <w:tcPr>
            <w:tcW w:w="959" w:type="dxa"/>
          </w:tcPr>
          <w:p w:rsidR="00774AE0" w:rsidRDefault="00774AE0" w:rsidP="001531B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5812" w:type="dxa"/>
          </w:tcPr>
          <w:p w:rsidR="00774AE0" w:rsidRDefault="00774AE0" w:rsidP="00774AE0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โครงการเตรียมความพร้อมด้านภาษาให้แก่เด็กและเยาวชนตำบล    ป่าบอน</w:t>
            </w:r>
          </w:p>
        </w:tc>
        <w:tc>
          <w:tcPr>
            <w:tcW w:w="2409" w:type="dxa"/>
          </w:tcPr>
          <w:p w:rsidR="00774AE0" w:rsidRDefault="00774AE0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85,000.-</w:t>
            </w:r>
          </w:p>
        </w:tc>
        <w:tc>
          <w:tcPr>
            <w:tcW w:w="2127" w:type="dxa"/>
          </w:tcPr>
          <w:p w:rsidR="00774AE0" w:rsidRDefault="008A5986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84,970.-</w:t>
            </w:r>
          </w:p>
        </w:tc>
        <w:tc>
          <w:tcPr>
            <w:tcW w:w="1842" w:type="dxa"/>
          </w:tcPr>
          <w:p w:rsidR="00774AE0" w:rsidRDefault="008A5986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614" w:type="dxa"/>
          </w:tcPr>
          <w:p w:rsidR="00774AE0" w:rsidRDefault="008A5986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99.96</w:t>
            </w:r>
          </w:p>
        </w:tc>
      </w:tr>
      <w:tr w:rsidR="00774AE0" w:rsidTr="00C9785A">
        <w:tc>
          <w:tcPr>
            <w:tcW w:w="959" w:type="dxa"/>
          </w:tcPr>
          <w:p w:rsidR="00774AE0" w:rsidRDefault="008A5986" w:rsidP="001531B9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5812" w:type="dxa"/>
          </w:tcPr>
          <w:p w:rsidR="00774AE0" w:rsidRDefault="008A5986" w:rsidP="00774AE0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โครงการเมาลิดสัมพันธ์</w:t>
            </w:r>
          </w:p>
        </w:tc>
        <w:tc>
          <w:tcPr>
            <w:tcW w:w="2409" w:type="dxa"/>
          </w:tcPr>
          <w:p w:rsidR="00774AE0" w:rsidRDefault="008A5986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80,000.-</w:t>
            </w:r>
          </w:p>
        </w:tc>
        <w:tc>
          <w:tcPr>
            <w:tcW w:w="2127" w:type="dxa"/>
          </w:tcPr>
          <w:p w:rsidR="00774AE0" w:rsidRDefault="008A5986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78,300.-</w:t>
            </w:r>
          </w:p>
        </w:tc>
        <w:tc>
          <w:tcPr>
            <w:tcW w:w="1842" w:type="dxa"/>
          </w:tcPr>
          <w:p w:rsidR="00774AE0" w:rsidRDefault="008A5986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614" w:type="dxa"/>
          </w:tcPr>
          <w:p w:rsidR="00774AE0" w:rsidRDefault="008A5986" w:rsidP="008A5986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97.88</w:t>
            </w:r>
          </w:p>
        </w:tc>
      </w:tr>
    </w:tbl>
    <w:tbl>
      <w:tblPr>
        <w:tblStyle w:val="a5"/>
        <w:tblpPr w:leftFromText="180" w:rightFromText="180" w:vertAnchor="text" w:horzAnchor="margin" w:tblpY="-525"/>
        <w:tblW w:w="0" w:type="auto"/>
        <w:tblLook w:val="04A0"/>
      </w:tblPr>
      <w:tblGrid>
        <w:gridCol w:w="959"/>
        <w:gridCol w:w="5812"/>
        <w:gridCol w:w="2409"/>
        <w:gridCol w:w="2127"/>
        <w:gridCol w:w="1842"/>
        <w:gridCol w:w="1614"/>
      </w:tblGrid>
      <w:tr w:rsidR="00943DCE" w:rsidTr="0034205A">
        <w:tc>
          <w:tcPr>
            <w:tcW w:w="959" w:type="dxa"/>
            <w:vMerge w:val="restart"/>
            <w:vAlign w:val="center"/>
          </w:tcPr>
          <w:p w:rsidR="0034205A" w:rsidRPr="00C9785A" w:rsidRDefault="0034205A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85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5812" w:type="dxa"/>
            <w:vMerge w:val="restart"/>
            <w:vAlign w:val="center"/>
          </w:tcPr>
          <w:p w:rsidR="0034205A" w:rsidRPr="00C9785A" w:rsidRDefault="0034205A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85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4536" w:type="dxa"/>
            <w:gridSpan w:val="2"/>
          </w:tcPr>
          <w:p w:rsidR="0034205A" w:rsidRPr="00C9785A" w:rsidRDefault="0034205A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85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3456" w:type="dxa"/>
            <w:gridSpan w:val="2"/>
          </w:tcPr>
          <w:p w:rsidR="0034205A" w:rsidRPr="00C9785A" w:rsidRDefault="0034205A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85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ร้อยละที่ดำเนินการ</w:t>
            </w:r>
          </w:p>
        </w:tc>
      </w:tr>
      <w:tr w:rsidR="00943DCE" w:rsidTr="0034205A">
        <w:tc>
          <w:tcPr>
            <w:tcW w:w="959" w:type="dxa"/>
            <w:vMerge/>
          </w:tcPr>
          <w:p w:rsidR="0034205A" w:rsidRPr="00C9785A" w:rsidRDefault="0034205A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12" w:type="dxa"/>
            <w:vMerge/>
          </w:tcPr>
          <w:p w:rsidR="0034205A" w:rsidRPr="00C9785A" w:rsidRDefault="0034205A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09" w:type="dxa"/>
          </w:tcPr>
          <w:p w:rsidR="0034205A" w:rsidRPr="00C9785A" w:rsidRDefault="0034205A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85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ตามแผนพัฒนา (บาท)</w:t>
            </w:r>
          </w:p>
        </w:tc>
        <w:tc>
          <w:tcPr>
            <w:tcW w:w="2127" w:type="dxa"/>
          </w:tcPr>
          <w:p w:rsidR="0034205A" w:rsidRPr="00C9785A" w:rsidRDefault="0034205A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85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ดำเนินการจริง (บาท)</w:t>
            </w:r>
          </w:p>
        </w:tc>
        <w:tc>
          <w:tcPr>
            <w:tcW w:w="1842" w:type="dxa"/>
          </w:tcPr>
          <w:p w:rsidR="0034205A" w:rsidRPr="00C9785A" w:rsidRDefault="0034205A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85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ตามแผนพัฒนา</w:t>
            </w:r>
          </w:p>
        </w:tc>
        <w:tc>
          <w:tcPr>
            <w:tcW w:w="1614" w:type="dxa"/>
          </w:tcPr>
          <w:p w:rsidR="0034205A" w:rsidRPr="00C9785A" w:rsidRDefault="0034205A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785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ดำเนินการจริง</w:t>
            </w:r>
          </w:p>
        </w:tc>
      </w:tr>
      <w:tr w:rsidR="00943DCE" w:rsidTr="0034205A">
        <w:tc>
          <w:tcPr>
            <w:tcW w:w="959" w:type="dxa"/>
          </w:tcPr>
          <w:p w:rsidR="0034205A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5812" w:type="dxa"/>
          </w:tcPr>
          <w:p w:rsidR="0034205A" w:rsidRDefault="0034205A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โครงการส่งเสริมสนับสนุนภูมิปัญญาท้องถิ่น</w:t>
            </w:r>
          </w:p>
        </w:tc>
        <w:tc>
          <w:tcPr>
            <w:tcW w:w="2409" w:type="dxa"/>
          </w:tcPr>
          <w:p w:rsidR="0034205A" w:rsidRPr="00C9785A" w:rsidRDefault="0034205A" w:rsidP="0034205A">
            <w:pPr>
              <w:pStyle w:val="a3"/>
              <w:tabs>
                <w:tab w:val="left" w:pos="-108"/>
                <w:tab w:val="left" w:pos="1167"/>
                <w:tab w:val="left" w:pos="1451"/>
                <w:tab w:val="left" w:pos="201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20,000.-</w:t>
            </w:r>
          </w:p>
        </w:tc>
        <w:tc>
          <w:tcPr>
            <w:tcW w:w="2127" w:type="dxa"/>
          </w:tcPr>
          <w:p w:rsidR="0034205A" w:rsidRDefault="0034205A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19,981.-</w:t>
            </w:r>
          </w:p>
        </w:tc>
        <w:tc>
          <w:tcPr>
            <w:tcW w:w="1842" w:type="dxa"/>
          </w:tcPr>
          <w:p w:rsidR="0034205A" w:rsidRDefault="0034205A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614" w:type="dxa"/>
          </w:tcPr>
          <w:p w:rsidR="0034205A" w:rsidRDefault="0034205A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99.91</w:t>
            </w:r>
          </w:p>
        </w:tc>
      </w:tr>
      <w:tr w:rsidR="00943DCE" w:rsidTr="0034205A">
        <w:tc>
          <w:tcPr>
            <w:tcW w:w="959" w:type="dxa"/>
          </w:tcPr>
          <w:p w:rsidR="0034205A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</w:t>
            </w:r>
          </w:p>
        </w:tc>
        <w:tc>
          <w:tcPr>
            <w:tcW w:w="5812" w:type="dxa"/>
          </w:tcPr>
          <w:p w:rsidR="0034205A" w:rsidRDefault="0034205A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โครงการจัดซื้ออุปกรณ์กีฬา</w:t>
            </w:r>
          </w:p>
        </w:tc>
        <w:tc>
          <w:tcPr>
            <w:tcW w:w="2409" w:type="dxa"/>
          </w:tcPr>
          <w:p w:rsidR="0034205A" w:rsidRPr="00C9785A" w:rsidRDefault="0034205A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66,500.-</w:t>
            </w:r>
          </w:p>
        </w:tc>
        <w:tc>
          <w:tcPr>
            <w:tcW w:w="2127" w:type="dxa"/>
          </w:tcPr>
          <w:p w:rsidR="0034205A" w:rsidRDefault="0034205A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66,410.-</w:t>
            </w:r>
          </w:p>
        </w:tc>
        <w:tc>
          <w:tcPr>
            <w:tcW w:w="1842" w:type="dxa"/>
          </w:tcPr>
          <w:p w:rsidR="0034205A" w:rsidRDefault="0034205A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614" w:type="dxa"/>
          </w:tcPr>
          <w:p w:rsidR="0034205A" w:rsidRDefault="0034205A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99.86</w:t>
            </w:r>
          </w:p>
        </w:tc>
      </w:tr>
      <w:tr w:rsidR="00943DCE" w:rsidTr="0034205A">
        <w:tc>
          <w:tcPr>
            <w:tcW w:w="959" w:type="dxa"/>
          </w:tcPr>
          <w:p w:rsidR="0034205A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</w:t>
            </w:r>
          </w:p>
        </w:tc>
        <w:tc>
          <w:tcPr>
            <w:tcW w:w="5812" w:type="dxa"/>
          </w:tcPr>
          <w:p w:rsidR="0034205A" w:rsidRDefault="0034205A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โครงการสัตว์ปลอดโรคคนปลอดภัยจากโรคพิษสุนัขบ้าตามปณิธานศาสตร์จารย์ ดร.สมเด็จเจ้าน้องนางเธอฟ้าจุฬาภรณ์วลกลักษณ์อัครราชกุมารีพรมพระศรีสวางควัฒน์วรขัติยราชนารี</w:t>
            </w:r>
          </w:p>
        </w:tc>
        <w:tc>
          <w:tcPr>
            <w:tcW w:w="2409" w:type="dxa"/>
          </w:tcPr>
          <w:p w:rsidR="0034205A" w:rsidRPr="0034205A" w:rsidRDefault="0034205A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11,600.-</w:t>
            </w:r>
          </w:p>
        </w:tc>
        <w:tc>
          <w:tcPr>
            <w:tcW w:w="2127" w:type="dxa"/>
          </w:tcPr>
          <w:p w:rsidR="0034205A" w:rsidRDefault="0034205A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11,600.-</w:t>
            </w:r>
          </w:p>
        </w:tc>
        <w:tc>
          <w:tcPr>
            <w:tcW w:w="1842" w:type="dxa"/>
          </w:tcPr>
          <w:p w:rsidR="0034205A" w:rsidRDefault="0034205A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614" w:type="dxa"/>
          </w:tcPr>
          <w:p w:rsidR="0034205A" w:rsidRDefault="0034205A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943DCE" w:rsidTr="0034205A">
        <w:tc>
          <w:tcPr>
            <w:tcW w:w="959" w:type="dxa"/>
          </w:tcPr>
          <w:p w:rsidR="0034205A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</w:t>
            </w:r>
          </w:p>
        </w:tc>
        <w:tc>
          <w:tcPr>
            <w:tcW w:w="5812" w:type="dxa"/>
          </w:tcPr>
          <w:p w:rsidR="0034205A" w:rsidRDefault="0034205A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โครงการจัดการขยะมูลฝอยแบบบูรณาการตำบลป่าบอน</w:t>
            </w:r>
          </w:p>
        </w:tc>
        <w:tc>
          <w:tcPr>
            <w:tcW w:w="2409" w:type="dxa"/>
          </w:tcPr>
          <w:p w:rsidR="0034205A" w:rsidRPr="0034205A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15,000.-</w:t>
            </w:r>
          </w:p>
        </w:tc>
        <w:tc>
          <w:tcPr>
            <w:tcW w:w="2127" w:type="dxa"/>
          </w:tcPr>
          <w:p w:rsidR="0034205A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13,800.-</w:t>
            </w:r>
          </w:p>
        </w:tc>
        <w:tc>
          <w:tcPr>
            <w:tcW w:w="1842" w:type="dxa"/>
          </w:tcPr>
          <w:p w:rsidR="0034205A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614" w:type="dxa"/>
          </w:tcPr>
          <w:p w:rsidR="0034205A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</w:t>
            </w:r>
          </w:p>
        </w:tc>
      </w:tr>
      <w:tr w:rsidR="00943DCE" w:rsidTr="0034205A">
        <w:tc>
          <w:tcPr>
            <w:tcW w:w="959" w:type="dxa"/>
          </w:tcPr>
          <w:p w:rsidR="0034205A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18.</w:t>
            </w:r>
          </w:p>
        </w:tc>
        <w:tc>
          <w:tcPr>
            <w:tcW w:w="5812" w:type="dxa"/>
          </w:tcPr>
          <w:p w:rsidR="0034205A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โครงการเงินสมทบหลักประกันสุขภาพในระดับท้องถิ่น</w:t>
            </w:r>
          </w:p>
        </w:tc>
        <w:tc>
          <w:tcPr>
            <w:tcW w:w="2409" w:type="dxa"/>
          </w:tcPr>
          <w:p w:rsidR="0034205A" w:rsidRPr="0056623B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77,400.-</w:t>
            </w:r>
          </w:p>
        </w:tc>
        <w:tc>
          <w:tcPr>
            <w:tcW w:w="2127" w:type="dxa"/>
          </w:tcPr>
          <w:p w:rsidR="0034205A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77,400.-</w:t>
            </w:r>
          </w:p>
        </w:tc>
        <w:tc>
          <w:tcPr>
            <w:tcW w:w="1842" w:type="dxa"/>
          </w:tcPr>
          <w:p w:rsidR="0034205A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614" w:type="dxa"/>
          </w:tcPr>
          <w:p w:rsidR="0034205A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943DCE" w:rsidTr="0034205A">
        <w:tc>
          <w:tcPr>
            <w:tcW w:w="959" w:type="dxa"/>
          </w:tcPr>
          <w:p w:rsidR="0034205A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19.</w:t>
            </w:r>
          </w:p>
        </w:tc>
        <w:tc>
          <w:tcPr>
            <w:tcW w:w="5812" w:type="dxa"/>
          </w:tcPr>
          <w:p w:rsidR="0034205A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โครงการสร้างหลักประกันด้านรายได้แก่ผู้สูงอายุ</w:t>
            </w:r>
          </w:p>
        </w:tc>
        <w:tc>
          <w:tcPr>
            <w:tcW w:w="2409" w:type="dxa"/>
          </w:tcPr>
          <w:p w:rsidR="0034205A" w:rsidRPr="0056623B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3,226,000.-</w:t>
            </w:r>
          </w:p>
        </w:tc>
        <w:tc>
          <w:tcPr>
            <w:tcW w:w="2127" w:type="dxa"/>
          </w:tcPr>
          <w:p w:rsidR="0034205A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3,035,600.-</w:t>
            </w:r>
          </w:p>
        </w:tc>
        <w:tc>
          <w:tcPr>
            <w:tcW w:w="1842" w:type="dxa"/>
          </w:tcPr>
          <w:p w:rsidR="0034205A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614" w:type="dxa"/>
          </w:tcPr>
          <w:p w:rsidR="0034205A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94.10</w:t>
            </w:r>
          </w:p>
        </w:tc>
      </w:tr>
      <w:tr w:rsidR="00943DCE" w:rsidTr="0034205A">
        <w:tc>
          <w:tcPr>
            <w:tcW w:w="959" w:type="dxa"/>
          </w:tcPr>
          <w:p w:rsidR="0034205A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20.</w:t>
            </w:r>
          </w:p>
        </w:tc>
        <w:tc>
          <w:tcPr>
            <w:tcW w:w="5812" w:type="dxa"/>
          </w:tcPr>
          <w:p w:rsidR="0034205A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โครงการเบี้ยเสริมสร้างสวัสดิการทางสังคมให้แก่ผู้พิการหรือทุพพลภาพ</w:t>
            </w:r>
          </w:p>
        </w:tc>
        <w:tc>
          <w:tcPr>
            <w:tcW w:w="2409" w:type="dxa"/>
          </w:tcPr>
          <w:p w:rsidR="0034205A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1,209,600.-</w:t>
            </w:r>
          </w:p>
        </w:tc>
        <w:tc>
          <w:tcPr>
            <w:tcW w:w="2127" w:type="dxa"/>
          </w:tcPr>
          <w:p w:rsidR="0034205A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1,064,200.-</w:t>
            </w:r>
          </w:p>
        </w:tc>
        <w:tc>
          <w:tcPr>
            <w:tcW w:w="1842" w:type="dxa"/>
          </w:tcPr>
          <w:p w:rsidR="0034205A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614" w:type="dxa"/>
          </w:tcPr>
          <w:p w:rsidR="0034205A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87.98</w:t>
            </w:r>
          </w:p>
        </w:tc>
      </w:tr>
      <w:tr w:rsidR="00943DCE" w:rsidTr="0034205A">
        <w:tc>
          <w:tcPr>
            <w:tcW w:w="959" w:type="dxa"/>
          </w:tcPr>
          <w:p w:rsidR="0034205A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</w:t>
            </w:r>
          </w:p>
        </w:tc>
        <w:tc>
          <w:tcPr>
            <w:tcW w:w="5812" w:type="dxa"/>
          </w:tcPr>
          <w:p w:rsidR="0034205A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โครงการพัฒนาคุณภาพชีวิตผู้สูงอายุ คนพิการ</w:t>
            </w:r>
          </w:p>
        </w:tc>
        <w:tc>
          <w:tcPr>
            <w:tcW w:w="2409" w:type="dxa"/>
          </w:tcPr>
          <w:p w:rsidR="0034205A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16,000.-</w:t>
            </w:r>
          </w:p>
        </w:tc>
        <w:tc>
          <w:tcPr>
            <w:tcW w:w="2127" w:type="dxa"/>
          </w:tcPr>
          <w:p w:rsidR="0034205A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15,950.-</w:t>
            </w:r>
          </w:p>
        </w:tc>
        <w:tc>
          <w:tcPr>
            <w:tcW w:w="1842" w:type="dxa"/>
          </w:tcPr>
          <w:p w:rsidR="0034205A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614" w:type="dxa"/>
          </w:tcPr>
          <w:p w:rsidR="0034205A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99.69</w:t>
            </w:r>
          </w:p>
        </w:tc>
      </w:tr>
      <w:tr w:rsidR="00943DCE" w:rsidTr="0034205A">
        <w:tc>
          <w:tcPr>
            <w:tcW w:w="959" w:type="dxa"/>
          </w:tcPr>
          <w:p w:rsidR="0034205A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22.</w:t>
            </w:r>
          </w:p>
        </w:tc>
        <w:tc>
          <w:tcPr>
            <w:tcW w:w="5812" w:type="dxa"/>
          </w:tcPr>
          <w:p w:rsidR="0034205A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โครงการสร้างภูมิคุ้มกันเฝ้าระวังต้านภัยยาเสพติด</w:t>
            </w:r>
          </w:p>
        </w:tc>
        <w:tc>
          <w:tcPr>
            <w:tcW w:w="2409" w:type="dxa"/>
          </w:tcPr>
          <w:p w:rsidR="0034205A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50,000.-</w:t>
            </w:r>
          </w:p>
        </w:tc>
        <w:tc>
          <w:tcPr>
            <w:tcW w:w="2127" w:type="dxa"/>
          </w:tcPr>
          <w:p w:rsidR="0034205A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30,186.-</w:t>
            </w:r>
          </w:p>
        </w:tc>
        <w:tc>
          <w:tcPr>
            <w:tcW w:w="1842" w:type="dxa"/>
          </w:tcPr>
          <w:p w:rsidR="0034205A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614" w:type="dxa"/>
          </w:tcPr>
          <w:p w:rsidR="0034205A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60.37</w:t>
            </w:r>
          </w:p>
        </w:tc>
      </w:tr>
      <w:tr w:rsidR="00943DCE" w:rsidTr="0034205A">
        <w:tc>
          <w:tcPr>
            <w:tcW w:w="959" w:type="dxa"/>
          </w:tcPr>
          <w:p w:rsidR="0034205A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</w:t>
            </w:r>
          </w:p>
        </w:tc>
        <w:tc>
          <w:tcPr>
            <w:tcW w:w="5812" w:type="dxa"/>
          </w:tcPr>
          <w:p w:rsidR="0034205A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โครงการก่อสร้างอาคารเอนกประสงค์ภายในบริเวณที่ทำการ อบต.</w:t>
            </w:r>
          </w:p>
        </w:tc>
        <w:tc>
          <w:tcPr>
            <w:tcW w:w="2409" w:type="dxa"/>
          </w:tcPr>
          <w:p w:rsidR="0034205A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3,070,000.-</w:t>
            </w:r>
          </w:p>
        </w:tc>
        <w:tc>
          <w:tcPr>
            <w:tcW w:w="2127" w:type="dxa"/>
          </w:tcPr>
          <w:p w:rsidR="0034205A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3,045,890.04</w:t>
            </w:r>
          </w:p>
        </w:tc>
        <w:tc>
          <w:tcPr>
            <w:tcW w:w="1842" w:type="dxa"/>
          </w:tcPr>
          <w:p w:rsidR="0034205A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614" w:type="dxa"/>
          </w:tcPr>
          <w:p w:rsidR="0034205A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99.21</w:t>
            </w:r>
          </w:p>
        </w:tc>
      </w:tr>
      <w:tr w:rsidR="00943DCE" w:rsidTr="0034205A">
        <w:tc>
          <w:tcPr>
            <w:tcW w:w="959" w:type="dxa"/>
          </w:tcPr>
          <w:p w:rsidR="0034205A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24.</w:t>
            </w:r>
          </w:p>
        </w:tc>
        <w:tc>
          <w:tcPr>
            <w:tcW w:w="5812" w:type="dxa"/>
          </w:tcPr>
          <w:p w:rsidR="0034205A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โครงการอบรมคุณธรรมจริยธรรมของผู้บริหาร สมาชิกสภา อบต.พนักงานส่วนตำบลพนักงานจ้าง</w:t>
            </w:r>
          </w:p>
        </w:tc>
        <w:tc>
          <w:tcPr>
            <w:tcW w:w="2409" w:type="dxa"/>
          </w:tcPr>
          <w:p w:rsidR="0034205A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20,000.-</w:t>
            </w:r>
          </w:p>
        </w:tc>
        <w:tc>
          <w:tcPr>
            <w:tcW w:w="2127" w:type="dxa"/>
          </w:tcPr>
          <w:p w:rsidR="0034205A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left="-249"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8,490.-</w:t>
            </w:r>
          </w:p>
        </w:tc>
        <w:tc>
          <w:tcPr>
            <w:tcW w:w="1842" w:type="dxa"/>
          </w:tcPr>
          <w:p w:rsidR="0034205A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614" w:type="dxa"/>
          </w:tcPr>
          <w:p w:rsidR="0034205A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42.45</w:t>
            </w:r>
          </w:p>
        </w:tc>
      </w:tr>
      <w:tr w:rsidR="00943DCE" w:rsidTr="0034205A">
        <w:tc>
          <w:tcPr>
            <w:tcW w:w="959" w:type="dxa"/>
          </w:tcPr>
          <w:p w:rsidR="0034205A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25.</w:t>
            </w:r>
          </w:p>
        </w:tc>
        <w:tc>
          <w:tcPr>
            <w:tcW w:w="5812" w:type="dxa"/>
          </w:tcPr>
          <w:p w:rsidR="00943DCE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โครงการเฉลิมพระเกียรติพระบาทสมเด็จพระบรมชนกาธิเบศร</w:t>
            </w:r>
          </w:p>
          <w:p w:rsidR="0034205A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มหาภูมิพลอดุลยเดชมหาราชบรมราถบพิตร</w:t>
            </w:r>
          </w:p>
        </w:tc>
        <w:tc>
          <w:tcPr>
            <w:tcW w:w="2409" w:type="dxa"/>
          </w:tcPr>
          <w:p w:rsidR="0034205A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8,000.-</w:t>
            </w:r>
          </w:p>
        </w:tc>
        <w:tc>
          <w:tcPr>
            <w:tcW w:w="2127" w:type="dxa"/>
          </w:tcPr>
          <w:p w:rsidR="0034205A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5,950.-</w:t>
            </w:r>
          </w:p>
        </w:tc>
        <w:tc>
          <w:tcPr>
            <w:tcW w:w="1842" w:type="dxa"/>
          </w:tcPr>
          <w:p w:rsidR="0034205A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614" w:type="dxa"/>
          </w:tcPr>
          <w:p w:rsidR="0034205A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74.38</w:t>
            </w:r>
          </w:p>
        </w:tc>
      </w:tr>
      <w:tr w:rsidR="00943DCE" w:rsidTr="0034205A">
        <w:tc>
          <w:tcPr>
            <w:tcW w:w="959" w:type="dxa"/>
          </w:tcPr>
          <w:p w:rsidR="0034205A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26.</w:t>
            </w:r>
          </w:p>
        </w:tc>
        <w:tc>
          <w:tcPr>
            <w:tcW w:w="5812" w:type="dxa"/>
          </w:tcPr>
          <w:p w:rsidR="00943DCE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โครงการจัดทำวารสารประชาสัมพันธ์การดำเนินงานขององค์กร</w:t>
            </w:r>
          </w:p>
        </w:tc>
        <w:tc>
          <w:tcPr>
            <w:tcW w:w="2409" w:type="dxa"/>
          </w:tcPr>
          <w:p w:rsidR="0034205A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48,000.-</w:t>
            </w:r>
          </w:p>
        </w:tc>
        <w:tc>
          <w:tcPr>
            <w:tcW w:w="2127" w:type="dxa"/>
          </w:tcPr>
          <w:p w:rsidR="0034205A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35,000.-</w:t>
            </w:r>
          </w:p>
        </w:tc>
        <w:tc>
          <w:tcPr>
            <w:tcW w:w="1842" w:type="dxa"/>
          </w:tcPr>
          <w:p w:rsidR="0034205A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614" w:type="dxa"/>
          </w:tcPr>
          <w:p w:rsidR="0034205A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72.92</w:t>
            </w:r>
          </w:p>
        </w:tc>
      </w:tr>
      <w:tr w:rsidR="00943DCE" w:rsidTr="0034205A">
        <w:tc>
          <w:tcPr>
            <w:tcW w:w="959" w:type="dxa"/>
          </w:tcPr>
          <w:p w:rsidR="0056623B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27.</w:t>
            </w:r>
          </w:p>
        </w:tc>
        <w:tc>
          <w:tcPr>
            <w:tcW w:w="5812" w:type="dxa"/>
          </w:tcPr>
          <w:p w:rsidR="00943DCE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โครงการจัดทำค่าบริการพื้นที่เวปไซต์รายปีและค่าธรรมเนียมซื่อ</w:t>
            </w:r>
          </w:p>
          <w:p w:rsidR="0056623B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โมเมนเนมรายปีเวปไซต์ของ อบต.</w:t>
            </w:r>
          </w:p>
        </w:tc>
        <w:tc>
          <w:tcPr>
            <w:tcW w:w="2409" w:type="dxa"/>
          </w:tcPr>
          <w:p w:rsidR="0056623B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10,000.-</w:t>
            </w:r>
          </w:p>
        </w:tc>
        <w:tc>
          <w:tcPr>
            <w:tcW w:w="2127" w:type="dxa"/>
          </w:tcPr>
          <w:p w:rsidR="0056623B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10,000.-</w:t>
            </w:r>
          </w:p>
        </w:tc>
        <w:tc>
          <w:tcPr>
            <w:tcW w:w="1842" w:type="dxa"/>
          </w:tcPr>
          <w:p w:rsidR="0056623B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614" w:type="dxa"/>
          </w:tcPr>
          <w:p w:rsidR="0056623B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943DCE" w:rsidTr="0034205A">
        <w:tc>
          <w:tcPr>
            <w:tcW w:w="959" w:type="dxa"/>
          </w:tcPr>
          <w:p w:rsidR="0056623B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28.</w:t>
            </w:r>
          </w:p>
        </w:tc>
        <w:tc>
          <w:tcPr>
            <w:tcW w:w="5812" w:type="dxa"/>
          </w:tcPr>
          <w:p w:rsidR="0056623B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โครงการเจ็ดวันอันตรายเฝ้าระวังอุบัติเหตุช่วงเทศกาลปีใหม่</w:t>
            </w:r>
          </w:p>
        </w:tc>
        <w:tc>
          <w:tcPr>
            <w:tcW w:w="2409" w:type="dxa"/>
          </w:tcPr>
          <w:p w:rsidR="0056623B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14,000.-</w:t>
            </w:r>
          </w:p>
        </w:tc>
        <w:tc>
          <w:tcPr>
            <w:tcW w:w="2127" w:type="dxa"/>
          </w:tcPr>
          <w:p w:rsidR="0056623B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12,600.-</w:t>
            </w:r>
          </w:p>
        </w:tc>
        <w:tc>
          <w:tcPr>
            <w:tcW w:w="1842" w:type="dxa"/>
          </w:tcPr>
          <w:p w:rsidR="0056623B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614" w:type="dxa"/>
          </w:tcPr>
          <w:p w:rsidR="0056623B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</w:p>
        </w:tc>
      </w:tr>
      <w:tr w:rsidR="00943DCE" w:rsidTr="0034205A">
        <w:tc>
          <w:tcPr>
            <w:tcW w:w="959" w:type="dxa"/>
          </w:tcPr>
          <w:p w:rsidR="0056623B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29.</w:t>
            </w:r>
          </w:p>
        </w:tc>
        <w:tc>
          <w:tcPr>
            <w:tcW w:w="5812" w:type="dxa"/>
          </w:tcPr>
          <w:p w:rsidR="0056623B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โครงการเจ็ดวันอันตรายเฝ้าระวังอุบัติเหตุช่วงเทศกาลสงค์กราน</w:t>
            </w:r>
          </w:p>
        </w:tc>
        <w:tc>
          <w:tcPr>
            <w:tcW w:w="2409" w:type="dxa"/>
          </w:tcPr>
          <w:p w:rsidR="0056623B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14,000.-</w:t>
            </w:r>
          </w:p>
        </w:tc>
        <w:tc>
          <w:tcPr>
            <w:tcW w:w="2127" w:type="dxa"/>
          </w:tcPr>
          <w:p w:rsidR="0056623B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12,600.-</w:t>
            </w:r>
          </w:p>
        </w:tc>
        <w:tc>
          <w:tcPr>
            <w:tcW w:w="1842" w:type="dxa"/>
          </w:tcPr>
          <w:p w:rsidR="0056623B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614" w:type="dxa"/>
          </w:tcPr>
          <w:p w:rsidR="0056623B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</w:p>
        </w:tc>
      </w:tr>
      <w:tr w:rsidR="00943DCE" w:rsidTr="0034205A">
        <w:tc>
          <w:tcPr>
            <w:tcW w:w="959" w:type="dxa"/>
          </w:tcPr>
          <w:p w:rsidR="0056623B" w:rsidRDefault="0056623B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30.</w:t>
            </w:r>
          </w:p>
        </w:tc>
        <w:tc>
          <w:tcPr>
            <w:tcW w:w="5812" w:type="dxa"/>
          </w:tcPr>
          <w:p w:rsidR="0056623B" w:rsidRDefault="00943DCE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</w:t>
            </w:r>
            <w:r w:rsidRPr="00E9516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ครงการอนุรักษ์พันธุกรรมพืชอันเนื่องมาจากพระราชดำริฯตำบลป่าบอน</w:t>
            </w:r>
          </w:p>
        </w:tc>
        <w:tc>
          <w:tcPr>
            <w:tcW w:w="2409" w:type="dxa"/>
          </w:tcPr>
          <w:p w:rsidR="0056623B" w:rsidRDefault="00E95165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20,000.-</w:t>
            </w:r>
          </w:p>
        </w:tc>
        <w:tc>
          <w:tcPr>
            <w:tcW w:w="2127" w:type="dxa"/>
          </w:tcPr>
          <w:p w:rsidR="0056623B" w:rsidRDefault="00E95165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10,370.-</w:t>
            </w:r>
          </w:p>
        </w:tc>
        <w:tc>
          <w:tcPr>
            <w:tcW w:w="1842" w:type="dxa"/>
          </w:tcPr>
          <w:p w:rsidR="0056623B" w:rsidRDefault="00E95165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614" w:type="dxa"/>
          </w:tcPr>
          <w:p w:rsidR="0056623B" w:rsidRDefault="00E95165" w:rsidP="0034205A">
            <w:pPr>
              <w:pStyle w:val="a3"/>
              <w:tabs>
                <w:tab w:val="left" w:pos="284"/>
                <w:tab w:val="left" w:pos="1418"/>
                <w:tab w:val="left" w:pos="1701"/>
                <w:tab w:val="left" w:pos="2268"/>
                <w:tab w:val="left" w:pos="2835"/>
              </w:tabs>
              <w:ind w:right="-18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51.85</w:t>
            </w:r>
          </w:p>
        </w:tc>
      </w:tr>
    </w:tbl>
    <w:p w:rsidR="00E95165" w:rsidRDefault="00E95165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sectPr w:rsidR="00E95165" w:rsidSect="00B92BA4">
          <w:pgSz w:w="16838" w:h="11906" w:orient="landscape"/>
          <w:pgMar w:top="1440" w:right="851" w:bottom="1440" w:left="1440" w:header="709" w:footer="709" w:gutter="0"/>
          <w:cols w:space="708"/>
          <w:docGrid w:linePitch="360"/>
        </w:sectPr>
      </w:pP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E95165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โครงการที่ไม่สามารถดำเนินการได้  จำนวนทั้งหมด  </w:t>
      </w:r>
      <w:r w:rsidRPr="00E95165">
        <w:rPr>
          <w:rFonts w:ascii="TH SarabunIT๙" w:hAnsi="TH SarabunIT๙" w:cs="TH SarabunIT๙"/>
          <w:b/>
          <w:bCs/>
          <w:sz w:val="36"/>
          <w:szCs w:val="36"/>
          <w:cs/>
        </w:rPr>
        <w:t>32  โครงการ  มีดังนี้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>1. โครงการอุดหนุนกิจกรรมงานวันเด็ก</w:t>
      </w:r>
      <w:r w:rsidRPr="00E95165">
        <w:rPr>
          <w:rFonts w:ascii="TH SarabunIT๙" w:hAnsi="TH SarabunIT๙" w:cs="TH SarabunIT๙"/>
          <w:sz w:val="32"/>
          <w:szCs w:val="32"/>
          <w:cs/>
        </w:rPr>
        <w:tab/>
      </w:r>
      <w:r w:rsidRPr="00E95165">
        <w:rPr>
          <w:rFonts w:ascii="TH SarabunIT๙" w:hAnsi="TH SarabunIT๙" w:cs="TH SarabunIT๙"/>
          <w:sz w:val="32"/>
          <w:szCs w:val="32"/>
          <w:cs/>
        </w:rPr>
        <w:tab/>
      </w:r>
      <w:r w:rsidRPr="00E95165">
        <w:rPr>
          <w:rFonts w:ascii="TH SarabunIT๙" w:hAnsi="TH SarabunIT๙" w:cs="TH SarabunIT๙"/>
          <w:sz w:val="32"/>
          <w:szCs w:val="32"/>
          <w:cs/>
        </w:rPr>
        <w:tab/>
      </w:r>
      <w:r w:rsidRPr="00E95165">
        <w:rPr>
          <w:rFonts w:ascii="TH SarabunIT๙" w:hAnsi="TH SarabunIT๙" w:cs="TH SarabunIT๙"/>
          <w:sz w:val="32"/>
          <w:szCs w:val="32"/>
          <w:cs/>
        </w:rPr>
        <w:tab/>
        <w:t>งบประมาณ 20,000.-บาท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>2. โครงการอาซูรอสัมพันธ์</w:t>
      </w:r>
      <w:r w:rsidRPr="00E95165">
        <w:rPr>
          <w:rFonts w:ascii="TH SarabunIT๙" w:hAnsi="TH SarabunIT๙" w:cs="TH SarabunIT๙"/>
          <w:sz w:val="32"/>
          <w:szCs w:val="32"/>
          <w:cs/>
        </w:rPr>
        <w:tab/>
      </w:r>
      <w:r w:rsidRPr="00E95165">
        <w:rPr>
          <w:rFonts w:ascii="TH SarabunIT๙" w:hAnsi="TH SarabunIT๙" w:cs="TH SarabunIT๙"/>
          <w:sz w:val="32"/>
          <w:szCs w:val="32"/>
          <w:cs/>
        </w:rPr>
        <w:tab/>
      </w:r>
      <w:r w:rsidRPr="00E95165">
        <w:rPr>
          <w:rFonts w:ascii="TH SarabunIT๙" w:hAnsi="TH SarabunIT๙" w:cs="TH SarabunIT๙"/>
          <w:sz w:val="32"/>
          <w:szCs w:val="32"/>
          <w:cs/>
        </w:rPr>
        <w:tab/>
      </w:r>
      <w:r w:rsidRPr="00E95165">
        <w:rPr>
          <w:rFonts w:ascii="TH SarabunIT๙" w:hAnsi="TH SarabunIT๙" w:cs="TH SarabunIT๙"/>
          <w:sz w:val="32"/>
          <w:szCs w:val="32"/>
          <w:cs/>
        </w:rPr>
        <w:tab/>
      </w:r>
      <w:r w:rsidRPr="00E95165">
        <w:rPr>
          <w:rFonts w:ascii="TH SarabunIT๙" w:hAnsi="TH SarabunIT๙" w:cs="TH SarabunIT๙"/>
          <w:sz w:val="32"/>
          <w:szCs w:val="32"/>
          <w:cs/>
        </w:rPr>
        <w:tab/>
        <w:t>งบประมาณ 50,000.-บาท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95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95165">
        <w:rPr>
          <w:rFonts w:ascii="TH SarabunIT๙" w:hAnsi="TH SarabunIT๙" w:cs="TH SarabunIT๙"/>
          <w:sz w:val="32"/>
          <w:szCs w:val="32"/>
          <w:cs/>
        </w:rPr>
        <w:t>3. โครงการส่งเสริมกิจกรรมวันฮารีรายออีฎีลฟิตรีตำบลป่าบอน</w:t>
      </w:r>
      <w:r w:rsidRPr="00E95165">
        <w:rPr>
          <w:rFonts w:ascii="TH SarabunIT๙" w:hAnsi="TH SarabunIT๙" w:cs="TH SarabunIT๙"/>
          <w:sz w:val="32"/>
          <w:szCs w:val="32"/>
          <w:cs/>
        </w:rPr>
        <w:tab/>
        <w:t>งบประมาณ 17,000.-บาท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95165">
        <w:rPr>
          <w:rFonts w:ascii="TH SarabunIT๙" w:hAnsi="TH SarabunIT๙" w:cs="TH SarabunIT๙"/>
          <w:sz w:val="32"/>
          <w:szCs w:val="32"/>
        </w:rPr>
        <w:tab/>
        <w:t xml:space="preserve">4. </w:t>
      </w:r>
      <w:r w:rsidRPr="00E95165">
        <w:rPr>
          <w:rFonts w:ascii="TH SarabunIT๙" w:hAnsi="TH SarabunIT๙" w:cs="TH SarabunIT๙"/>
          <w:sz w:val="32"/>
          <w:szCs w:val="32"/>
          <w:cs/>
        </w:rPr>
        <w:t>โครงการส่งเสริมกิจกรรมวันฮารีรายออีฎีลอัดฮาร์ตำบลป่าบอน</w:t>
      </w:r>
      <w:r w:rsidRPr="00E95165">
        <w:rPr>
          <w:rFonts w:ascii="TH SarabunIT๙" w:hAnsi="TH SarabunIT๙" w:cs="TH SarabunIT๙"/>
          <w:sz w:val="32"/>
          <w:szCs w:val="32"/>
          <w:cs/>
        </w:rPr>
        <w:tab/>
        <w:t>งบประมาณ 55,000.-บาท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 xml:space="preserve">5. โครงการสนับสนุนการจัดสวัสดิการทางสังคมแก่ผู้ด้อยโอกาสทางสังคมงบประมาณ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95165">
        <w:rPr>
          <w:rFonts w:ascii="TH SarabunIT๙" w:hAnsi="TH SarabunIT๙" w:cs="TH SarabunIT๙"/>
          <w:sz w:val="32"/>
          <w:szCs w:val="32"/>
          <w:cs/>
        </w:rPr>
        <w:t>6,000.-บาท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>6. โครงการส่งเสริมพัฒนาความรู้และศักยภาพของเยาวชน สตรี</w:t>
      </w:r>
      <w:r w:rsidRPr="00E95165">
        <w:rPr>
          <w:rFonts w:ascii="TH SarabunIT๙" w:hAnsi="TH SarabunIT๙" w:cs="TH SarabunIT๙"/>
          <w:sz w:val="32"/>
          <w:szCs w:val="32"/>
          <w:cs/>
        </w:rPr>
        <w:tab/>
        <w:t xml:space="preserve">งบประมาณ 15,000.-บาท 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 xml:space="preserve">    ผู้ด้อยโอกาสทางสังคม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>7. โครงการอบรมและศึกษาดูงานสภาเด็กและเยาวชนตำบลป่าบอน</w:t>
      </w:r>
      <w:r w:rsidRPr="00E95165">
        <w:rPr>
          <w:rFonts w:ascii="TH SarabunIT๙" w:hAnsi="TH SarabunIT๙" w:cs="TH SarabunIT๙"/>
          <w:sz w:val="32"/>
          <w:szCs w:val="32"/>
          <w:cs/>
        </w:rPr>
        <w:tab/>
        <w:t>งบประมาณ 100,000.-บาท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>8. โครงการครอบครัวอบอุ่นเพิ่มพูนศักยภาพความเข้มแข็งชุมชน</w:t>
      </w:r>
      <w:r w:rsidRPr="00E95165">
        <w:rPr>
          <w:rFonts w:ascii="TH SarabunIT๙" w:hAnsi="TH SarabunIT๙" w:cs="TH SarabunIT๙"/>
          <w:sz w:val="32"/>
          <w:szCs w:val="32"/>
          <w:cs/>
        </w:rPr>
        <w:tab/>
        <w:t>งบประมาณ 17,000.-บาท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 xml:space="preserve">9. โครงการบำบัดฟื้นฟูผู้ติด/ผู้เสพยาเสพติด </w:t>
      </w:r>
      <w:r w:rsidRPr="00E95165">
        <w:rPr>
          <w:rFonts w:ascii="TH SarabunIT๙" w:hAnsi="TH SarabunIT๙" w:cs="TH SarabunIT๙"/>
          <w:sz w:val="32"/>
          <w:szCs w:val="32"/>
          <w:cs/>
        </w:rPr>
        <w:tab/>
      </w:r>
      <w:r w:rsidRPr="00E95165">
        <w:rPr>
          <w:rFonts w:ascii="TH SarabunIT๙" w:hAnsi="TH SarabunIT๙" w:cs="TH SarabunIT๙"/>
          <w:sz w:val="32"/>
          <w:szCs w:val="32"/>
          <w:cs/>
        </w:rPr>
        <w:tab/>
      </w:r>
      <w:r w:rsidRPr="00E95165">
        <w:rPr>
          <w:rFonts w:ascii="TH SarabunIT๙" w:hAnsi="TH SarabunIT๙" w:cs="TH SarabunIT๙"/>
          <w:sz w:val="32"/>
          <w:szCs w:val="32"/>
          <w:cs/>
        </w:rPr>
        <w:tab/>
        <w:t>งบประมาณ 50,000.-บาท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>10.โครงการฝึกอบรมอาชีพให้กับผู้ติด/ผู้เสพยาเสพติดที่ผ่านการ</w:t>
      </w:r>
      <w:r w:rsidRPr="00E95165">
        <w:rPr>
          <w:rFonts w:ascii="TH SarabunIT๙" w:hAnsi="TH SarabunIT๙" w:cs="TH SarabunIT๙"/>
          <w:sz w:val="32"/>
          <w:szCs w:val="32"/>
        </w:rPr>
        <w:tab/>
      </w:r>
      <w:r w:rsidRPr="00E95165">
        <w:rPr>
          <w:rFonts w:ascii="TH SarabunIT๙" w:hAnsi="TH SarabunIT๙" w:cs="TH SarabunIT๙"/>
          <w:sz w:val="32"/>
          <w:szCs w:val="32"/>
          <w:cs/>
        </w:rPr>
        <w:t>งบประมาณ 50,000.-บาท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 xml:space="preserve">     บำบัดแล้ว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>11.โครงการสนับสนุนการดำเนินงานตามแนวทางโครงการ</w:t>
      </w:r>
      <w:r w:rsidRPr="00E95165">
        <w:rPr>
          <w:rFonts w:ascii="TH SarabunIT๙" w:hAnsi="TH SarabunIT๙" w:cs="TH SarabunIT๙"/>
          <w:sz w:val="32"/>
          <w:szCs w:val="32"/>
        </w:rPr>
        <w:tab/>
      </w:r>
      <w:r w:rsidRPr="00E95165">
        <w:rPr>
          <w:rFonts w:ascii="TH SarabunIT๙" w:hAnsi="TH SarabunIT๙" w:cs="TH SarabunIT๙"/>
          <w:sz w:val="32"/>
          <w:szCs w:val="32"/>
        </w:rPr>
        <w:tab/>
      </w:r>
      <w:r w:rsidRPr="00E95165">
        <w:rPr>
          <w:rFonts w:ascii="TH SarabunIT๙" w:hAnsi="TH SarabunIT๙" w:cs="TH SarabunIT๙"/>
          <w:sz w:val="32"/>
          <w:szCs w:val="32"/>
          <w:cs/>
        </w:rPr>
        <w:t>งบประมาณ 20,000.-บาท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95165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E95165">
        <w:rPr>
          <w:rFonts w:ascii="TH SarabunIT๙" w:hAnsi="TH SarabunIT๙" w:cs="TH SarabunIT๙"/>
          <w:sz w:val="32"/>
          <w:szCs w:val="32"/>
          <w:cs/>
        </w:rPr>
        <w:t>พระราชดำริด้านสาธารณสุข หมู่ที่1 บ้านป่าบอน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>12.โครงการสนับสนุนการดำเนินงานตามแนวทางโครงการ</w:t>
      </w:r>
      <w:r w:rsidRPr="00E95165">
        <w:rPr>
          <w:rFonts w:ascii="TH SarabunIT๙" w:hAnsi="TH SarabunIT๙" w:cs="TH SarabunIT๙"/>
          <w:sz w:val="32"/>
          <w:szCs w:val="32"/>
        </w:rPr>
        <w:tab/>
      </w:r>
      <w:r w:rsidRPr="00E95165">
        <w:rPr>
          <w:rFonts w:ascii="TH SarabunIT๙" w:hAnsi="TH SarabunIT๙" w:cs="TH SarabunIT๙"/>
          <w:sz w:val="32"/>
          <w:szCs w:val="32"/>
        </w:rPr>
        <w:tab/>
      </w:r>
      <w:r w:rsidRPr="00E95165">
        <w:rPr>
          <w:rFonts w:ascii="TH SarabunIT๙" w:hAnsi="TH SarabunIT๙" w:cs="TH SarabunIT๙"/>
          <w:sz w:val="32"/>
          <w:szCs w:val="32"/>
          <w:cs/>
        </w:rPr>
        <w:t>งบประมาณ 20,000.-บาท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 xml:space="preserve">     พระราชดำริด้านสาธารณสุข หมู่ที่ 2 บ้านดอนเค็ด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>13.โครงการสนับสนุนการดำเนินงานตามแนวทางโครงการ</w:t>
      </w:r>
      <w:r w:rsidRPr="00E95165">
        <w:rPr>
          <w:rFonts w:ascii="TH SarabunIT๙" w:hAnsi="TH SarabunIT๙" w:cs="TH SarabunIT๙"/>
          <w:sz w:val="32"/>
          <w:szCs w:val="32"/>
        </w:rPr>
        <w:tab/>
      </w:r>
      <w:r w:rsidRPr="00E95165">
        <w:rPr>
          <w:rFonts w:ascii="TH SarabunIT๙" w:hAnsi="TH SarabunIT๙" w:cs="TH SarabunIT๙"/>
          <w:sz w:val="32"/>
          <w:szCs w:val="32"/>
        </w:rPr>
        <w:tab/>
      </w:r>
      <w:r w:rsidRPr="00E95165">
        <w:rPr>
          <w:rFonts w:ascii="TH SarabunIT๙" w:hAnsi="TH SarabunIT๙" w:cs="TH SarabunIT๙"/>
          <w:sz w:val="32"/>
          <w:szCs w:val="32"/>
          <w:cs/>
        </w:rPr>
        <w:t>งบประมาณ 20,000.-บาท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 xml:space="preserve">     พระราชดำริด้านสาธารณสุข หมู่ที่ 3 บ้านนาค้อ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>14.โครงการสนับสนุนการดำเนินงานตามแนวทางโครงการ</w:t>
      </w:r>
      <w:r w:rsidRPr="00E95165">
        <w:rPr>
          <w:rFonts w:ascii="TH SarabunIT๙" w:hAnsi="TH SarabunIT๙" w:cs="TH SarabunIT๙"/>
          <w:sz w:val="32"/>
          <w:szCs w:val="32"/>
          <w:cs/>
        </w:rPr>
        <w:tab/>
      </w:r>
      <w:r w:rsidRPr="00E95165">
        <w:rPr>
          <w:rFonts w:ascii="TH SarabunIT๙" w:hAnsi="TH SarabunIT๙" w:cs="TH SarabunIT๙"/>
          <w:sz w:val="32"/>
          <w:szCs w:val="32"/>
          <w:cs/>
        </w:rPr>
        <w:tab/>
        <w:t>งบประมาณ 20,000.-บาท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 xml:space="preserve">      พระราชดำริด้านสาธารณสุข หมู่ที่ 4 บ้านนาค้อกลาง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>15.โครงการสนับสนุนการดำเนินงานตามแนวทางโครงการ</w:t>
      </w:r>
      <w:r w:rsidRPr="00E95165">
        <w:rPr>
          <w:rFonts w:ascii="TH SarabunIT๙" w:hAnsi="TH SarabunIT๙" w:cs="TH SarabunIT๙"/>
          <w:sz w:val="32"/>
          <w:szCs w:val="32"/>
        </w:rPr>
        <w:tab/>
      </w:r>
      <w:r w:rsidRPr="00E95165">
        <w:rPr>
          <w:rFonts w:ascii="TH SarabunIT๙" w:hAnsi="TH SarabunIT๙" w:cs="TH SarabunIT๙"/>
          <w:sz w:val="32"/>
          <w:szCs w:val="32"/>
        </w:rPr>
        <w:tab/>
      </w:r>
      <w:r w:rsidRPr="00E95165">
        <w:rPr>
          <w:rFonts w:ascii="TH SarabunIT๙" w:hAnsi="TH SarabunIT๙" w:cs="TH SarabunIT๙"/>
          <w:sz w:val="32"/>
          <w:szCs w:val="32"/>
          <w:cs/>
        </w:rPr>
        <w:t>งบประมาณ 20,000.-บาท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 xml:space="preserve">      พระราชดำริด้านสาธารณสุข หมู่ที่ 5 บ้านนาค้อเหนือ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>16.อุดหนุนการจัดกิจกรรมงานวันเด็กโรงเรียนบ้านดอนเค็ด</w:t>
      </w:r>
      <w:r w:rsidRPr="00E95165">
        <w:rPr>
          <w:rFonts w:ascii="TH SarabunIT๙" w:hAnsi="TH SarabunIT๙" w:cs="TH SarabunIT๙"/>
          <w:sz w:val="32"/>
          <w:szCs w:val="32"/>
          <w:cs/>
        </w:rPr>
        <w:tab/>
      </w:r>
      <w:r w:rsidRPr="00E95165">
        <w:rPr>
          <w:rFonts w:ascii="TH SarabunIT๙" w:hAnsi="TH SarabunIT๙" w:cs="TH SarabunIT๙"/>
          <w:sz w:val="32"/>
          <w:szCs w:val="32"/>
          <w:cs/>
        </w:rPr>
        <w:tab/>
        <w:t>งบประมาณ 20,000.-บาท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>17.อุดหนุนการจัดกิจกรรมงานวันเด็กโรงเรียนบ้านนาค้อกลาง</w:t>
      </w:r>
      <w:r w:rsidRPr="00E95165">
        <w:rPr>
          <w:rFonts w:ascii="TH SarabunIT๙" w:hAnsi="TH SarabunIT๙" w:cs="TH SarabunIT๙"/>
          <w:sz w:val="32"/>
          <w:szCs w:val="32"/>
          <w:cs/>
        </w:rPr>
        <w:tab/>
        <w:t>งบประมาณ 20,000.-บาท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>18.อุดหนุนการจัดกิจกรรมงานวันเด็กโรงเรียนบ้านนาค้อเหนือ</w:t>
      </w:r>
      <w:r w:rsidRPr="00E95165">
        <w:rPr>
          <w:rFonts w:ascii="TH SarabunIT๙" w:hAnsi="TH SarabunIT๙" w:cs="TH SarabunIT๙"/>
          <w:sz w:val="32"/>
          <w:szCs w:val="32"/>
          <w:cs/>
        </w:rPr>
        <w:tab/>
        <w:t>งบประมาณ 20,000.-บาท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>19.อุดหนุนการจัดกิจกรรมงานวันเด็กโรงเรียนบ้านป่าบอน</w:t>
      </w:r>
      <w:r w:rsidRPr="00E95165">
        <w:rPr>
          <w:rFonts w:ascii="TH SarabunIT๙" w:hAnsi="TH SarabunIT๙" w:cs="TH SarabunIT๙"/>
          <w:sz w:val="32"/>
          <w:szCs w:val="32"/>
          <w:cs/>
        </w:rPr>
        <w:tab/>
      </w:r>
      <w:r w:rsidRPr="00E95165">
        <w:rPr>
          <w:rFonts w:ascii="TH SarabunIT๙" w:hAnsi="TH SarabunIT๙" w:cs="TH SarabunIT๙"/>
          <w:sz w:val="32"/>
          <w:szCs w:val="32"/>
          <w:cs/>
        </w:rPr>
        <w:tab/>
        <w:t>งบประมาณ 20,000.-บาท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>20.โครงการฝึกอบรมส่งเสริมอาชีพให้กับประชาชนตำบลป่าบอน</w:t>
      </w:r>
      <w:r w:rsidRPr="00E95165">
        <w:rPr>
          <w:rFonts w:ascii="TH SarabunIT๙" w:hAnsi="TH SarabunIT๙" w:cs="TH SarabunIT๙"/>
          <w:sz w:val="32"/>
          <w:szCs w:val="32"/>
          <w:cs/>
        </w:rPr>
        <w:tab/>
        <w:t>งบประมาณ 30,000.-บาท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>21.โครงการฝึกอบรมอาชีพให้กับผู้สูงอายุและคนพิการ</w:t>
      </w:r>
      <w:r w:rsidRPr="00E95165">
        <w:rPr>
          <w:rFonts w:ascii="TH SarabunIT๙" w:hAnsi="TH SarabunIT๙" w:cs="TH SarabunIT๙"/>
          <w:sz w:val="32"/>
          <w:szCs w:val="32"/>
          <w:cs/>
        </w:rPr>
        <w:tab/>
      </w:r>
      <w:r w:rsidRPr="00E95165">
        <w:rPr>
          <w:rFonts w:ascii="TH SarabunIT๙" w:hAnsi="TH SarabunIT๙" w:cs="TH SarabunIT๙"/>
          <w:sz w:val="32"/>
          <w:szCs w:val="32"/>
          <w:cs/>
        </w:rPr>
        <w:tab/>
        <w:t>งบประมาณ 30,000.-บาท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>22.โครงการงานมหกรรมวัฒนธรรมของดีตำบลป่าบอน</w:t>
      </w:r>
      <w:r w:rsidRPr="00E95165">
        <w:rPr>
          <w:rFonts w:ascii="TH SarabunIT๙" w:hAnsi="TH SarabunIT๙" w:cs="TH SarabunIT๙"/>
          <w:sz w:val="32"/>
          <w:szCs w:val="32"/>
          <w:cs/>
        </w:rPr>
        <w:tab/>
      </w:r>
      <w:r w:rsidRPr="00E95165">
        <w:rPr>
          <w:rFonts w:ascii="TH SarabunIT๙" w:hAnsi="TH SarabunIT๙" w:cs="TH SarabunIT๙"/>
          <w:sz w:val="32"/>
          <w:szCs w:val="32"/>
          <w:cs/>
        </w:rPr>
        <w:tab/>
        <w:t>งบประมาณ 30,000.-บาท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>23.โครงการให้ความรู้แก่พนักงานส่วนตำบลและประชาชน</w:t>
      </w:r>
      <w:r w:rsidRPr="00E95165">
        <w:rPr>
          <w:rFonts w:ascii="TH SarabunIT๙" w:hAnsi="TH SarabunIT๙" w:cs="TH SarabunIT๙"/>
          <w:sz w:val="32"/>
          <w:szCs w:val="32"/>
        </w:rPr>
        <w:tab/>
      </w:r>
      <w:r w:rsidRPr="00E95165">
        <w:rPr>
          <w:rFonts w:ascii="TH SarabunIT๙" w:hAnsi="TH SarabunIT๙" w:cs="TH SarabunIT๙"/>
          <w:sz w:val="32"/>
          <w:szCs w:val="32"/>
        </w:rPr>
        <w:tab/>
      </w:r>
      <w:r w:rsidRPr="00E95165">
        <w:rPr>
          <w:rFonts w:ascii="TH SarabunIT๙" w:hAnsi="TH SarabunIT๙" w:cs="TH SarabunIT๙"/>
          <w:sz w:val="32"/>
          <w:szCs w:val="32"/>
          <w:cs/>
        </w:rPr>
        <w:t>งบประมาณ 27,817.-บาท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 xml:space="preserve">      ทั่วไป เรื่อง พ.ร.บ.ข้อมูลข่าวสาร พ.ศ.2540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>24.โครงการเฉลิมพระเกียรติพระบาทสมเด็จพระวชิรเกล้าเจ้าอยู่หัว</w:t>
      </w:r>
      <w:r w:rsidRPr="00E95165">
        <w:rPr>
          <w:rFonts w:ascii="TH SarabunIT๙" w:hAnsi="TH SarabunIT๙" w:cs="TH SarabunIT๙"/>
          <w:sz w:val="32"/>
          <w:szCs w:val="32"/>
          <w:cs/>
        </w:rPr>
        <w:tab/>
        <w:t>งบประมาณ   8,000.-บาท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>25.โครงการเฉลิมพระเกียรติสมเด็จพระนางสิริกิต์พระบรมราชินีนาถ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 xml:space="preserve">      พระบรมราชชนนีพันปีหลวง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>26.โครงการจัดเก็บภาษีเคลื่อนที่ อบต.ป่าบอน</w:t>
      </w:r>
      <w:r w:rsidRPr="00E95165">
        <w:rPr>
          <w:rFonts w:ascii="TH SarabunIT๙" w:hAnsi="TH SarabunIT๙" w:cs="TH SarabunIT๙"/>
          <w:sz w:val="32"/>
          <w:szCs w:val="32"/>
          <w:cs/>
        </w:rPr>
        <w:tab/>
      </w:r>
      <w:r w:rsidRPr="00E95165">
        <w:rPr>
          <w:rFonts w:ascii="TH SarabunIT๙" w:hAnsi="TH SarabunIT๙" w:cs="TH SarabunIT๙"/>
          <w:sz w:val="32"/>
          <w:szCs w:val="32"/>
          <w:cs/>
        </w:rPr>
        <w:tab/>
      </w:r>
      <w:r w:rsidRPr="00E95165">
        <w:rPr>
          <w:rFonts w:ascii="TH SarabunIT๙" w:hAnsi="TH SarabunIT๙" w:cs="TH SarabunIT๙"/>
          <w:sz w:val="32"/>
          <w:szCs w:val="32"/>
          <w:cs/>
        </w:rPr>
        <w:tab/>
        <w:t>งบประมาณ   5,000.-บาท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>27.โครงการเฉลิมพระเกียรติสมเด็จพระนางเจ้าสุทิดา</w:t>
      </w:r>
      <w:r w:rsidRPr="00E95165">
        <w:rPr>
          <w:rFonts w:ascii="TH SarabunIT๙" w:hAnsi="TH SarabunIT๙" w:cs="TH SarabunIT๙"/>
          <w:sz w:val="32"/>
          <w:szCs w:val="32"/>
          <w:cs/>
        </w:rPr>
        <w:tab/>
      </w:r>
      <w:r w:rsidRPr="00E95165">
        <w:rPr>
          <w:rFonts w:ascii="TH SarabunIT๙" w:hAnsi="TH SarabunIT๙" w:cs="TH SarabunIT๙"/>
          <w:sz w:val="32"/>
          <w:szCs w:val="32"/>
          <w:cs/>
        </w:rPr>
        <w:tab/>
        <w:t>งบประมาณ   8,000.-บาท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 xml:space="preserve">      พัชรสุธาพิมลลักษณ พระบรมราชินี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>28.โครงการเสริมสร้างความปรองดองสมานฉันท์ในชุมชน</w:t>
      </w:r>
      <w:r w:rsidRPr="00E95165">
        <w:rPr>
          <w:rFonts w:ascii="TH SarabunIT๙" w:hAnsi="TH SarabunIT๙" w:cs="TH SarabunIT๙"/>
          <w:sz w:val="32"/>
          <w:szCs w:val="32"/>
          <w:cs/>
        </w:rPr>
        <w:tab/>
      </w:r>
      <w:r w:rsidRPr="00E95165">
        <w:rPr>
          <w:rFonts w:ascii="TH SarabunIT๙" w:hAnsi="TH SarabunIT๙" w:cs="TH SarabunIT๙"/>
          <w:sz w:val="32"/>
          <w:szCs w:val="32"/>
          <w:cs/>
        </w:rPr>
        <w:tab/>
        <w:t>งบประมาณ 120,000.-บาท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>29.โครงการกีฬาสัมพันธ์</w:t>
      </w:r>
      <w:r w:rsidRPr="00E95165">
        <w:rPr>
          <w:rFonts w:ascii="TH SarabunIT๙" w:hAnsi="TH SarabunIT๙" w:cs="TH SarabunIT๙"/>
          <w:sz w:val="32"/>
          <w:szCs w:val="32"/>
          <w:cs/>
        </w:rPr>
        <w:tab/>
      </w:r>
      <w:r w:rsidRPr="00E95165">
        <w:rPr>
          <w:rFonts w:ascii="TH SarabunIT๙" w:hAnsi="TH SarabunIT๙" w:cs="TH SarabunIT๙"/>
          <w:sz w:val="32"/>
          <w:szCs w:val="32"/>
          <w:cs/>
        </w:rPr>
        <w:tab/>
      </w:r>
      <w:r w:rsidRPr="00E95165">
        <w:rPr>
          <w:rFonts w:ascii="TH SarabunIT๙" w:hAnsi="TH SarabunIT๙" w:cs="TH SarabunIT๙"/>
          <w:sz w:val="32"/>
          <w:szCs w:val="32"/>
          <w:cs/>
        </w:rPr>
        <w:tab/>
      </w:r>
      <w:r w:rsidRPr="00E95165">
        <w:rPr>
          <w:rFonts w:ascii="TH SarabunIT๙" w:hAnsi="TH SarabunIT๙" w:cs="TH SarabunIT๙"/>
          <w:sz w:val="32"/>
          <w:szCs w:val="32"/>
          <w:cs/>
        </w:rPr>
        <w:tab/>
      </w:r>
      <w:r w:rsidRPr="00E95165">
        <w:rPr>
          <w:rFonts w:ascii="TH SarabunIT๙" w:hAnsi="TH SarabunIT๙" w:cs="TH SarabunIT๙"/>
          <w:sz w:val="32"/>
          <w:szCs w:val="32"/>
          <w:cs/>
        </w:rPr>
        <w:tab/>
      </w:r>
      <w:r w:rsidRPr="00E95165">
        <w:rPr>
          <w:rFonts w:ascii="TH SarabunIT๙" w:hAnsi="TH SarabunIT๙" w:cs="TH SarabunIT๙"/>
          <w:sz w:val="32"/>
          <w:szCs w:val="32"/>
          <w:cs/>
        </w:rPr>
        <w:tab/>
        <w:t>งบประมาณ 120,000.-บาท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>30.โครงการฝึกอบรมชุดปฏิบัติการจิตอาสาภัยพิบัติประจำ</w:t>
      </w:r>
      <w:r w:rsidRPr="00E95165">
        <w:rPr>
          <w:rFonts w:ascii="TH SarabunIT๙" w:hAnsi="TH SarabunIT๙" w:cs="TH SarabunIT๙"/>
          <w:sz w:val="32"/>
          <w:szCs w:val="32"/>
        </w:rPr>
        <w:tab/>
      </w:r>
      <w:r w:rsidRPr="00E95165">
        <w:rPr>
          <w:rFonts w:ascii="TH SarabunIT๙" w:hAnsi="TH SarabunIT๙" w:cs="TH SarabunIT๙"/>
          <w:sz w:val="32"/>
          <w:szCs w:val="32"/>
        </w:rPr>
        <w:tab/>
      </w:r>
      <w:r w:rsidRPr="00E95165">
        <w:rPr>
          <w:rFonts w:ascii="TH SarabunIT๙" w:hAnsi="TH SarabunIT๙" w:cs="TH SarabunIT๙"/>
          <w:sz w:val="32"/>
          <w:szCs w:val="32"/>
          <w:cs/>
        </w:rPr>
        <w:t>งบประมาณ   22,000.-บาท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 xml:space="preserve">      ตำบลองค์การบริหารส่วนตำบลป่าบอน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>31.โครงการส่งเสริมการอนุรักษ์ทรัพยากรธรรมชาติและสิ่งแวดล้อม</w:t>
      </w:r>
      <w:r w:rsidRPr="00E95165">
        <w:rPr>
          <w:rFonts w:ascii="TH SarabunIT๙" w:hAnsi="TH SarabunIT๙" w:cs="TH SarabunIT๙"/>
          <w:sz w:val="32"/>
          <w:szCs w:val="32"/>
          <w:cs/>
        </w:rPr>
        <w:tab/>
        <w:t>งบประมาณ   20,000.-บาท</w:t>
      </w:r>
    </w:p>
    <w:p w:rsidR="00E95165" w:rsidRPr="00E95165" w:rsidRDefault="00E95165" w:rsidP="00E9516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95165">
        <w:rPr>
          <w:rFonts w:ascii="TH SarabunIT๙" w:hAnsi="TH SarabunIT๙" w:cs="TH SarabunIT๙"/>
          <w:sz w:val="32"/>
          <w:szCs w:val="32"/>
          <w:cs/>
        </w:rPr>
        <w:tab/>
        <w:t>32.โครงการรักน้ำ รักป่า รักษาแผ่นดิน</w:t>
      </w:r>
      <w:r w:rsidRPr="00E95165">
        <w:rPr>
          <w:rFonts w:ascii="TH SarabunIT๙" w:hAnsi="TH SarabunIT๙" w:cs="TH SarabunIT๙"/>
          <w:sz w:val="32"/>
          <w:szCs w:val="32"/>
          <w:cs/>
        </w:rPr>
        <w:tab/>
      </w:r>
      <w:r w:rsidRPr="00E95165">
        <w:rPr>
          <w:rFonts w:ascii="TH SarabunIT๙" w:hAnsi="TH SarabunIT๙" w:cs="TH SarabunIT๙"/>
          <w:sz w:val="32"/>
          <w:szCs w:val="32"/>
          <w:cs/>
        </w:rPr>
        <w:tab/>
      </w:r>
      <w:r w:rsidRPr="00E95165">
        <w:rPr>
          <w:rFonts w:ascii="TH SarabunIT๙" w:hAnsi="TH SarabunIT๙" w:cs="TH SarabunIT๙"/>
          <w:sz w:val="32"/>
          <w:szCs w:val="32"/>
          <w:cs/>
        </w:rPr>
        <w:tab/>
      </w:r>
      <w:r w:rsidRPr="00E95165">
        <w:rPr>
          <w:rFonts w:ascii="TH SarabunIT๙" w:hAnsi="TH SarabunIT๙" w:cs="TH SarabunIT๙"/>
          <w:sz w:val="32"/>
          <w:szCs w:val="32"/>
          <w:cs/>
        </w:rPr>
        <w:tab/>
        <w:t>งบประมาณ     5,000.-บาท</w:t>
      </w:r>
    </w:p>
    <w:p w:rsidR="004E6D23" w:rsidRPr="00E95165" w:rsidRDefault="004E6D23" w:rsidP="00AB4DE2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4E6D23" w:rsidRPr="00E95165" w:rsidRDefault="004E6D23" w:rsidP="00AB4DE2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4E6D23" w:rsidRPr="00E95165" w:rsidRDefault="004E6D23" w:rsidP="00AB4DE2">
      <w:pPr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B92BA4" w:rsidRDefault="00B92BA4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  <w:sectPr w:rsidR="00B92BA4" w:rsidSect="00E95165">
          <w:pgSz w:w="11906" w:h="16838"/>
          <w:pgMar w:top="1440" w:right="1440" w:bottom="851" w:left="1440" w:header="709" w:footer="709" w:gutter="0"/>
          <w:cols w:space="708"/>
          <w:docGrid w:linePitch="360"/>
        </w:sectPr>
      </w:pPr>
    </w:p>
    <w:p w:rsidR="004E6D23" w:rsidRDefault="004E6D23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4E6D23" w:rsidRDefault="004E6D23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151C02" w:rsidRDefault="00151C02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151C02" w:rsidRDefault="00151C02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151C02" w:rsidRDefault="00151C02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151C02" w:rsidRDefault="00151C02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151C02" w:rsidRDefault="00151C02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151C02" w:rsidRDefault="00151C02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1531B9" w:rsidRDefault="001531B9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4E6D23" w:rsidRDefault="004E6D23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CC62DD" w:rsidRPr="00CC62DD" w:rsidRDefault="00AB4DE2" w:rsidP="00CC62DD">
      <w:pPr>
        <w:jc w:val="center"/>
        <w:rPr>
          <w:rFonts w:ascii="TH SarabunIT๙" w:eastAsiaTheme="minorHAnsi" w:hAnsi="TH SarabunIT๙" w:cs="TH SarabunIT๙"/>
          <w:b/>
          <w:bCs/>
          <w:sz w:val="72"/>
          <w:szCs w:val="72"/>
        </w:rPr>
      </w:pPr>
      <w:r w:rsidRPr="00CC62DD">
        <w:rPr>
          <w:rFonts w:ascii="TH SarabunIT๙" w:eastAsiaTheme="minorHAnsi" w:hAnsi="TH SarabunIT๙" w:cs="TH SarabunIT๙"/>
          <w:b/>
          <w:bCs/>
          <w:sz w:val="72"/>
          <w:szCs w:val="72"/>
          <w:cs/>
        </w:rPr>
        <w:t>ส่วนที่ 4</w:t>
      </w:r>
    </w:p>
    <w:p w:rsidR="00AB4DE2" w:rsidRPr="00CC62DD" w:rsidRDefault="00AB4DE2" w:rsidP="00CC62DD">
      <w:pPr>
        <w:jc w:val="center"/>
        <w:rPr>
          <w:rFonts w:ascii="TH SarabunIT๙" w:eastAsiaTheme="minorHAnsi" w:hAnsi="TH SarabunIT๙" w:cs="TH SarabunIT๙"/>
          <w:sz w:val="72"/>
          <w:szCs w:val="72"/>
        </w:rPr>
      </w:pPr>
      <w:r w:rsidRPr="00CC62DD">
        <w:rPr>
          <w:rFonts w:ascii="TH SarabunIT๙" w:eastAsiaTheme="minorHAnsi" w:hAnsi="TH SarabunIT๙" w:cs="TH SarabunIT๙"/>
          <w:b/>
          <w:bCs/>
          <w:sz w:val="72"/>
          <w:szCs w:val="72"/>
          <w:cs/>
        </w:rPr>
        <w:t>สรุปผล ข้อสังเกตและข้อเสนอแนะ</w:t>
      </w:r>
    </w:p>
    <w:p w:rsidR="004E6D23" w:rsidRDefault="004E6D23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4E6D23" w:rsidRDefault="004E6D23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4E6D23" w:rsidRDefault="004E6D23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4E6D23" w:rsidRDefault="004E6D23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B92BA4" w:rsidRDefault="00B92BA4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B92BA4" w:rsidRDefault="00B92BA4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B92BA4" w:rsidRDefault="00B92BA4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B92BA4" w:rsidRDefault="00B92BA4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B92BA4" w:rsidRDefault="00B92BA4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B92BA4" w:rsidRDefault="00B92BA4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B92BA4" w:rsidRDefault="00B92BA4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4E6D23" w:rsidRDefault="004E6D23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4E6D23" w:rsidRDefault="004E6D23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4E6D23" w:rsidRDefault="004E6D23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B92BA4" w:rsidRDefault="00B92BA4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4E6D23" w:rsidRDefault="004E6D23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4E6D23" w:rsidRDefault="004E6D23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4E6D23" w:rsidRDefault="004E6D23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DA5C07" w:rsidRDefault="00DA5C07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DA5C07" w:rsidRDefault="00DA5C07" w:rsidP="00AB4DE2">
      <w:pPr>
        <w:rPr>
          <w:rFonts w:ascii="TH SarabunIT๙" w:eastAsiaTheme="minorHAnsi" w:hAnsi="TH SarabunIT๙" w:cs="TH SarabunIT๙"/>
          <w:sz w:val="36"/>
          <w:szCs w:val="36"/>
        </w:rPr>
      </w:pPr>
    </w:p>
    <w:p w:rsidR="008258F8" w:rsidRDefault="00AB4DE2" w:rsidP="008258F8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 w:rsidRPr="004E6D23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t xml:space="preserve">1. สรุปผลการพัฒนาท้องถิ่นในภาพรวม </w:t>
      </w:r>
    </w:p>
    <w:p w:rsidR="00AB4DE2" w:rsidRPr="008258F8" w:rsidRDefault="00AB4DE2" w:rsidP="008258F8">
      <w:pPr>
        <w:rPr>
          <w:rFonts w:ascii="TH SarabunIT๙" w:eastAsiaTheme="minorHAnsi" w:hAnsi="TH SarabunIT๙" w:cs="TH SarabunIT๙"/>
          <w:b/>
          <w:bCs/>
          <w:sz w:val="16"/>
          <w:szCs w:val="16"/>
        </w:rPr>
      </w:pPr>
      <w:r w:rsidRPr="008258F8">
        <w:rPr>
          <w:rFonts w:ascii="TH SarabunIT๙" w:eastAsiaTheme="minorHAnsi" w:hAnsi="TH SarabunIT๙" w:cs="TH SarabunIT๙"/>
          <w:b/>
          <w:bCs/>
          <w:sz w:val="16"/>
          <w:szCs w:val="16"/>
          <w:cs/>
        </w:rPr>
        <w:t xml:space="preserve">        </w:t>
      </w:r>
    </w:p>
    <w:tbl>
      <w:tblPr>
        <w:tblW w:w="5277" w:type="pct"/>
        <w:tblCellSpacing w:w="15" w:type="dxa"/>
        <w:tblInd w:w="-5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95"/>
        <w:gridCol w:w="845"/>
        <w:gridCol w:w="1715"/>
        <w:gridCol w:w="845"/>
        <w:gridCol w:w="1953"/>
      </w:tblGrid>
      <w:tr w:rsidR="008258F8" w:rsidTr="008258F8">
        <w:trPr>
          <w:tblCellSpacing w:w="15" w:type="dxa"/>
        </w:trPr>
        <w:tc>
          <w:tcPr>
            <w:tcW w:w="2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258F8" w:rsidRPr="008258F8" w:rsidRDefault="008258F8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58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258F8" w:rsidRPr="008258F8" w:rsidRDefault="008258F8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58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258F8" w:rsidRPr="008258F8" w:rsidRDefault="008258F8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58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การก่อหนี้ผูกพัน/</w:t>
            </w:r>
            <w:r w:rsidRPr="008258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8258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ลงนามในสัญญา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258F8" w:rsidRPr="008258F8" w:rsidRDefault="008258F8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58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258F8" w:rsidRPr="008258F8" w:rsidRDefault="008258F8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58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การเบิกจ่ายงบประมาณ</w:t>
            </w:r>
          </w:p>
        </w:tc>
      </w:tr>
      <w:tr w:rsidR="008258F8" w:rsidTr="008258F8">
        <w:trPr>
          <w:trHeight w:val="346"/>
          <w:tblCellSpacing w:w="15" w:type="dxa"/>
        </w:trPr>
        <w:tc>
          <w:tcPr>
            <w:tcW w:w="2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58F8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258F8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258F8">
              <w:rPr>
                <w:rFonts w:ascii="TH SarabunIT๙" w:hAnsi="TH SarabunIT๙" w:cs="TH SarabunIT๙"/>
                <w:sz w:val="32"/>
                <w:szCs w:val="32"/>
              </w:rPr>
              <w:t>8,882,501.80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258F8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258F8">
              <w:rPr>
                <w:rFonts w:ascii="TH SarabunIT๙" w:hAnsi="TH SarabunIT๙" w:cs="TH SarabunIT๙"/>
                <w:sz w:val="32"/>
                <w:szCs w:val="32"/>
              </w:rPr>
              <w:t>8,877,901.80</w:t>
            </w:r>
          </w:p>
        </w:tc>
      </w:tr>
      <w:tr w:rsidR="008258F8" w:rsidTr="008258F8">
        <w:trPr>
          <w:trHeight w:val="346"/>
          <w:tblCellSpacing w:w="15" w:type="dxa"/>
        </w:trPr>
        <w:tc>
          <w:tcPr>
            <w:tcW w:w="2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58F8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258F8" w:rsidTr="008258F8">
        <w:trPr>
          <w:trHeight w:val="346"/>
          <w:tblCellSpacing w:w="15" w:type="dxa"/>
        </w:trPr>
        <w:tc>
          <w:tcPr>
            <w:tcW w:w="2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58F8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ด้านการพัฒนาและเสริมสร้างความเข้มแข็งของระบบเศรษฐกิจชุมชนและแก้ไขปัญหาความยากจน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258F8" w:rsidTr="008258F8">
        <w:trPr>
          <w:trHeight w:val="346"/>
          <w:tblCellSpacing w:w="15" w:type="dxa"/>
        </w:trPr>
        <w:tc>
          <w:tcPr>
            <w:tcW w:w="2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58F8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258F8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258F8">
              <w:rPr>
                <w:rFonts w:ascii="TH SarabunIT๙" w:hAnsi="TH SarabunIT๙" w:cs="TH SarabunIT๙"/>
                <w:sz w:val="32"/>
                <w:szCs w:val="32"/>
              </w:rPr>
              <w:t>3,131,910.04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258F8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258F8">
              <w:rPr>
                <w:rFonts w:ascii="TH SarabunIT๙" w:hAnsi="TH SarabunIT๙" w:cs="TH SarabunIT๙"/>
                <w:sz w:val="32"/>
                <w:szCs w:val="32"/>
              </w:rPr>
              <w:t>1,448,910.04</w:t>
            </w:r>
          </w:p>
        </w:tc>
      </w:tr>
      <w:tr w:rsidR="008258F8" w:rsidTr="008258F8">
        <w:trPr>
          <w:trHeight w:val="346"/>
          <w:tblCellSpacing w:w="15" w:type="dxa"/>
        </w:trPr>
        <w:tc>
          <w:tcPr>
            <w:tcW w:w="2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58F8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ด้านกีฬาและนันทนาการ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258F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258F8">
              <w:rPr>
                <w:rFonts w:ascii="TH SarabunIT๙" w:hAnsi="TH SarabunIT๙" w:cs="TH SarabunIT๙"/>
                <w:sz w:val="32"/>
                <w:szCs w:val="32"/>
              </w:rPr>
              <w:t>66,410.00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258F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258F8">
              <w:rPr>
                <w:rFonts w:ascii="TH SarabunIT๙" w:hAnsi="TH SarabunIT๙" w:cs="TH SarabunIT๙"/>
                <w:sz w:val="32"/>
                <w:szCs w:val="32"/>
              </w:rPr>
              <w:t>66,410.00</w:t>
            </w:r>
          </w:p>
        </w:tc>
      </w:tr>
      <w:tr w:rsidR="008258F8" w:rsidTr="008258F8">
        <w:trPr>
          <w:trHeight w:val="346"/>
          <w:tblCellSpacing w:w="15" w:type="dxa"/>
        </w:trPr>
        <w:tc>
          <w:tcPr>
            <w:tcW w:w="2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58F8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ด้านส่งเสริมการรักษาความมั่นคงและเสริมสร้างสันติสุข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258F8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258F8">
              <w:rPr>
                <w:rFonts w:ascii="TH SarabunIT๙" w:hAnsi="TH SarabunIT๙" w:cs="TH SarabunIT๙"/>
                <w:sz w:val="32"/>
                <w:szCs w:val="32"/>
              </w:rPr>
              <w:t>46,200.00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258F8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258F8">
              <w:rPr>
                <w:rFonts w:ascii="TH SarabunIT๙" w:hAnsi="TH SarabunIT๙" w:cs="TH SarabunIT๙"/>
                <w:sz w:val="32"/>
                <w:szCs w:val="32"/>
              </w:rPr>
              <w:t>46,200.00</w:t>
            </w:r>
          </w:p>
        </w:tc>
      </w:tr>
      <w:tr w:rsidR="008258F8" w:rsidTr="008258F8">
        <w:trPr>
          <w:trHeight w:val="346"/>
          <w:tblCellSpacing w:w="15" w:type="dxa"/>
        </w:trPr>
        <w:tc>
          <w:tcPr>
            <w:tcW w:w="2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58F8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ด้านการจัดการทรัพยากรธรรมชาติและสิ่งแวดล้อมอย่างยั่งยืน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258F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258F8">
              <w:rPr>
                <w:rFonts w:ascii="TH SarabunIT๙" w:hAnsi="TH SarabunIT๙" w:cs="TH SarabunIT๙"/>
                <w:sz w:val="32"/>
                <w:szCs w:val="32"/>
              </w:rPr>
              <w:t>10,370.00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258F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258F8">
              <w:rPr>
                <w:rFonts w:ascii="TH SarabunIT๙" w:hAnsi="TH SarabunIT๙" w:cs="TH SarabunIT๙"/>
                <w:sz w:val="32"/>
                <w:szCs w:val="32"/>
              </w:rPr>
              <w:t>10,370.00</w:t>
            </w:r>
          </w:p>
        </w:tc>
      </w:tr>
      <w:tr w:rsidR="008258F8" w:rsidTr="008258F8">
        <w:trPr>
          <w:trHeight w:val="346"/>
          <w:tblCellSpacing w:w="15" w:type="dxa"/>
        </w:trPr>
        <w:tc>
          <w:tcPr>
            <w:tcW w:w="2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58F8">
              <w:rPr>
                <w:rStyle w:val="af0"/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258F8">
              <w:rPr>
                <w:rStyle w:val="af0"/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258F8">
              <w:rPr>
                <w:rStyle w:val="af0"/>
                <w:rFonts w:ascii="TH SarabunIT๙" w:hAnsi="TH SarabunIT๙" w:cs="TH SarabunIT๙"/>
                <w:sz w:val="32"/>
                <w:szCs w:val="32"/>
              </w:rPr>
              <w:t>12,137,391.84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258F8">
              <w:rPr>
                <w:rStyle w:val="af0"/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258F8">
              <w:rPr>
                <w:rStyle w:val="af0"/>
                <w:rFonts w:ascii="TH SarabunIT๙" w:hAnsi="TH SarabunIT๙" w:cs="TH SarabunIT๙"/>
                <w:sz w:val="32"/>
                <w:szCs w:val="32"/>
              </w:rPr>
              <w:t>10,449,791.84</w:t>
            </w:r>
          </w:p>
        </w:tc>
      </w:tr>
    </w:tbl>
    <w:p w:rsidR="008258F8" w:rsidRDefault="008258F8" w:rsidP="008258F8">
      <w:pPr>
        <w:rPr>
          <w:rFonts w:ascii="THSarabunNew" w:hAnsi="THSarabunNew"/>
          <w:sz w:val="18"/>
          <w:szCs w:val="18"/>
        </w:rPr>
      </w:pPr>
      <w:r>
        <w:rPr>
          <w:rFonts w:ascii="THSarabunNew" w:hAnsi="THSarabunNew"/>
          <w:sz w:val="18"/>
          <w:szCs w:val="18"/>
        </w:rPr>
        <w:t>  </w:t>
      </w:r>
    </w:p>
    <w:p w:rsidR="008258F8" w:rsidRPr="008258F8" w:rsidRDefault="008258F8" w:rsidP="008258F8">
      <w:pPr>
        <w:ind w:left="-567"/>
        <w:rPr>
          <w:rFonts w:ascii="TH SarabunIT๙" w:hAnsi="TH SarabunIT๙" w:cs="TH SarabunIT๙"/>
          <w:sz w:val="32"/>
          <w:szCs w:val="32"/>
        </w:rPr>
      </w:pPr>
      <w:r w:rsidRPr="008258F8">
        <w:rPr>
          <w:rFonts w:ascii="TH SarabunIT๙" w:hAnsi="TH SarabunIT๙" w:cs="TH SarabunIT๙"/>
          <w:sz w:val="32"/>
          <w:szCs w:val="32"/>
        </w:rPr>
        <w:t>  </w:t>
      </w:r>
      <w:r w:rsidRPr="008258F8">
        <w:rPr>
          <w:rFonts w:ascii="TH SarabunIT๙" w:hAnsi="TH SarabunIT๙" w:cs="TH SarabunIT๙"/>
          <w:sz w:val="32"/>
          <w:szCs w:val="32"/>
          <w:cs/>
        </w:rPr>
        <w:t>รายละเอียดโครงการ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ที่ดำเนินการตามยุทธศาสตร์</w:t>
      </w:r>
      <w:r w:rsidRPr="008258F8">
        <w:rPr>
          <w:rFonts w:ascii="TH SarabunIT๙" w:hAnsi="TH SarabunIT๙" w:cs="TH SarabunIT๙"/>
          <w:sz w:val="32"/>
          <w:szCs w:val="32"/>
        </w:rPr>
        <w:t xml:space="preserve"> </w:t>
      </w:r>
    </w:p>
    <w:tbl>
      <w:tblPr>
        <w:tblW w:w="5378" w:type="pct"/>
        <w:tblCellSpacing w:w="15" w:type="dxa"/>
        <w:tblInd w:w="-56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3"/>
        <w:gridCol w:w="1878"/>
        <w:gridCol w:w="2029"/>
        <w:gridCol w:w="1480"/>
        <w:gridCol w:w="1358"/>
        <w:gridCol w:w="1416"/>
        <w:gridCol w:w="1273"/>
      </w:tblGrid>
      <w:tr w:rsidR="008258F8" w:rsidRPr="008258F8" w:rsidTr="008258F8">
        <w:trPr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258F8" w:rsidRPr="008258F8" w:rsidRDefault="008258F8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8F8">
              <w:rPr>
                <w:rFonts w:ascii="TH SarabunIT๙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258F8" w:rsidRPr="008258F8" w:rsidRDefault="008258F8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8F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258F8" w:rsidRPr="008258F8" w:rsidRDefault="008258F8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8F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ชื่อโครงการตามแผน</w:t>
            </w:r>
            <w:r w:rsidRPr="008258F8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258F8" w:rsidRPr="008258F8" w:rsidRDefault="008258F8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8F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งบตามข้อบัญญัติ/เทศบัญญัติ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258F8" w:rsidRPr="008258F8" w:rsidRDefault="008258F8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8F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ลงนามสัญญา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258F8" w:rsidRPr="008258F8" w:rsidRDefault="008258F8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8F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เบิกจ่าย</w:t>
            </w:r>
          </w:p>
        </w:tc>
        <w:tc>
          <w:tcPr>
            <w:tcW w:w="1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258F8" w:rsidRPr="008258F8" w:rsidRDefault="008258F8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8F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คงเหลือ</w:t>
            </w:r>
          </w:p>
        </w:tc>
      </w:tr>
      <w:tr w:rsidR="008258F8" w:rsidRPr="008258F8" w:rsidTr="008258F8">
        <w:trPr>
          <w:trHeight w:val="346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 xml:space="preserve">1. </w:t>
            </w:r>
          </w:p>
        </w:tc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อุดหนุนค่าอาหารกลางวันให้กับโรงเรียนบ้านนาค้อกลาง</w:t>
            </w: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412,000.00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358,520.00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358,520.00</w:t>
            </w:r>
          </w:p>
        </w:tc>
        <w:tc>
          <w:tcPr>
            <w:tcW w:w="1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53,480.00</w:t>
            </w:r>
          </w:p>
        </w:tc>
      </w:tr>
      <w:tr w:rsidR="008258F8" w:rsidRPr="008258F8" w:rsidTr="008258F8">
        <w:trPr>
          <w:trHeight w:val="346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 xml:space="preserve">2. </w:t>
            </w:r>
          </w:p>
        </w:tc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โครงการสนับสนุนค่าใช้จ่ายในกาบริหารสถานศึกษาเพื่อจ่ายเป็นค่าสนับสนุนอาหารกลางวันศูนย์อบรมเด็กก่อนเกณฑ์ประจำมัสยิดดารุสลาม</w:t>
            </w: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1,014,300.00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864,240.00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864,240.00</w:t>
            </w:r>
          </w:p>
        </w:tc>
        <w:tc>
          <w:tcPr>
            <w:tcW w:w="1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150,060.00</w:t>
            </w:r>
          </w:p>
        </w:tc>
      </w:tr>
      <w:tr w:rsidR="008258F8" w:rsidRPr="008258F8" w:rsidTr="008258F8">
        <w:trPr>
          <w:trHeight w:val="346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 xml:space="preserve">3. </w:t>
            </w:r>
          </w:p>
        </w:tc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ค่าอาหารเสริม (นม) (ยกเลิก)</w:t>
            </w: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1,311,314.90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1,203,894.80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1,203,894.80</w:t>
            </w:r>
          </w:p>
        </w:tc>
        <w:tc>
          <w:tcPr>
            <w:tcW w:w="1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107,420.10</w:t>
            </w:r>
          </w:p>
        </w:tc>
      </w:tr>
      <w:tr w:rsidR="008258F8" w:rsidRPr="008258F8" w:rsidTr="008258F8">
        <w:trPr>
          <w:trHeight w:val="346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 xml:space="preserve">4. </w:t>
            </w:r>
          </w:p>
        </w:tc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โครงการอบรมคุณธรรมจริยธรรมทางศาสนาภาคฤดูร้อน</w:t>
            </w: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150,000.00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149,830.00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149,830.00</w:t>
            </w:r>
          </w:p>
        </w:tc>
        <w:tc>
          <w:tcPr>
            <w:tcW w:w="1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170.00</w:t>
            </w:r>
          </w:p>
        </w:tc>
      </w:tr>
      <w:tr w:rsidR="008258F8" w:rsidRPr="008258F8" w:rsidTr="008258F8">
        <w:trPr>
          <w:trHeight w:val="346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 xml:space="preserve">5. </w:t>
            </w:r>
          </w:p>
        </w:tc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ด้านการพัฒนาคนและสังคมให้มีคุณภาพ</w:t>
            </w:r>
          </w:p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วัสดุสำนักงาน</w:t>
            </w: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35,000.00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18,250.00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13,650.00</w:t>
            </w:r>
          </w:p>
        </w:tc>
        <w:tc>
          <w:tcPr>
            <w:tcW w:w="1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16,750.00</w:t>
            </w:r>
          </w:p>
        </w:tc>
      </w:tr>
      <w:tr w:rsidR="008258F8" w:rsidRPr="008258F8" w:rsidTr="008258F8">
        <w:trPr>
          <w:trHeight w:val="346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8F8">
              <w:rPr>
                <w:rFonts w:ascii="TH SarabunIT๙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8F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8F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ชื่อโครงการตามแผน</w:t>
            </w:r>
            <w:r w:rsidRPr="008258F8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8F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งบตามข้อบัญญัติ/เทศบัญญัติ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8F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ลงนามสัญญา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8F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เบิกจ่าย</w:t>
            </w:r>
          </w:p>
        </w:tc>
        <w:tc>
          <w:tcPr>
            <w:tcW w:w="1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8F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คงเหลือ</w:t>
            </w:r>
          </w:p>
        </w:tc>
      </w:tr>
      <w:tr w:rsidR="008258F8" w:rsidRPr="008258F8" w:rsidTr="008258F8">
        <w:trPr>
          <w:trHeight w:val="346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 xml:space="preserve">6. </w:t>
            </w:r>
          </w:p>
        </w:tc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โครงการเตรียมความพร้อมด้านภาษาให้แก่เด็กและเยาวชนตำบลป่าบอน</w:t>
            </w: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40,000.00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26,540.00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26,540.00</w:t>
            </w:r>
          </w:p>
        </w:tc>
        <w:tc>
          <w:tcPr>
            <w:tcW w:w="1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13,460.00</w:t>
            </w:r>
          </w:p>
        </w:tc>
      </w:tr>
      <w:tr w:rsidR="008258F8" w:rsidRPr="008258F8" w:rsidTr="008258F8">
        <w:trPr>
          <w:trHeight w:val="346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 xml:space="preserve">7. </w:t>
            </w:r>
          </w:p>
        </w:tc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โครงการสนับสนุนการถือศิลอดเดือนรอมฏอน</w:t>
            </w: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85,000.00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84,970.00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84,970.00</w:t>
            </w:r>
          </w:p>
        </w:tc>
        <w:tc>
          <w:tcPr>
            <w:tcW w:w="1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30.00</w:t>
            </w:r>
          </w:p>
        </w:tc>
      </w:tr>
      <w:tr w:rsidR="008258F8" w:rsidRPr="008258F8" w:rsidTr="008258F8">
        <w:trPr>
          <w:trHeight w:val="346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 xml:space="preserve">8. </w:t>
            </w:r>
          </w:p>
        </w:tc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โครงการเมาลิดสัมพันธ์</w:t>
            </w: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80,000.00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78,300.00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78,300.00</w:t>
            </w:r>
          </w:p>
        </w:tc>
        <w:tc>
          <w:tcPr>
            <w:tcW w:w="1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1,700.00</w:t>
            </w:r>
          </w:p>
        </w:tc>
      </w:tr>
      <w:tr w:rsidR="008258F8" w:rsidRPr="008258F8" w:rsidTr="008258F8">
        <w:trPr>
          <w:trHeight w:val="346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 xml:space="preserve">9. </w:t>
            </w:r>
          </w:p>
        </w:tc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โครงการส่งเสริมสนับสนุนภูมิปัญญาท้องถิ่น</w:t>
            </w: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20,000.00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19,981.00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19,981.00</w:t>
            </w:r>
          </w:p>
        </w:tc>
        <w:tc>
          <w:tcPr>
            <w:tcW w:w="1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19.00</w:t>
            </w:r>
          </w:p>
        </w:tc>
      </w:tr>
      <w:tr w:rsidR="008258F8" w:rsidRPr="008258F8" w:rsidTr="008258F8">
        <w:trPr>
          <w:trHeight w:val="346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 xml:space="preserve">10. </w:t>
            </w:r>
          </w:p>
        </w:tc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เบี้ยยังชีพผู้สูงอายุ</w:t>
            </w: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3,226,000.00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3,035,600.00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3,035,600.00</w:t>
            </w:r>
          </w:p>
        </w:tc>
        <w:tc>
          <w:tcPr>
            <w:tcW w:w="1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190,400.00</w:t>
            </w:r>
          </w:p>
        </w:tc>
      </w:tr>
      <w:tr w:rsidR="008258F8" w:rsidRPr="008258F8" w:rsidTr="008258F8">
        <w:trPr>
          <w:trHeight w:val="346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 xml:space="preserve">11. </w:t>
            </w:r>
          </w:p>
        </w:tc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เบี้ยยังชีพความพิการ</w:t>
            </w: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1,209,600.00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1,064,200.00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1,064,200.00</w:t>
            </w:r>
          </w:p>
        </w:tc>
        <w:tc>
          <w:tcPr>
            <w:tcW w:w="1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145,400.00</w:t>
            </w:r>
          </w:p>
        </w:tc>
      </w:tr>
      <w:tr w:rsidR="008258F8" w:rsidRPr="008258F8" w:rsidTr="008258F8">
        <w:trPr>
          <w:trHeight w:val="346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 xml:space="preserve">12. </w:t>
            </w:r>
          </w:p>
        </w:tc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เงินสมทบระบบหลักประกันสุขภาพในระดับท้องถิ่น</w:t>
            </w: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77,400.00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77,400.00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77,400.00</w:t>
            </w:r>
          </w:p>
        </w:tc>
        <w:tc>
          <w:tcPr>
            <w:tcW w:w="1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0.00</w:t>
            </w:r>
          </w:p>
        </w:tc>
      </w:tr>
      <w:tr w:rsidR="008258F8" w:rsidRPr="008258F8" w:rsidTr="008258F8">
        <w:trPr>
          <w:trHeight w:val="346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 xml:space="preserve">13. </w:t>
            </w:r>
          </w:p>
        </w:tc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โครงการสร้างภูมิคุ้มกัน เฝ้าระวัง ต้านภัยยาเสพติด</w:t>
            </w: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30,186.00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30,186.00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30,186.00</w:t>
            </w:r>
          </w:p>
        </w:tc>
        <w:tc>
          <w:tcPr>
            <w:tcW w:w="1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0.00</w:t>
            </w:r>
          </w:p>
        </w:tc>
      </w:tr>
      <w:tr w:rsidR="008258F8" w:rsidRPr="008258F8" w:rsidTr="008258F8">
        <w:trPr>
          <w:trHeight w:val="346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 xml:space="preserve">14. </w:t>
            </w:r>
          </w:p>
        </w:tc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โครงการพัฒนาคุณภาพชีวิตผู้สูงอายุ คนพิการ</w:t>
            </w: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16,000.00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15,950.00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15,950.00</w:t>
            </w:r>
          </w:p>
        </w:tc>
        <w:tc>
          <w:tcPr>
            <w:tcW w:w="1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50.00</w:t>
            </w:r>
          </w:p>
        </w:tc>
      </w:tr>
      <w:tr w:rsidR="008258F8" w:rsidRPr="008258F8" w:rsidTr="008258F8">
        <w:trPr>
          <w:trHeight w:val="346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 xml:space="preserve">15. </w:t>
            </w:r>
          </w:p>
        </w:tc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โครงการสัตว์ปลอดโรค คนปลอดภัย จากโรคพิษสุนัขบ้า ตามพระปณิธาน ศาสตราจารย์ ดร. สมเด็จพระเจ้าน้องนางเธอ เจ้าฟ้าจุฬาภรณ์วลัยลักษณ์ อัครราชกุมารี กรมพระศรีสวางควัฒน วรขัตติยราชนารี</w:t>
            </w: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11,600.00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11,600.00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11,600.00</w:t>
            </w:r>
          </w:p>
        </w:tc>
        <w:tc>
          <w:tcPr>
            <w:tcW w:w="1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0.00</w:t>
            </w:r>
          </w:p>
        </w:tc>
      </w:tr>
      <w:tr w:rsidR="008258F8" w:rsidRPr="008258F8" w:rsidTr="008258F8">
        <w:trPr>
          <w:trHeight w:val="346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 xml:space="preserve">16. </w:t>
            </w:r>
          </w:p>
        </w:tc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อุดหนุนค่าอาหารกลางวันให้กับโรงเรียนบ้านป่าบอน</w:t>
            </w: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336,000.00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297,940.00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297,940.00</w:t>
            </w:r>
          </w:p>
        </w:tc>
        <w:tc>
          <w:tcPr>
            <w:tcW w:w="1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38,060.00</w:t>
            </w:r>
          </w:p>
        </w:tc>
      </w:tr>
      <w:tr w:rsidR="008258F8" w:rsidRPr="008258F8" w:rsidTr="008258F8">
        <w:trPr>
          <w:trHeight w:val="346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 xml:space="preserve">17. </w:t>
            </w:r>
          </w:p>
        </w:tc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อุดหนุนอาหารกลางวันโรงเรียนบ้านดอนเค็ด</w:t>
            </w: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512,000.00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497,200.00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497,200.00</w:t>
            </w:r>
          </w:p>
        </w:tc>
        <w:tc>
          <w:tcPr>
            <w:tcW w:w="1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14,800.00</w:t>
            </w:r>
          </w:p>
        </w:tc>
      </w:tr>
      <w:tr w:rsidR="008258F8" w:rsidRPr="008258F8" w:rsidTr="008258F8">
        <w:trPr>
          <w:trHeight w:val="346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 xml:space="preserve">18. </w:t>
            </w:r>
          </w:p>
        </w:tc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อุดหนุนอาหารกลางวันให้กับโรงเรียนบ้านนาค้อเหนือ</w:t>
            </w: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572,000.00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568,000.00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568,000.00</w:t>
            </w:r>
          </w:p>
        </w:tc>
        <w:tc>
          <w:tcPr>
            <w:tcW w:w="1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4,000.00</w:t>
            </w:r>
          </w:p>
        </w:tc>
      </w:tr>
      <w:tr w:rsidR="008258F8" w:rsidRPr="008258F8" w:rsidTr="008258F8">
        <w:trPr>
          <w:trHeight w:val="346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8F8">
              <w:rPr>
                <w:rFonts w:ascii="TH SarabunIT๙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8F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8F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ชื่อโครงการตามแผน</w:t>
            </w:r>
            <w:r w:rsidRPr="008258F8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8F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งบตามข้อบัญญัติ/เทศบัญญัติ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8F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ลงนามสัญญา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8F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เบิกจ่าย</w:t>
            </w:r>
          </w:p>
        </w:tc>
        <w:tc>
          <w:tcPr>
            <w:tcW w:w="1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8F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คงเหลือ</w:t>
            </w:r>
          </w:p>
        </w:tc>
      </w:tr>
      <w:tr w:rsidR="008258F8" w:rsidRPr="008258F8" w:rsidTr="008258F8">
        <w:trPr>
          <w:trHeight w:val="346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 xml:space="preserve">19. </w:t>
            </w:r>
          </w:p>
        </w:tc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เงินอุดหนุนสำหรับสนับสนุนค่าจัดการเรียนการสอนของศูนย์พัฒนาเด็กเล็ก (รายหัว)</w:t>
            </w: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351,000.00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340,000.00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340,000.00</w:t>
            </w:r>
          </w:p>
        </w:tc>
        <w:tc>
          <w:tcPr>
            <w:tcW w:w="1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11,000.00</w:t>
            </w:r>
          </w:p>
        </w:tc>
      </w:tr>
      <w:tr w:rsidR="008258F8" w:rsidRPr="008258F8" w:rsidTr="008258F8">
        <w:trPr>
          <w:trHeight w:val="346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 xml:space="preserve">20. </w:t>
            </w:r>
          </w:p>
        </w:tc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เงินอุดหนุนสำหรับสนับสนุนค่าใช้จ่ายในการจัดการศึกษาสำหรับศูนย์พัฒนาเด็กเล็ก (ศพด)</w:t>
            </w: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233,910.00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139,900.00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139,900.00</w:t>
            </w:r>
          </w:p>
        </w:tc>
        <w:tc>
          <w:tcPr>
            <w:tcW w:w="1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94,010.00</w:t>
            </w:r>
          </w:p>
        </w:tc>
      </w:tr>
      <w:tr w:rsidR="008258F8" w:rsidRPr="008258F8" w:rsidTr="008258F8">
        <w:trPr>
          <w:trHeight w:val="346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 xml:space="preserve">21. </w:t>
            </w:r>
          </w:p>
        </w:tc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โครงการอบรมคุณธรรมจริยธรรมของผู้บริหาร สมาชิกสภา อบต. พนักงานส่วนตำบลและพนักงานจ้าง</w:t>
            </w: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20,000.00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8,490.00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8,490.00</w:t>
            </w:r>
          </w:p>
        </w:tc>
        <w:tc>
          <w:tcPr>
            <w:tcW w:w="1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11,510.00</w:t>
            </w:r>
          </w:p>
        </w:tc>
      </w:tr>
      <w:tr w:rsidR="008258F8" w:rsidRPr="008258F8" w:rsidTr="008258F8">
        <w:trPr>
          <w:trHeight w:val="346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 xml:space="preserve">22. </w:t>
            </w:r>
          </w:p>
        </w:tc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ค่าบริการพื้นที่เวปไซค์รายปี และค่าธรรมเนียมชื่อโดเมนเนมรายปี</w:t>
            </w: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10,000.00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10,000.00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10,000.00</w:t>
            </w:r>
          </w:p>
        </w:tc>
        <w:tc>
          <w:tcPr>
            <w:tcW w:w="1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0.00</w:t>
            </w:r>
          </w:p>
        </w:tc>
      </w:tr>
      <w:tr w:rsidR="008258F8" w:rsidRPr="008258F8" w:rsidTr="008258F8">
        <w:trPr>
          <w:trHeight w:val="346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 xml:space="preserve">23. </w:t>
            </w:r>
          </w:p>
        </w:tc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ค่าโฆษณาเผยแพร่และประชาสัมพันธ์</w:t>
            </w: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48,000.00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47,780.00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47,780.00</w:t>
            </w:r>
          </w:p>
        </w:tc>
        <w:tc>
          <w:tcPr>
            <w:tcW w:w="1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220.00</w:t>
            </w:r>
          </w:p>
        </w:tc>
      </w:tr>
      <w:tr w:rsidR="008258F8" w:rsidRPr="008258F8" w:rsidTr="008258F8">
        <w:trPr>
          <w:trHeight w:val="346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 xml:space="preserve">24. </w:t>
            </w:r>
          </w:p>
        </w:tc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โครงการเฉลิมพระเกียรติพระบาทสมเด็จพระบรมชนกาธิเบศร มหาภูมิพลอดุลยเดชมหาราชบรมนาถบพิตร</w:t>
            </w: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8,000.00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5,950.00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5,950.00</w:t>
            </w:r>
          </w:p>
        </w:tc>
        <w:tc>
          <w:tcPr>
            <w:tcW w:w="1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2,050.00</w:t>
            </w:r>
          </w:p>
        </w:tc>
      </w:tr>
      <w:tr w:rsidR="008258F8" w:rsidRPr="008258F8" w:rsidTr="008258F8">
        <w:trPr>
          <w:trHeight w:val="346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 xml:space="preserve">25. </w:t>
            </w:r>
          </w:p>
        </w:tc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โครงการก่อสร้างอาคารเอนกประสงค์ภายในบริเวณที่ทำการ อบต.</w:t>
            </w: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3,070,000.00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3,045,890.04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1,362,890.04</w:t>
            </w:r>
          </w:p>
        </w:tc>
        <w:tc>
          <w:tcPr>
            <w:tcW w:w="1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24,109.96</w:t>
            </w:r>
          </w:p>
        </w:tc>
      </w:tr>
      <w:tr w:rsidR="008258F8" w:rsidRPr="008258F8" w:rsidTr="008258F8">
        <w:trPr>
          <w:trHeight w:val="346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 xml:space="preserve">26. </w:t>
            </w:r>
          </w:p>
        </w:tc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โครงการจัดการขยะมูลฝอยแบบบูรณาการตำบลป่าบอน</w:t>
            </w: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15,000.00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13,800.00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13,800.00</w:t>
            </w:r>
          </w:p>
        </w:tc>
        <w:tc>
          <w:tcPr>
            <w:tcW w:w="1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1,200.00</w:t>
            </w:r>
          </w:p>
        </w:tc>
      </w:tr>
      <w:tr w:rsidR="008258F8" w:rsidRPr="008258F8" w:rsidTr="008258F8">
        <w:trPr>
          <w:trHeight w:val="346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 xml:space="preserve">27. </w:t>
            </w:r>
          </w:p>
        </w:tc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ด้านกีฬาและนันทนาการ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วัสดุกีฬา</w:t>
            </w: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66,500.00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66,410.00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66,410.00</w:t>
            </w:r>
          </w:p>
        </w:tc>
        <w:tc>
          <w:tcPr>
            <w:tcW w:w="1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90.00</w:t>
            </w:r>
          </w:p>
        </w:tc>
      </w:tr>
      <w:tr w:rsidR="008258F8" w:rsidRPr="008258F8" w:rsidTr="008258F8">
        <w:trPr>
          <w:trHeight w:val="346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 xml:space="preserve">28. </w:t>
            </w:r>
          </w:p>
        </w:tc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ด้านส่งเสริมการรักษาความมั่นคงและเสริมสร้างสันติสุข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  <w:p w:rsid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</w:p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24,500.00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23,100.00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23,100.00</w:t>
            </w:r>
          </w:p>
        </w:tc>
        <w:tc>
          <w:tcPr>
            <w:tcW w:w="1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1,400.00</w:t>
            </w:r>
          </w:p>
        </w:tc>
      </w:tr>
      <w:tr w:rsidR="008258F8" w:rsidRPr="008258F8" w:rsidTr="008258F8">
        <w:trPr>
          <w:trHeight w:val="346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8F8">
              <w:rPr>
                <w:rFonts w:ascii="TH SarabunIT๙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8F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8F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ชื่อโครงการตามแผน</w:t>
            </w:r>
            <w:r w:rsidRPr="008258F8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8F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งบตามข้อบัญญัติ/เทศบัญญัติ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8F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ลงนามสัญญา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8F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เบิกจ่าย</w:t>
            </w:r>
          </w:p>
        </w:tc>
        <w:tc>
          <w:tcPr>
            <w:tcW w:w="1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8F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คงเหลือ</w:t>
            </w:r>
          </w:p>
        </w:tc>
      </w:tr>
      <w:tr w:rsidR="008258F8" w:rsidRPr="008258F8" w:rsidTr="008258F8">
        <w:trPr>
          <w:trHeight w:val="346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 xml:space="preserve">29. </w:t>
            </w:r>
          </w:p>
        </w:tc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ด้านส่งเสริมการรักษาความมั่นคงและเสริมสร้างสันติสุข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24,500.00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23,100.00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23,100.00</w:t>
            </w:r>
          </w:p>
        </w:tc>
        <w:tc>
          <w:tcPr>
            <w:tcW w:w="1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1,400.00</w:t>
            </w:r>
          </w:p>
        </w:tc>
      </w:tr>
      <w:tr w:rsidR="008258F8" w:rsidRPr="008258F8" w:rsidTr="008258F8">
        <w:trPr>
          <w:trHeight w:val="346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 xml:space="preserve">30. </w:t>
            </w:r>
          </w:p>
        </w:tc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ด้านการจัดการทรัพยากรธรรมชาติและสิ่งแวดล้อมอย่างยั่งยืน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  <w:cs/>
              </w:rPr>
              <w:t>โครงการอนุรักษ์พันธุกรรมพืชอันเนื่องมาจากพระราชดำริฯตำบลป่าบอน</w:t>
            </w: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10,370.00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10,370.00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10,370.00</w:t>
            </w:r>
          </w:p>
        </w:tc>
        <w:tc>
          <w:tcPr>
            <w:tcW w:w="1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58F8" w:rsidRPr="008258F8" w:rsidRDefault="008258F8" w:rsidP="008258F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258F8">
              <w:rPr>
                <w:rFonts w:ascii="TH SarabunIT๙" w:hAnsi="TH SarabunIT๙" w:cs="TH SarabunIT๙"/>
                <w:sz w:val="28"/>
              </w:rPr>
              <w:t>0.00</w:t>
            </w:r>
          </w:p>
        </w:tc>
      </w:tr>
    </w:tbl>
    <w:p w:rsidR="00151C02" w:rsidRPr="008258F8" w:rsidRDefault="00151C02" w:rsidP="00151C02">
      <w:pPr>
        <w:pStyle w:val="a3"/>
        <w:tabs>
          <w:tab w:val="left" w:pos="284"/>
          <w:tab w:val="left" w:pos="1418"/>
          <w:tab w:val="left" w:pos="1843"/>
          <w:tab w:val="left" w:pos="1985"/>
          <w:tab w:val="left" w:pos="2268"/>
          <w:tab w:val="left" w:pos="2835"/>
        </w:tabs>
        <w:ind w:right="-188"/>
        <w:jc w:val="thaiDistribute"/>
        <w:rPr>
          <w:rFonts w:ascii="TH SarabunIT๙" w:eastAsia="AngsanaNew" w:hAnsi="TH SarabunIT๙" w:cs="TH SarabunIT๙"/>
          <w:sz w:val="28"/>
        </w:rPr>
      </w:pPr>
    </w:p>
    <w:p w:rsidR="00151C02" w:rsidRPr="00A00C1B" w:rsidRDefault="00151C02" w:rsidP="00151C02">
      <w:pPr>
        <w:pStyle w:val="a3"/>
        <w:tabs>
          <w:tab w:val="left" w:pos="284"/>
          <w:tab w:val="left" w:pos="1418"/>
          <w:tab w:val="left" w:pos="1843"/>
          <w:tab w:val="left" w:pos="1985"/>
          <w:tab w:val="left" w:pos="2268"/>
          <w:tab w:val="left" w:pos="2835"/>
        </w:tabs>
        <w:ind w:right="-188"/>
        <w:jc w:val="thaiDistribute"/>
        <w:rPr>
          <w:rFonts w:ascii="TH SarabunPSK" w:eastAsia="AngsanaNew" w:hAnsi="TH SarabunPSK" w:cs="TH SarabunPSK"/>
          <w:sz w:val="16"/>
          <w:szCs w:val="16"/>
        </w:rPr>
      </w:pPr>
    </w:p>
    <w:p w:rsidR="00AB4DE2" w:rsidRPr="00AB4DE2" w:rsidRDefault="00AB4DE2" w:rsidP="00AB4DE2">
      <w:pPr>
        <w:rPr>
          <w:rFonts w:ascii="TH SarabunIT๙" w:eastAsiaTheme="minorHAnsi" w:hAnsi="TH SarabunIT๙" w:cs="TH SarabunIT๙"/>
          <w:sz w:val="36"/>
          <w:szCs w:val="36"/>
        </w:rPr>
      </w:pPr>
      <w:r w:rsidRPr="004E6D23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t>2. ข้อเสนอแนะในการจัดทำแผนพัฒนาท้องถิ่นในอนาคต</w:t>
      </w:r>
      <w:r w:rsidRPr="00AB4DE2">
        <w:rPr>
          <w:rFonts w:ascii="TH SarabunIT๙" w:eastAsiaTheme="minorHAnsi" w:hAnsi="TH SarabunIT๙" w:cs="TH SarabunIT๙"/>
          <w:sz w:val="36"/>
          <w:szCs w:val="36"/>
          <w:cs/>
        </w:rPr>
        <w:t xml:space="preserve">         </w:t>
      </w:r>
    </w:p>
    <w:p w:rsidR="00AB4DE2" w:rsidRPr="00AB4DE2" w:rsidRDefault="00AB4DE2" w:rsidP="00AB4DE2">
      <w:pPr>
        <w:rPr>
          <w:rFonts w:ascii="TH SarabunIT๙" w:eastAsiaTheme="minorHAnsi" w:hAnsi="TH SarabunIT๙" w:cs="TH SarabunIT๙"/>
          <w:sz w:val="36"/>
          <w:szCs w:val="36"/>
        </w:rPr>
      </w:pPr>
      <w:r w:rsidRPr="00AB4DE2">
        <w:rPr>
          <w:rFonts w:ascii="TH SarabunIT๙" w:eastAsiaTheme="minorHAnsi" w:hAnsi="TH SarabunIT๙" w:cs="TH SarabunIT๙"/>
          <w:sz w:val="36"/>
          <w:szCs w:val="36"/>
          <w:cs/>
        </w:rPr>
        <w:t xml:space="preserve">2.1 ผลกระทบนำไปสู่อนาคต        </w:t>
      </w:r>
    </w:p>
    <w:p w:rsidR="007D7F7B" w:rsidRDefault="00A00C1B" w:rsidP="00AB4DE2">
      <w:pPr>
        <w:rPr>
          <w:rFonts w:ascii="TH SarabunIT๙" w:eastAsiaTheme="minorHAnsi" w:hAnsi="TH SarabunIT๙" w:cs="TH SarabunIT๙"/>
          <w:sz w:val="36"/>
          <w:szCs w:val="36"/>
        </w:rPr>
      </w:pPr>
      <w:r>
        <w:rPr>
          <w:rFonts w:ascii="TH SarabunIT๙" w:eastAsiaTheme="minorHAnsi" w:hAnsi="TH SarabunIT๙" w:cs="TH SarabunIT๙"/>
          <w:sz w:val="36"/>
          <w:szCs w:val="36"/>
        </w:rPr>
        <w:tab/>
      </w:r>
      <w:r>
        <w:rPr>
          <w:rFonts w:ascii="TH SarabunIT๙" w:eastAsiaTheme="minorHAnsi" w:hAnsi="TH SarabunIT๙" w:cs="TH SarabunIT๙" w:hint="cs"/>
          <w:sz w:val="36"/>
          <w:szCs w:val="36"/>
          <w:cs/>
        </w:rPr>
        <w:t>(1) เกิดการพัฒนาที่ล่าช้า เพราะการดำเนินงานต่างๆขององค์กรปกครองส่วนท้องถิ่นต้องผ่านกระบวนการหลายขั้นตอน สลับซับซ้อน</w:t>
      </w:r>
    </w:p>
    <w:p w:rsidR="00A00C1B" w:rsidRDefault="00A00C1B" w:rsidP="00AB4DE2">
      <w:pPr>
        <w:rPr>
          <w:rFonts w:ascii="TH SarabunIT๙" w:eastAsiaTheme="minorHAnsi" w:hAnsi="TH SarabunIT๙" w:cs="TH SarabunIT๙"/>
          <w:sz w:val="36"/>
          <w:szCs w:val="36"/>
        </w:rPr>
      </w:pPr>
      <w:r>
        <w:rPr>
          <w:rFonts w:ascii="TH SarabunIT๙" w:eastAsiaTheme="minorHAnsi" w:hAnsi="TH SarabunIT๙" w:cs="TH SarabunIT๙" w:hint="cs"/>
          <w:sz w:val="36"/>
          <w:szCs w:val="36"/>
          <w:cs/>
        </w:rPr>
        <w:tab/>
        <w:t>(2) ประชาชนอาจเกิดความเบื่อหน่ายกับกระบวนการจัดทำแผนที่มีความยุ่งยากมากขึ้นและประชาชนมองว่า องค์กรปกครองส่วนท้องถิ่นไม่สามารถตอบสนองตามความต้องการที่เสนอได้ทันท่วงที</w:t>
      </w:r>
    </w:p>
    <w:p w:rsidR="00A00C1B" w:rsidRDefault="00A00C1B" w:rsidP="00AB4DE2">
      <w:pPr>
        <w:rPr>
          <w:rFonts w:ascii="TH SarabunIT๙" w:eastAsiaTheme="minorHAnsi" w:hAnsi="TH SarabunIT๙" w:cs="TH SarabunIT๙"/>
          <w:sz w:val="36"/>
          <w:szCs w:val="36"/>
        </w:rPr>
      </w:pPr>
      <w:r>
        <w:rPr>
          <w:rFonts w:ascii="TH SarabunIT๙" w:eastAsiaTheme="minorHAnsi" w:hAnsi="TH SarabunIT๙" w:cs="TH SarabunIT๙" w:hint="cs"/>
          <w:sz w:val="36"/>
          <w:szCs w:val="36"/>
          <w:cs/>
        </w:rPr>
        <w:tab/>
        <w:t>(3)</w:t>
      </w:r>
      <w:r w:rsidR="005316C7">
        <w:rPr>
          <w:rFonts w:ascii="TH SarabunIT๙" w:eastAsiaTheme="minorHAnsi" w:hAnsi="TH SarabunIT๙" w:cs="TH SarabunIT๙" w:hint="cs"/>
          <w:sz w:val="36"/>
          <w:szCs w:val="36"/>
          <w:cs/>
        </w:rPr>
        <w:t xml:space="preserve"> ปัญหาอาจไม่ได้การแก้ไขอย่างตรงจุดเพราะข้อจำกัดของระเบียบกฎหมายที่ทำได้ยากและบางเรื่องทำไม่ได้</w:t>
      </w:r>
    </w:p>
    <w:p w:rsidR="005316C7" w:rsidRPr="005316C7" w:rsidRDefault="005316C7" w:rsidP="00AB4DE2">
      <w:pPr>
        <w:rPr>
          <w:rFonts w:ascii="TH SarabunIT๙" w:eastAsiaTheme="minorHAnsi" w:hAnsi="TH SarabunIT๙" w:cs="TH SarabunIT๙"/>
          <w:sz w:val="32"/>
          <w:szCs w:val="32"/>
          <w:vertAlign w:val="superscript"/>
          <w:cs/>
        </w:rPr>
      </w:pPr>
    </w:p>
    <w:p w:rsidR="005316C7" w:rsidRDefault="005316C7" w:rsidP="005316C7">
      <w:pPr>
        <w:rPr>
          <w:rFonts w:ascii="TH SarabunIT๙" w:eastAsiaTheme="minorHAnsi" w:hAnsi="TH SarabunIT๙" w:cs="TH SarabunIT๙"/>
          <w:sz w:val="36"/>
          <w:szCs w:val="36"/>
        </w:rPr>
      </w:pPr>
      <w:r>
        <w:rPr>
          <w:rFonts w:ascii="TH SarabunIT๙" w:eastAsiaTheme="minorHAnsi" w:hAnsi="TH SarabunIT๙" w:cs="TH SarabunIT๙"/>
          <w:sz w:val="36"/>
          <w:szCs w:val="36"/>
          <w:cs/>
        </w:rPr>
        <w:t>2.2 ข้อสังเกต</w:t>
      </w:r>
      <w:r w:rsidR="00AB4DE2" w:rsidRPr="00AB4DE2">
        <w:rPr>
          <w:rFonts w:ascii="TH SarabunIT๙" w:eastAsiaTheme="minorHAnsi" w:hAnsi="TH SarabunIT๙" w:cs="TH SarabunIT๙"/>
          <w:sz w:val="36"/>
          <w:szCs w:val="36"/>
          <w:cs/>
        </w:rPr>
        <w:t xml:space="preserve"> </w:t>
      </w:r>
      <w:r>
        <w:rPr>
          <w:rFonts w:ascii="TH SarabunIT๙" w:eastAsiaTheme="minorHAnsi" w:hAnsi="TH SarabunIT๙" w:cs="TH SarabunIT๙"/>
          <w:sz w:val="36"/>
          <w:szCs w:val="36"/>
          <w:cs/>
        </w:rPr>
        <w:t>ข้อเสนอแนะ</w:t>
      </w:r>
      <w:r>
        <w:rPr>
          <w:rFonts w:ascii="TH SarabunIT๙" w:eastAsiaTheme="minorHAnsi" w:hAnsi="TH SarabunIT๙" w:cs="TH SarabunIT๙" w:hint="cs"/>
          <w:sz w:val="36"/>
          <w:szCs w:val="36"/>
          <w:cs/>
        </w:rPr>
        <w:t xml:space="preserve"> </w:t>
      </w:r>
      <w:r w:rsidR="00AB4DE2" w:rsidRPr="00AB4DE2">
        <w:rPr>
          <w:rFonts w:ascii="TH SarabunIT๙" w:eastAsiaTheme="minorHAnsi" w:hAnsi="TH SarabunIT๙" w:cs="TH SarabunIT๙"/>
          <w:sz w:val="36"/>
          <w:szCs w:val="36"/>
          <w:cs/>
        </w:rPr>
        <w:t xml:space="preserve">ผลจากการพัฒนา  </w:t>
      </w:r>
    </w:p>
    <w:p w:rsidR="005316C7" w:rsidRDefault="005316C7" w:rsidP="005316C7">
      <w:pPr>
        <w:rPr>
          <w:rFonts w:ascii="TH SarabunIT๙" w:eastAsiaTheme="minorHAnsi" w:hAnsi="TH SarabunIT๙" w:cs="TH SarabunIT๙"/>
          <w:sz w:val="36"/>
          <w:szCs w:val="36"/>
        </w:rPr>
      </w:pPr>
      <w:r>
        <w:rPr>
          <w:rFonts w:ascii="TH SarabunIT๙" w:eastAsiaTheme="minorHAnsi" w:hAnsi="TH SarabunIT๙" w:cs="TH SarabunIT๙" w:hint="cs"/>
          <w:sz w:val="36"/>
          <w:szCs w:val="36"/>
          <w:cs/>
        </w:rPr>
        <w:tab/>
        <w:t>(1) จากปัญหาโรคติดต่อเชื้อไวรัสโคโรนา 2019 (</w:t>
      </w:r>
      <w:r>
        <w:rPr>
          <w:rFonts w:ascii="TH SarabunIT๙" w:eastAsiaTheme="minorHAnsi" w:hAnsi="TH SarabunIT๙" w:cs="TH SarabunIT๙"/>
          <w:sz w:val="36"/>
          <w:szCs w:val="36"/>
        </w:rPr>
        <w:t>covid</w:t>
      </w:r>
      <w:r>
        <w:rPr>
          <w:rFonts w:ascii="TH SarabunIT๙" w:eastAsiaTheme="minorHAnsi" w:hAnsi="TH SarabunIT๙" w:cs="TH SarabunIT๙" w:hint="cs"/>
          <w:sz w:val="36"/>
          <w:szCs w:val="36"/>
          <w:cs/>
        </w:rPr>
        <w:t>) ทำให้การดำเนินงานชะลอไม่เป็นไปตามแผนการดำเนินงานประจำปี</w:t>
      </w:r>
    </w:p>
    <w:p w:rsidR="005316C7" w:rsidRDefault="005316C7" w:rsidP="005316C7">
      <w:pPr>
        <w:rPr>
          <w:rFonts w:ascii="TH SarabunIT๙" w:eastAsiaTheme="minorHAnsi" w:hAnsi="TH SarabunIT๙" w:cs="TH SarabunIT๙"/>
          <w:sz w:val="36"/>
          <w:szCs w:val="36"/>
        </w:rPr>
      </w:pPr>
      <w:r>
        <w:rPr>
          <w:rFonts w:ascii="TH SarabunIT๙" w:eastAsiaTheme="minorHAnsi" w:hAnsi="TH SarabunIT๙" w:cs="TH SarabunIT๙" w:hint="cs"/>
          <w:sz w:val="36"/>
          <w:szCs w:val="36"/>
          <w:cs/>
        </w:rPr>
        <w:tab/>
        <w:t>(2) ขาดการบูรณาการกับหน่วยงานหรือภาคอื่นๆที่เกี่ยวข้อง</w:t>
      </w:r>
    </w:p>
    <w:p w:rsidR="005316C7" w:rsidRDefault="005316C7" w:rsidP="005316C7">
      <w:pPr>
        <w:rPr>
          <w:rFonts w:ascii="TH SarabunIT๙" w:eastAsiaTheme="minorHAnsi" w:hAnsi="TH SarabunIT๙" w:cs="TH SarabunIT๙"/>
          <w:sz w:val="36"/>
          <w:szCs w:val="36"/>
        </w:rPr>
      </w:pPr>
      <w:r>
        <w:rPr>
          <w:rFonts w:ascii="TH SarabunIT๙" w:eastAsiaTheme="minorHAnsi" w:hAnsi="TH SarabunIT๙" w:cs="TH SarabunIT๙" w:hint="cs"/>
          <w:sz w:val="36"/>
          <w:szCs w:val="36"/>
          <w:cs/>
        </w:rPr>
        <w:tab/>
        <w:t>(3) ขาดบุคลากรในการดำเนินงานกับภารกิจตามอำนาจหน้าที่และภารกิจถ่ายโอน</w:t>
      </w:r>
    </w:p>
    <w:p w:rsidR="005316C7" w:rsidRDefault="005316C7" w:rsidP="005316C7">
      <w:pPr>
        <w:rPr>
          <w:rFonts w:ascii="TH SarabunIT๙" w:eastAsiaTheme="minorHAnsi" w:hAnsi="TH SarabunIT๙" w:cs="TH SarabunIT๙"/>
          <w:sz w:val="36"/>
          <w:szCs w:val="36"/>
          <w:cs/>
        </w:rPr>
      </w:pPr>
      <w:r>
        <w:rPr>
          <w:rFonts w:ascii="TH SarabunIT๙" w:eastAsiaTheme="minorHAnsi" w:hAnsi="TH SarabunIT๙" w:cs="TH SarabunIT๙"/>
          <w:sz w:val="36"/>
          <w:szCs w:val="36"/>
        </w:rPr>
        <w:tab/>
      </w:r>
      <w:r>
        <w:rPr>
          <w:rFonts w:ascii="TH SarabunIT๙" w:eastAsiaTheme="minorHAnsi" w:hAnsi="TH SarabunIT๙" w:cs="TH SarabunIT๙" w:hint="cs"/>
          <w:sz w:val="36"/>
          <w:szCs w:val="36"/>
          <w:cs/>
        </w:rPr>
        <w:t>(4) ระเบียบกฎหมายที่เกี่ยวข้องค่อนข้างมากทำให้การดำเนินงานไม่คล่องตัวทำให้เกิดความล่าช้าในการทำงาน</w:t>
      </w:r>
    </w:p>
    <w:p w:rsidR="007D7F7B" w:rsidRDefault="00AB4DE2" w:rsidP="00AB4DE2">
      <w:pPr>
        <w:rPr>
          <w:rFonts w:ascii="TH SarabunIT๙" w:eastAsiaTheme="minorHAnsi" w:hAnsi="TH SarabunIT๙" w:cs="TH SarabunIT๙"/>
          <w:sz w:val="32"/>
          <w:szCs w:val="32"/>
        </w:rPr>
      </w:pPr>
      <w:r w:rsidRPr="00AB4DE2">
        <w:rPr>
          <w:rFonts w:ascii="TH SarabunIT๙" w:eastAsiaTheme="minorHAnsi" w:hAnsi="TH SarabunIT๙" w:cs="TH SarabunIT๙"/>
          <w:sz w:val="36"/>
          <w:szCs w:val="36"/>
          <w:cs/>
        </w:rPr>
        <w:t xml:space="preserve">      </w:t>
      </w:r>
    </w:p>
    <w:p w:rsidR="005316C7" w:rsidRDefault="005316C7" w:rsidP="00AB4DE2">
      <w:pPr>
        <w:rPr>
          <w:rFonts w:ascii="TH SarabunIT๙" w:eastAsiaTheme="minorHAnsi" w:hAnsi="TH SarabunIT๙" w:cs="TH SarabunIT๙"/>
          <w:sz w:val="32"/>
          <w:szCs w:val="32"/>
        </w:rPr>
      </w:pPr>
    </w:p>
    <w:p w:rsidR="005316C7" w:rsidRDefault="005316C7" w:rsidP="00AB4DE2">
      <w:pPr>
        <w:rPr>
          <w:rFonts w:ascii="TH SarabunIT๙" w:eastAsiaTheme="minorHAnsi" w:hAnsi="TH SarabunIT๙" w:cs="TH SarabunIT๙"/>
          <w:sz w:val="32"/>
          <w:szCs w:val="32"/>
        </w:rPr>
      </w:pPr>
    </w:p>
    <w:p w:rsidR="005316C7" w:rsidRDefault="005316C7" w:rsidP="00AB4DE2">
      <w:pPr>
        <w:rPr>
          <w:rFonts w:ascii="TH SarabunIT๙" w:eastAsiaTheme="minorHAnsi" w:hAnsi="TH SarabunIT๙" w:cs="TH SarabunIT๙"/>
          <w:sz w:val="32"/>
          <w:szCs w:val="32"/>
        </w:rPr>
      </w:pPr>
    </w:p>
    <w:p w:rsidR="005316C7" w:rsidRDefault="005316C7" w:rsidP="00AB4DE2">
      <w:pPr>
        <w:rPr>
          <w:rFonts w:ascii="TH SarabunIT๙" w:eastAsiaTheme="minorHAnsi" w:hAnsi="TH SarabunIT๙" w:cs="TH SarabunIT๙"/>
          <w:sz w:val="32"/>
          <w:szCs w:val="32"/>
        </w:rPr>
      </w:pPr>
    </w:p>
    <w:p w:rsidR="005316C7" w:rsidRDefault="005316C7" w:rsidP="00AB4DE2">
      <w:pPr>
        <w:rPr>
          <w:rFonts w:ascii="TH SarabunIT๙" w:eastAsiaTheme="minorHAnsi" w:hAnsi="TH SarabunIT๙" w:cs="TH SarabunIT๙"/>
          <w:sz w:val="32"/>
          <w:szCs w:val="32"/>
        </w:rPr>
      </w:pPr>
    </w:p>
    <w:p w:rsidR="005316C7" w:rsidRPr="005316C7" w:rsidRDefault="005316C7" w:rsidP="00AB4DE2">
      <w:pPr>
        <w:rPr>
          <w:rFonts w:ascii="TH SarabunIT๙" w:eastAsiaTheme="minorHAnsi" w:hAnsi="TH SarabunIT๙" w:cs="TH SarabunIT๙"/>
          <w:sz w:val="32"/>
          <w:szCs w:val="32"/>
        </w:rPr>
      </w:pPr>
    </w:p>
    <w:p w:rsidR="005316C7" w:rsidRDefault="005316C7" w:rsidP="00AB4DE2">
      <w:pPr>
        <w:rPr>
          <w:rFonts w:ascii="TH SarabunIT๙" w:eastAsiaTheme="minorHAnsi" w:hAnsi="TH SarabunIT๙" w:cs="TH SarabunIT๙"/>
          <w:sz w:val="36"/>
          <w:szCs w:val="36"/>
        </w:rPr>
      </w:pPr>
      <w:r>
        <w:rPr>
          <w:rFonts w:ascii="TH SarabunIT๙" w:eastAsiaTheme="minorHAnsi" w:hAnsi="TH SarabunIT๙" w:cs="TH SarabunIT๙"/>
          <w:sz w:val="36"/>
          <w:szCs w:val="36"/>
          <w:cs/>
        </w:rPr>
        <w:t>2.</w:t>
      </w:r>
      <w:r>
        <w:rPr>
          <w:rFonts w:ascii="TH SarabunIT๙" w:eastAsiaTheme="minorHAnsi" w:hAnsi="TH SarabunIT๙" w:cs="TH SarabunIT๙" w:hint="cs"/>
          <w:sz w:val="36"/>
          <w:szCs w:val="36"/>
          <w:cs/>
        </w:rPr>
        <w:t>3</w:t>
      </w:r>
      <w:r w:rsidR="00AB4DE2" w:rsidRPr="00AB4DE2">
        <w:rPr>
          <w:rFonts w:ascii="TH SarabunIT๙" w:eastAsiaTheme="minorHAnsi" w:hAnsi="TH SarabunIT๙" w:cs="TH SarabunIT๙"/>
          <w:sz w:val="36"/>
          <w:szCs w:val="36"/>
          <w:cs/>
        </w:rPr>
        <w:t xml:space="preserve"> ผลสรุปภาพรวม   </w:t>
      </w:r>
    </w:p>
    <w:p w:rsidR="005316C7" w:rsidRDefault="005316C7" w:rsidP="00AB4DE2">
      <w:pPr>
        <w:rPr>
          <w:rFonts w:ascii="TH SarabunIT๙" w:eastAsiaTheme="minorHAnsi" w:hAnsi="TH SarabunIT๙" w:cs="TH SarabunIT๙"/>
          <w:sz w:val="36"/>
          <w:szCs w:val="36"/>
        </w:rPr>
      </w:pPr>
      <w:r>
        <w:rPr>
          <w:rFonts w:ascii="TH SarabunIT๙" w:eastAsiaTheme="minorHAnsi" w:hAnsi="TH SarabunIT๙" w:cs="TH SarabunIT๙" w:hint="cs"/>
          <w:sz w:val="36"/>
          <w:szCs w:val="36"/>
          <w:cs/>
        </w:rPr>
        <w:tab/>
        <w:t>จากการติดตามและประเมินผลแผนพัฒนาท้องถิ่นประจำปี 2564 ปรากฏว่าจากการติดตามการดำเนินโครงการจากแผนพัฒนาท้องถิ่น (พ.ศ.2561-2565)ในเชิงปริมาณมีการดำเนินการในส่วนของโครงการมีจำนวนน้อยต่อแผนพัฒนาท้องถิ่นในปีนั้น ควรดำเนินโครงการให้เพิ่มมากขึ้นจากโครงการจากโครงการใหม่หรือโครงการเดิมที่มีการดำเนินการต่อเนื่องให้เกิดประโยชน์กับประชาชนในการพัฒนาตำบล</w:t>
      </w:r>
      <w:r w:rsidR="00AB4DE2" w:rsidRPr="00AB4DE2">
        <w:rPr>
          <w:rFonts w:ascii="TH SarabunIT๙" w:eastAsiaTheme="minorHAnsi" w:hAnsi="TH SarabunIT๙" w:cs="TH SarabunIT๙"/>
          <w:sz w:val="36"/>
          <w:szCs w:val="36"/>
          <w:cs/>
        </w:rPr>
        <w:t xml:space="preserve"> </w:t>
      </w:r>
    </w:p>
    <w:p w:rsidR="00AB4DE2" w:rsidRDefault="005316C7" w:rsidP="00AB4DE2">
      <w:pPr>
        <w:rPr>
          <w:rFonts w:ascii="TH SarabunIT๙" w:eastAsiaTheme="minorHAnsi" w:hAnsi="TH SarabunIT๙" w:cs="TH SarabunIT๙"/>
          <w:sz w:val="36"/>
          <w:szCs w:val="36"/>
        </w:rPr>
      </w:pPr>
      <w:r>
        <w:rPr>
          <w:rFonts w:ascii="TH SarabunIT๙" w:eastAsiaTheme="minorHAnsi" w:hAnsi="TH SarabunIT๙" w:cs="TH SarabunIT๙" w:hint="cs"/>
          <w:sz w:val="36"/>
          <w:szCs w:val="36"/>
          <w:cs/>
        </w:rPr>
        <w:tab/>
        <w:t>ส่วนการประเมินผลเชิงคุณภาพพบว่าบางโครงการไม่เป็นไปตามระยะเวลาที่มีการดำเนินงานไม่เป็นไปตามแผนการดำเนินงานประจำปีที่กำหนด</w:t>
      </w:r>
      <w:r w:rsidR="00444830">
        <w:rPr>
          <w:rFonts w:ascii="TH SarabunIT๙" w:eastAsiaTheme="minorHAnsi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eastAsiaTheme="minorHAnsi" w:hAnsi="TH SarabunIT๙" w:cs="TH SarabunIT๙" w:hint="cs"/>
          <w:sz w:val="36"/>
          <w:szCs w:val="36"/>
          <w:cs/>
        </w:rPr>
        <w:t>ควรให้ส่วนราชการที่ดำเนินโครงการตรวจสอบตามระยะเวลาในแผนการดำเนินงานให้ถูกต้อง</w:t>
      </w:r>
      <w:r w:rsidR="00AB4DE2" w:rsidRPr="00AB4DE2">
        <w:rPr>
          <w:rFonts w:ascii="TH SarabunIT๙" w:eastAsiaTheme="minorHAnsi" w:hAnsi="TH SarabunIT๙" w:cs="TH SarabunIT๙"/>
          <w:sz w:val="36"/>
          <w:szCs w:val="36"/>
          <w:cs/>
        </w:rPr>
        <w:t xml:space="preserve"> </w:t>
      </w:r>
    </w:p>
    <w:p w:rsidR="00444830" w:rsidRDefault="00444830" w:rsidP="00AB4DE2">
      <w:pPr>
        <w:rPr>
          <w:rFonts w:ascii="TH SarabunIT๙" w:eastAsiaTheme="minorHAnsi" w:hAnsi="TH SarabunIT๙" w:cs="TH SarabunIT๙"/>
          <w:sz w:val="36"/>
          <w:szCs w:val="36"/>
        </w:rPr>
      </w:pPr>
      <w:r>
        <w:rPr>
          <w:rFonts w:ascii="TH SarabunIT๙" w:eastAsiaTheme="minorHAnsi" w:hAnsi="TH SarabunIT๙" w:cs="TH SarabunIT๙" w:hint="cs"/>
          <w:sz w:val="36"/>
          <w:szCs w:val="36"/>
          <w:cs/>
        </w:rPr>
        <w:tab/>
        <w:t>ด้านงบประมาณที่มีการตั้งไว้ในแผนมีการตั้งงบประมาณใกล้เคียงกับการดำเนินการจริง</w:t>
      </w:r>
    </w:p>
    <w:p w:rsidR="00444830" w:rsidRPr="00AB4DE2" w:rsidRDefault="00444830" w:rsidP="00AB4DE2">
      <w:pPr>
        <w:rPr>
          <w:rFonts w:ascii="TH SarabunIT๙" w:eastAsiaTheme="minorHAnsi" w:hAnsi="TH SarabunIT๙" w:cs="TH SarabunIT๙"/>
          <w:sz w:val="36"/>
          <w:szCs w:val="36"/>
        </w:rPr>
      </w:pPr>
      <w:r>
        <w:rPr>
          <w:rFonts w:ascii="TH SarabunIT๙" w:eastAsiaTheme="minorHAnsi" w:hAnsi="TH SarabunIT๙" w:cs="TH SarabunIT๙" w:hint="cs"/>
          <w:sz w:val="36"/>
          <w:szCs w:val="36"/>
          <w:cs/>
        </w:rPr>
        <w:tab/>
        <w:t>สรุปผลการติดตามเพื่อนำไปพัฒนาให้องค์การบริหารส่วนตำบลป่าบอน นำไปใช้ในการดำเนินการพัฒนาตำบล ต่อไป</w:t>
      </w:r>
    </w:p>
    <w:p w:rsidR="00151C02" w:rsidRDefault="00151C02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151C02" w:rsidRDefault="00151C02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AB4DE2" w:rsidRPr="004E6D23" w:rsidRDefault="00A00C1B" w:rsidP="00AB4DE2">
      <w:pPr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>
        <w:rPr>
          <w:rFonts w:ascii="TH SarabunIT๙" w:eastAsiaTheme="minorHAnsi" w:hAnsi="TH SarabunIT๙" w:cs="TH SarabunIT๙"/>
          <w:b/>
          <w:bCs/>
          <w:sz w:val="36"/>
          <w:szCs w:val="36"/>
        </w:rPr>
        <w:t xml:space="preserve"> </w:t>
      </w:r>
    </w:p>
    <w:p w:rsidR="00AB4DE2" w:rsidRDefault="00AB4DE2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AB4DE2" w:rsidRDefault="00AB4DE2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7174F" w:rsidRPr="0077174F" w:rsidRDefault="0077174F" w:rsidP="0077174F">
      <w:pPr>
        <w:pStyle w:val="a3"/>
        <w:tabs>
          <w:tab w:val="left" w:pos="284"/>
          <w:tab w:val="left" w:pos="567"/>
          <w:tab w:val="left" w:pos="1134"/>
          <w:tab w:val="left" w:pos="1418"/>
          <w:tab w:val="left" w:pos="1560"/>
          <w:tab w:val="left" w:pos="1843"/>
          <w:tab w:val="left" w:pos="2268"/>
        </w:tabs>
        <w:ind w:right="-188"/>
        <w:rPr>
          <w:rFonts w:ascii="TH SarabunPSK" w:hAnsi="TH SarabunPSK" w:cs="TH SarabunPSK"/>
          <w:b/>
          <w:bCs/>
          <w:sz w:val="34"/>
          <w:szCs w:val="34"/>
        </w:rPr>
        <w:sectPr w:rsidR="0077174F" w:rsidRPr="0077174F" w:rsidSect="00E95165">
          <w:pgSz w:w="11906" w:h="16838"/>
          <w:pgMar w:top="1440" w:right="1440" w:bottom="851" w:left="1440" w:header="709" w:footer="709" w:gutter="0"/>
          <w:cols w:space="708"/>
          <w:docGrid w:linePitch="360"/>
        </w:sectPr>
      </w:pPr>
    </w:p>
    <w:p w:rsidR="005F6405" w:rsidRPr="00444830" w:rsidRDefault="005F6405" w:rsidP="00444830">
      <w:pPr>
        <w:pStyle w:val="a3"/>
        <w:tabs>
          <w:tab w:val="left" w:pos="284"/>
          <w:tab w:val="left" w:pos="1418"/>
          <w:tab w:val="left" w:pos="1843"/>
          <w:tab w:val="left" w:pos="1985"/>
          <w:tab w:val="left" w:pos="2268"/>
          <w:tab w:val="left" w:pos="2835"/>
        </w:tabs>
        <w:ind w:right="-188"/>
        <w:jc w:val="thaiDistribute"/>
        <w:rPr>
          <w:rFonts w:ascii="TH SarabunPSK" w:eastAsia="AngsanaNew" w:hAnsi="TH SarabunPSK" w:cs="TH SarabunPSK"/>
          <w:sz w:val="32"/>
          <w:szCs w:val="32"/>
        </w:rPr>
      </w:pPr>
    </w:p>
    <w:p w:rsidR="005F6405" w:rsidRDefault="005F6405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:rsidR="005F6405" w:rsidRDefault="005F6405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:rsidR="005F6405" w:rsidRDefault="005F6405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:rsidR="005F6405" w:rsidRDefault="005F6405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sectPr w:rsidR="005F6405" w:rsidSect="00E95165">
      <w:footerReference w:type="default" r:id="rId11"/>
      <w:pgSz w:w="11906" w:h="16838"/>
      <w:pgMar w:top="1440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2728" w:rsidRDefault="00D82728" w:rsidP="003D2AFA">
      <w:r>
        <w:separator/>
      </w:r>
    </w:p>
  </w:endnote>
  <w:endnote w:type="continuationSeparator" w:id="0">
    <w:p w:rsidR="00D82728" w:rsidRDefault="00D82728" w:rsidP="003D2A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Times New Roman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ordiaNew">
    <w:altName w:val="Arial Unicode MS"/>
    <w:panose1 w:val="00000000000000000000"/>
    <w:charset w:val="00"/>
    <w:family w:val="swiss"/>
    <w:notTrueType/>
    <w:pitch w:val="default"/>
    <w:sig w:usb0="00000000" w:usb1="08080000" w:usb2="00000010" w:usb3="00000000" w:csb0="00100001" w:csb1="00000000"/>
  </w:font>
  <w:font w:name="THSarabunNew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551" w:rsidRPr="00296D59" w:rsidRDefault="002C6551" w:rsidP="00C372FA">
    <w:pPr>
      <w:pStyle w:val="a8"/>
      <w:pBdr>
        <w:top w:val="thinThickSmallGap" w:sz="24" w:space="1" w:color="622423" w:themeColor="accent2" w:themeShade="7F"/>
      </w:pBdr>
      <w:tabs>
        <w:tab w:val="clear" w:pos="9026"/>
      </w:tabs>
      <w:ind w:right="-188"/>
      <w:rPr>
        <w:rFonts w:ascii="TH SarabunPSK" w:eastAsiaTheme="majorEastAsia" w:hAnsi="TH SarabunPSK" w:cs="TH SarabunPSK"/>
        <w:sz w:val="28"/>
      </w:rPr>
    </w:pPr>
    <w:r w:rsidRPr="00296D59">
      <w:rPr>
        <w:rFonts w:ascii="TH SarabunPSK" w:eastAsiaTheme="majorEastAsia" w:hAnsi="TH SarabunPSK" w:cs="TH SarabunPSK"/>
        <w:sz w:val="28"/>
        <w:cs/>
      </w:rPr>
      <w:t>การติดตาม</w:t>
    </w:r>
    <w:r>
      <w:rPr>
        <w:rFonts w:ascii="TH SarabunPSK" w:eastAsiaTheme="majorEastAsia" w:hAnsi="TH SarabunPSK" w:cs="TH SarabunPSK"/>
        <w:sz w:val="28"/>
        <w:cs/>
      </w:rPr>
      <w:t>และประเมินผลแผนพัฒนาท้องถิ่น</w:t>
    </w:r>
    <w:r>
      <w:rPr>
        <w:rFonts w:ascii="TH SarabunPSK" w:eastAsiaTheme="majorEastAsia" w:hAnsi="TH SarabunPSK" w:cs="TH SarabunPSK" w:hint="cs"/>
        <w:sz w:val="28"/>
        <w:cs/>
      </w:rPr>
      <w:t>ขององค์การบริหารส่วนตำบลป่าบอน</w:t>
    </w:r>
    <w:r w:rsidRPr="00296D59">
      <w:rPr>
        <w:rFonts w:ascii="TH SarabunPSK" w:eastAsiaTheme="majorEastAsia" w:hAnsi="TH SarabunPSK" w:cs="TH SarabunPSK"/>
        <w:sz w:val="28"/>
      </w:rPr>
      <w:ptab w:relativeTo="margin" w:alignment="right" w:leader="none"/>
    </w:r>
    <w:r w:rsidRPr="00296D59">
      <w:rPr>
        <w:rFonts w:ascii="TH SarabunPSK" w:eastAsiaTheme="majorEastAsia" w:hAnsi="TH SarabunPSK" w:cs="TH SarabunPSK"/>
        <w:sz w:val="28"/>
        <w:cs/>
        <w:lang w:val="th-TH"/>
      </w:rPr>
      <w:t xml:space="preserve">หน้า </w:t>
    </w:r>
    <w:r w:rsidR="00356F04" w:rsidRPr="00356F04">
      <w:rPr>
        <w:rFonts w:ascii="TH SarabunPSK" w:eastAsiaTheme="minorEastAsia" w:hAnsi="TH SarabunPSK" w:cs="TH SarabunPSK"/>
        <w:sz w:val="28"/>
      </w:rPr>
      <w:fldChar w:fldCharType="begin"/>
    </w:r>
    <w:r w:rsidRPr="00296D59">
      <w:rPr>
        <w:rFonts w:ascii="TH SarabunPSK" w:hAnsi="TH SarabunPSK" w:cs="TH SarabunPSK"/>
        <w:sz w:val="28"/>
      </w:rPr>
      <w:instrText>PAGE   \</w:instrText>
    </w:r>
    <w:r w:rsidRPr="00296D59">
      <w:rPr>
        <w:rFonts w:ascii="TH SarabunPSK" w:hAnsi="TH SarabunPSK" w:cs="TH SarabunPSK"/>
        <w:sz w:val="28"/>
        <w:cs/>
      </w:rPr>
      <w:instrText xml:space="preserve">* </w:instrText>
    </w:r>
    <w:r w:rsidRPr="00296D59">
      <w:rPr>
        <w:rFonts w:ascii="TH SarabunPSK" w:hAnsi="TH SarabunPSK" w:cs="TH SarabunPSK"/>
        <w:sz w:val="28"/>
      </w:rPr>
      <w:instrText>MERGEFORMAT</w:instrText>
    </w:r>
    <w:r w:rsidR="00356F04" w:rsidRPr="00356F04">
      <w:rPr>
        <w:rFonts w:ascii="TH SarabunPSK" w:eastAsiaTheme="minorEastAsia" w:hAnsi="TH SarabunPSK" w:cs="TH SarabunPSK"/>
        <w:sz w:val="28"/>
      </w:rPr>
      <w:fldChar w:fldCharType="separate"/>
    </w:r>
    <w:r w:rsidR="009B4104" w:rsidRPr="009B4104">
      <w:rPr>
        <w:rFonts w:ascii="TH SarabunPSK" w:eastAsiaTheme="majorEastAsia" w:hAnsi="TH SarabunPSK" w:cs="TH SarabunPSK"/>
        <w:noProof/>
        <w:sz w:val="28"/>
        <w:lang w:val="th-TH"/>
      </w:rPr>
      <w:t>1</w:t>
    </w:r>
    <w:r w:rsidR="00356F04" w:rsidRPr="00296D59">
      <w:rPr>
        <w:rFonts w:ascii="TH SarabunPSK" w:eastAsiaTheme="majorEastAsia" w:hAnsi="TH SarabunPSK" w:cs="TH SarabunPSK"/>
        <w:sz w:val="28"/>
      </w:rPr>
      <w:fldChar w:fldCharType="end"/>
    </w:r>
  </w:p>
  <w:p w:rsidR="002C6551" w:rsidRPr="00C372FA" w:rsidRDefault="002C6551" w:rsidP="00C372FA">
    <w:pPr>
      <w:pStyle w:val="a8"/>
      <w:tabs>
        <w:tab w:val="clear" w:pos="9026"/>
      </w:tabs>
      <w:ind w:right="-188"/>
      <w:rPr>
        <w:rFonts w:ascii="Angsana New" w:hAnsi="Angsana New" w:cs="Angsana New"/>
        <w:sz w:val="2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551" w:rsidRPr="00296D59" w:rsidRDefault="002C6551" w:rsidP="00C372FA">
    <w:pPr>
      <w:pStyle w:val="a8"/>
      <w:pBdr>
        <w:top w:val="thinThickSmallGap" w:sz="24" w:space="1" w:color="622423" w:themeColor="accent2" w:themeShade="7F"/>
      </w:pBdr>
      <w:tabs>
        <w:tab w:val="clear" w:pos="9026"/>
      </w:tabs>
      <w:ind w:right="-188"/>
      <w:rPr>
        <w:rFonts w:ascii="TH SarabunPSK" w:eastAsiaTheme="majorEastAsia" w:hAnsi="TH SarabunPSK" w:cs="TH SarabunPSK"/>
        <w:sz w:val="28"/>
      </w:rPr>
    </w:pPr>
    <w:r>
      <w:rPr>
        <w:rFonts w:ascii="TH SarabunPSK" w:eastAsiaTheme="majorEastAsia" w:hAnsi="TH SarabunPSK" w:cs="TH SarabunPSK" w:hint="cs"/>
        <w:sz w:val="28"/>
        <w:cs/>
      </w:rPr>
      <w:t>รายงาน</w:t>
    </w:r>
    <w:r w:rsidRPr="00296D59">
      <w:rPr>
        <w:rFonts w:ascii="TH SarabunPSK" w:eastAsiaTheme="majorEastAsia" w:hAnsi="TH SarabunPSK" w:cs="TH SarabunPSK"/>
        <w:sz w:val="28"/>
        <w:cs/>
      </w:rPr>
      <w:t>การติดตามและประเมินผลแผนพัฒนาท้องถิ่น</w:t>
    </w:r>
    <w:r>
      <w:rPr>
        <w:rFonts w:ascii="TH SarabunPSK" w:eastAsiaTheme="majorEastAsia" w:hAnsi="TH SarabunPSK" w:cs="TH SarabunPSK" w:hint="cs"/>
        <w:sz w:val="28"/>
        <w:cs/>
      </w:rPr>
      <w:t xml:space="preserve">ขององค์การบริหารส่วนตำบลป่าบอน   </w:t>
    </w:r>
    <w:r w:rsidRPr="00296D59">
      <w:rPr>
        <w:rFonts w:ascii="TH SarabunPSK" w:eastAsiaTheme="majorEastAsia" w:hAnsi="TH SarabunPSK" w:cs="TH SarabunPSK"/>
        <w:sz w:val="28"/>
        <w:cs/>
      </w:rPr>
      <w:t xml:space="preserve">  </w:t>
    </w:r>
    <w:r w:rsidRPr="00296D59">
      <w:rPr>
        <w:rFonts w:ascii="TH SarabunPSK" w:eastAsiaTheme="majorEastAsia" w:hAnsi="TH SarabunPSK" w:cs="TH SarabunPSK"/>
        <w:sz w:val="28"/>
      </w:rPr>
      <w:ptab w:relativeTo="margin" w:alignment="right" w:leader="none"/>
    </w:r>
    <w:r w:rsidRPr="00296D59">
      <w:rPr>
        <w:rFonts w:ascii="TH SarabunPSK" w:eastAsiaTheme="majorEastAsia" w:hAnsi="TH SarabunPSK" w:cs="TH SarabunPSK"/>
        <w:sz w:val="28"/>
        <w:cs/>
        <w:lang w:val="th-TH"/>
      </w:rPr>
      <w:t xml:space="preserve">หน้า </w:t>
    </w:r>
    <w:r w:rsidR="00356F04" w:rsidRPr="00356F04">
      <w:rPr>
        <w:rFonts w:ascii="TH SarabunPSK" w:eastAsiaTheme="minorEastAsia" w:hAnsi="TH SarabunPSK" w:cs="TH SarabunPSK"/>
        <w:sz w:val="28"/>
      </w:rPr>
      <w:fldChar w:fldCharType="begin"/>
    </w:r>
    <w:r w:rsidRPr="00296D59">
      <w:rPr>
        <w:rFonts w:ascii="TH SarabunPSK" w:hAnsi="TH SarabunPSK" w:cs="TH SarabunPSK"/>
        <w:sz w:val="28"/>
      </w:rPr>
      <w:instrText>PAGE   \</w:instrText>
    </w:r>
    <w:r w:rsidRPr="00296D59">
      <w:rPr>
        <w:rFonts w:ascii="TH SarabunPSK" w:hAnsi="TH SarabunPSK" w:cs="TH SarabunPSK"/>
        <w:sz w:val="28"/>
        <w:cs/>
      </w:rPr>
      <w:instrText xml:space="preserve">* </w:instrText>
    </w:r>
    <w:r w:rsidRPr="00296D59">
      <w:rPr>
        <w:rFonts w:ascii="TH SarabunPSK" w:hAnsi="TH SarabunPSK" w:cs="TH SarabunPSK"/>
        <w:sz w:val="28"/>
      </w:rPr>
      <w:instrText>MERGEFORMAT</w:instrText>
    </w:r>
    <w:r w:rsidR="00356F04" w:rsidRPr="00356F04">
      <w:rPr>
        <w:rFonts w:ascii="TH SarabunPSK" w:eastAsiaTheme="minorEastAsia" w:hAnsi="TH SarabunPSK" w:cs="TH SarabunPSK"/>
        <w:sz w:val="28"/>
      </w:rPr>
      <w:fldChar w:fldCharType="separate"/>
    </w:r>
    <w:r w:rsidR="009B4104" w:rsidRPr="009B4104">
      <w:rPr>
        <w:rFonts w:ascii="TH SarabunPSK" w:eastAsiaTheme="majorEastAsia" w:hAnsi="TH SarabunPSK" w:cs="TH SarabunPSK"/>
        <w:noProof/>
        <w:sz w:val="28"/>
        <w:lang w:val="th-TH"/>
      </w:rPr>
      <w:t>57</w:t>
    </w:r>
    <w:r w:rsidR="00356F04" w:rsidRPr="00296D59">
      <w:rPr>
        <w:rFonts w:ascii="TH SarabunPSK" w:eastAsiaTheme="majorEastAsia" w:hAnsi="TH SarabunPSK" w:cs="TH SarabunPSK"/>
        <w:sz w:val="28"/>
      </w:rPr>
      <w:fldChar w:fldCharType="end"/>
    </w:r>
  </w:p>
  <w:p w:rsidR="002C6551" w:rsidRPr="00C372FA" w:rsidRDefault="002C6551" w:rsidP="00C372FA">
    <w:pPr>
      <w:pStyle w:val="a8"/>
      <w:tabs>
        <w:tab w:val="clear" w:pos="9026"/>
      </w:tabs>
      <w:ind w:right="-188"/>
      <w:rPr>
        <w:rFonts w:ascii="Angsana New" w:hAnsi="Angsana New" w:cs="Angsana New"/>
        <w:sz w:val="2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551" w:rsidRPr="00296D59" w:rsidRDefault="002C6551" w:rsidP="00C372FA">
    <w:pPr>
      <w:pStyle w:val="a8"/>
      <w:pBdr>
        <w:top w:val="thinThickSmallGap" w:sz="24" w:space="1" w:color="622423" w:themeColor="accent2" w:themeShade="7F"/>
      </w:pBdr>
      <w:tabs>
        <w:tab w:val="clear" w:pos="9026"/>
      </w:tabs>
      <w:ind w:right="-188"/>
      <w:rPr>
        <w:rFonts w:ascii="TH SarabunPSK" w:eastAsiaTheme="majorEastAsia" w:hAnsi="TH SarabunPSK" w:cs="TH SarabunPSK"/>
        <w:sz w:val="28"/>
      </w:rPr>
    </w:pPr>
    <w:r w:rsidRPr="00296D59">
      <w:rPr>
        <w:rFonts w:ascii="TH SarabunPSK" w:eastAsiaTheme="majorEastAsia" w:hAnsi="TH SarabunPSK" w:cs="TH SarabunPSK"/>
        <w:sz w:val="28"/>
        <w:cs/>
      </w:rPr>
      <w:t xml:space="preserve">การติดตามและประเมินผลแผนพัฒนาท้องถิ่น </w:t>
    </w:r>
    <w:r w:rsidRPr="00296D59">
      <w:rPr>
        <w:rFonts w:ascii="TH SarabunPSK" w:eastAsiaTheme="majorEastAsia" w:hAnsi="TH SarabunPSK" w:cs="TH SarabunPSK"/>
        <w:sz w:val="28"/>
      </w:rPr>
      <w:ptab w:relativeTo="margin" w:alignment="right" w:leader="none"/>
    </w:r>
    <w:r w:rsidRPr="00296D59">
      <w:rPr>
        <w:rFonts w:ascii="TH SarabunPSK" w:eastAsiaTheme="majorEastAsia" w:hAnsi="TH SarabunPSK" w:cs="TH SarabunPSK"/>
        <w:sz w:val="28"/>
        <w:cs/>
        <w:lang w:val="th-TH"/>
      </w:rPr>
      <w:t xml:space="preserve">หน้า </w:t>
    </w:r>
    <w:r w:rsidR="00356F04" w:rsidRPr="00356F04">
      <w:rPr>
        <w:rFonts w:ascii="TH SarabunPSK" w:eastAsiaTheme="minorEastAsia" w:hAnsi="TH SarabunPSK" w:cs="TH SarabunPSK"/>
        <w:sz w:val="28"/>
      </w:rPr>
      <w:fldChar w:fldCharType="begin"/>
    </w:r>
    <w:r w:rsidRPr="00296D59">
      <w:rPr>
        <w:rFonts w:ascii="TH SarabunPSK" w:hAnsi="TH SarabunPSK" w:cs="TH SarabunPSK"/>
        <w:sz w:val="28"/>
      </w:rPr>
      <w:instrText>PAGE   \</w:instrText>
    </w:r>
    <w:r w:rsidRPr="00296D59">
      <w:rPr>
        <w:rFonts w:ascii="TH SarabunPSK" w:hAnsi="TH SarabunPSK" w:cs="TH SarabunPSK"/>
        <w:sz w:val="28"/>
        <w:cs/>
      </w:rPr>
      <w:instrText xml:space="preserve">* </w:instrText>
    </w:r>
    <w:r w:rsidRPr="00296D59">
      <w:rPr>
        <w:rFonts w:ascii="TH SarabunPSK" w:hAnsi="TH SarabunPSK" w:cs="TH SarabunPSK"/>
        <w:sz w:val="28"/>
      </w:rPr>
      <w:instrText>MERGEFORMAT</w:instrText>
    </w:r>
    <w:r w:rsidR="00356F04" w:rsidRPr="00356F04">
      <w:rPr>
        <w:rFonts w:ascii="TH SarabunPSK" w:eastAsiaTheme="minorEastAsia" w:hAnsi="TH SarabunPSK" w:cs="TH SarabunPSK"/>
        <w:sz w:val="28"/>
      </w:rPr>
      <w:fldChar w:fldCharType="separate"/>
    </w:r>
    <w:r w:rsidR="00FE4827" w:rsidRPr="00FE4827">
      <w:rPr>
        <w:rFonts w:ascii="TH SarabunPSK" w:eastAsiaTheme="majorEastAsia" w:hAnsi="TH SarabunPSK" w:cs="TH SarabunPSK"/>
        <w:noProof/>
        <w:sz w:val="28"/>
        <w:cs/>
        <w:lang w:val="th-TH"/>
      </w:rPr>
      <w:t>66</w:t>
    </w:r>
    <w:r w:rsidR="00356F04" w:rsidRPr="00296D59">
      <w:rPr>
        <w:rFonts w:ascii="TH SarabunPSK" w:eastAsiaTheme="majorEastAsia" w:hAnsi="TH SarabunPSK" w:cs="TH SarabunPSK"/>
        <w:sz w:val="28"/>
      </w:rPr>
      <w:fldChar w:fldCharType="end"/>
    </w:r>
  </w:p>
  <w:p w:rsidR="002C6551" w:rsidRPr="00C372FA" w:rsidRDefault="002C6551" w:rsidP="00C372FA">
    <w:pPr>
      <w:pStyle w:val="a8"/>
      <w:tabs>
        <w:tab w:val="clear" w:pos="9026"/>
      </w:tabs>
      <w:ind w:right="-188"/>
      <w:rPr>
        <w:rFonts w:ascii="Angsana New" w:hAnsi="Angsana New" w:cs="Angsana New"/>
        <w:sz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2728" w:rsidRDefault="00D82728" w:rsidP="003D2AFA">
      <w:r>
        <w:separator/>
      </w:r>
    </w:p>
  </w:footnote>
  <w:footnote w:type="continuationSeparator" w:id="0">
    <w:p w:rsidR="00D82728" w:rsidRDefault="00D82728" w:rsidP="003D2A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4314D"/>
    <w:multiLevelType w:val="hybridMultilevel"/>
    <w:tmpl w:val="31CA9CCA"/>
    <w:lvl w:ilvl="0" w:tplc="A1388D1C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14E02BD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9DC3366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98C10A4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B76408DC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3BCFD64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ACED94A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5AC7470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048352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0BF854D8"/>
    <w:multiLevelType w:val="hybridMultilevel"/>
    <w:tmpl w:val="3DC2A024"/>
    <w:lvl w:ilvl="0" w:tplc="F9BAE2CA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A229176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DF27786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296D84A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462EBB2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214D0B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490C706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F0ECC4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6AA6E52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EDB29DF"/>
    <w:multiLevelType w:val="hybridMultilevel"/>
    <w:tmpl w:val="036EEEA0"/>
    <w:lvl w:ilvl="0" w:tplc="2A4043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AAAB8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79A6B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68C3D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7D9653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52041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98E407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7F043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338B2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">
    <w:nsid w:val="11617A8A"/>
    <w:multiLevelType w:val="hybridMultilevel"/>
    <w:tmpl w:val="A6E40118"/>
    <w:lvl w:ilvl="0" w:tplc="48F088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98132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EAD54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3E9B1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D0744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98C5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18E7A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40633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99A9F9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3165CCC"/>
    <w:multiLevelType w:val="hybridMultilevel"/>
    <w:tmpl w:val="6EEE0996"/>
    <w:lvl w:ilvl="0" w:tplc="0E0425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216CA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39C9E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717628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58FC4F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3A892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7085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2509E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8904C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5">
    <w:nsid w:val="1B5D7E09"/>
    <w:multiLevelType w:val="hybridMultilevel"/>
    <w:tmpl w:val="D4EE6FA6"/>
    <w:lvl w:ilvl="0" w:tplc="CB3C542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22E6751"/>
    <w:multiLevelType w:val="hybridMultilevel"/>
    <w:tmpl w:val="AD4CDC52"/>
    <w:lvl w:ilvl="0" w:tplc="DB4A6A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9E07A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51C441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53E00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21C7D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53A91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686DC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CACD2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7A2B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">
    <w:nsid w:val="234543CA"/>
    <w:multiLevelType w:val="hybridMultilevel"/>
    <w:tmpl w:val="99BE81AC"/>
    <w:lvl w:ilvl="0" w:tplc="1A1AC8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F6C8D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BD629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C3A8B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278B6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96AB3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1C82F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5C28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04053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8">
    <w:nsid w:val="2A9F4DDB"/>
    <w:multiLevelType w:val="hybridMultilevel"/>
    <w:tmpl w:val="38C2ED2C"/>
    <w:lvl w:ilvl="0" w:tplc="570CDBAE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496E964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83DE4E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9EA21E0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F56FC94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6F48AF6C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772BB30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D1FA074A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F1CCBD0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9">
    <w:nsid w:val="2C3B1616"/>
    <w:multiLevelType w:val="hybridMultilevel"/>
    <w:tmpl w:val="03AC2128"/>
    <w:lvl w:ilvl="0" w:tplc="61464F7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DA8E836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93C28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95AADE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AE0E7C6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F041DA2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5A68A332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2A64D46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01C2DC8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>
    <w:nsid w:val="2D2C1F72"/>
    <w:multiLevelType w:val="hybridMultilevel"/>
    <w:tmpl w:val="2A4E7542"/>
    <w:lvl w:ilvl="0" w:tplc="0690270E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5EA9CC4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91481410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C46B95C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542AF72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2BCF752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C5A428E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A62252A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06638C0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1">
    <w:nsid w:val="2DDE4A78"/>
    <w:multiLevelType w:val="hybridMultilevel"/>
    <w:tmpl w:val="29B0B7C0"/>
    <w:lvl w:ilvl="0" w:tplc="BCCEB3C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BE43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FC28B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CACC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1E9A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7846D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A8AED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9675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56DDB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262298A"/>
    <w:multiLevelType w:val="hybridMultilevel"/>
    <w:tmpl w:val="7B247D92"/>
    <w:lvl w:ilvl="0" w:tplc="EA7AE9C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820CE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F8035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68238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BCD55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B86D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84C1E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1E93A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86501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4C9535B"/>
    <w:multiLevelType w:val="hybridMultilevel"/>
    <w:tmpl w:val="484CDC86"/>
    <w:lvl w:ilvl="0" w:tplc="7B9C982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2A75F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62096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EAE33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9A49F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40117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C4BBF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32B90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34022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ABA29C5"/>
    <w:multiLevelType w:val="hybridMultilevel"/>
    <w:tmpl w:val="6E5AD934"/>
    <w:lvl w:ilvl="0" w:tplc="4E883A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E7EB4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E141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30490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BF883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01268D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D41A67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E766D8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4D0E67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5">
    <w:nsid w:val="402930F9"/>
    <w:multiLevelType w:val="hybridMultilevel"/>
    <w:tmpl w:val="1564051C"/>
    <w:lvl w:ilvl="0" w:tplc="70A6F75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7C1D0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74C7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341B5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F8D52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F0759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FE229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2CAA6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B360C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29109CB"/>
    <w:multiLevelType w:val="hybridMultilevel"/>
    <w:tmpl w:val="3686FE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641574"/>
    <w:multiLevelType w:val="hybridMultilevel"/>
    <w:tmpl w:val="5B26503E"/>
    <w:lvl w:ilvl="0" w:tplc="E796EA3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AC8CD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D8DB8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46852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6CB2E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C85E6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8ADAA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E4DE9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A0C38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48F642C"/>
    <w:multiLevelType w:val="hybridMultilevel"/>
    <w:tmpl w:val="7DCC6668"/>
    <w:lvl w:ilvl="0" w:tplc="2350FFF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FA64F4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BAAEF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B2A44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506B2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320AC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2852B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60E62D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C693D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0E7458"/>
    <w:multiLevelType w:val="hybridMultilevel"/>
    <w:tmpl w:val="4FD03CF2"/>
    <w:lvl w:ilvl="0" w:tplc="5C0C9F3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D4A75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C6C5A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563CD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5E2D8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4A036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E8E80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BAC14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C423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924135"/>
    <w:multiLevelType w:val="hybridMultilevel"/>
    <w:tmpl w:val="A3D25CCA"/>
    <w:lvl w:ilvl="0" w:tplc="273455A6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74E14B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38491E4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50FC51D0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03832B0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2DEE952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82BAADE4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B8AC4EC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B0CB75E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1">
    <w:nsid w:val="4C813700"/>
    <w:multiLevelType w:val="hybridMultilevel"/>
    <w:tmpl w:val="961C32F8"/>
    <w:lvl w:ilvl="0" w:tplc="D5884A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034CC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D38CB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81261E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9221B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597E9F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4A8D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B0B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C3F62A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2">
    <w:nsid w:val="5744014C"/>
    <w:multiLevelType w:val="hybridMultilevel"/>
    <w:tmpl w:val="CD826B92"/>
    <w:lvl w:ilvl="0" w:tplc="5B486CE2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B509EDC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0641A28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33AC2DE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A67F1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17AC1C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E5EC2F0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5AAC3E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E4A3CFA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>
    <w:nsid w:val="5E6D377C"/>
    <w:multiLevelType w:val="hybridMultilevel"/>
    <w:tmpl w:val="8C6CA52A"/>
    <w:lvl w:ilvl="0" w:tplc="BDD07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DA64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BFA6F8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AF82B2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C40B4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884A07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326C9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9FE4B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D4402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4">
    <w:nsid w:val="6009162F"/>
    <w:multiLevelType w:val="hybridMultilevel"/>
    <w:tmpl w:val="9CBA3154"/>
    <w:lvl w:ilvl="0" w:tplc="AFC45D3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4ECDE2E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260E66B8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99431E2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2CB47A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9432D4E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4E0F90E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31D0573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F4FC3108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5">
    <w:nsid w:val="63881ED4"/>
    <w:multiLevelType w:val="hybridMultilevel"/>
    <w:tmpl w:val="C6BCBF22"/>
    <w:lvl w:ilvl="0" w:tplc="1F3A515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7E4EA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1E9BA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5E6BC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80B3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5CA61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78FE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CE85B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867C5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3F871DD"/>
    <w:multiLevelType w:val="hybridMultilevel"/>
    <w:tmpl w:val="FC3E7D0A"/>
    <w:lvl w:ilvl="0" w:tplc="71D45DA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>
    <w:nsid w:val="653439E3"/>
    <w:multiLevelType w:val="hybridMultilevel"/>
    <w:tmpl w:val="13563760"/>
    <w:lvl w:ilvl="0" w:tplc="C46C150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FC861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E888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2AE03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E4144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88395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94D06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704AA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140F5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6A063AF"/>
    <w:multiLevelType w:val="hybridMultilevel"/>
    <w:tmpl w:val="E2D25256"/>
    <w:lvl w:ilvl="0" w:tplc="C4EAE550">
      <w:start w:val="1"/>
      <w:numFmt w:val="decimal"/>
      <w:lvlText w:val="%1."/>
      <w:lvlJc w:val="left"/>
      <w:pPr>
        <w:ind w:left="720" w:hanging="360"/>
      </w:pPr>
      <w:rPr>
        <w:rFonts w:ascii="TH SarabunIT๙" w:eastAsiaTheme="minorHAnsi" w:hAnsi="TH SarabunIT๙" w:cs="TH SarabunIT๙"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E4474B"/>
    <w:multiLevelType w:val="hybridMultilevel"/>
    <w:tmpl w:val="B372A714"/>
    <w:lvl w:ilvl="0" w:tplc="4D2276D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E82221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11C41284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912007E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11C4F9A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DF44BC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AB76496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1F2BB2C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8C21ADA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0">
    <w:nsid w:val="6D6162B7"/>
    <w:multiLevelType w:val="hybridMultilevel"/>
    <w:tmpl w:val="AC08575C"/>
    <w:lvl w:ilvl="0" w:tplc="EC66AE6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BB0A7D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AA0EB9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E5A73D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1AA128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7369E8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6266F8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912C97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820F00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1">
    <w:nsid w:val="6DA643EB"/>
    <w:multiLevelType w:val="hybridMultilevel"/>
    <w:tmpl w:val="985C80D6"/>
    <w:lvl w:ilvl="0" w:tplc="F29836C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CCE02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BA395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AC01E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4407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9CC58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4AF34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5A4A0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68C52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E870E80"/>
    <w:multiLevelType w:val="hybridMultilevel"/>
    <w:tmpl w:val="CF7A33C4"/>
    <w:lvl w:ilvl="0" w:tplc="423E97AA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668367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E90831A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FB884B9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26826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F2B2228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29615FA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6AA9280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AA064944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3">
    <w:nsid w:val="6F7A78F8"/>
    <w:multiLevelType w:val="hybridMultilevel"/>
    <w:tmpl w:val="2108A3F8"/>
    <w:lvl w:ilvl="0" w:tplc="EFC8881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8F6C9BE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2E828B6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D18244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A10062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783E75C4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632E6F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812582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BD056D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4">
    <w:nsid w:val="7A9C7BEB"/>
    <w:multiLevelType w:val="hybridMultilevel"/>
    <w:tmpl w:val="8578C060"/>
    <w:lvl w:ilvl="0" w:tplc="98F20D5E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A52D26E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82C5EA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926AF54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E66EB7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696B416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31CB072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B08503A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78AD05E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0"/>
  </w:num>
  <w:num w:numId="2">
    <w:abstractNumId w:val="21"/>
  </w:num>
  <w:num w:numId="3">
    <w:abstractNumId w:val="30"/>
  </w:num>
  <w:num w:numId="4">
    <w:abstractNumId w:val="2"/>
  </w:num>
  <w:num w:numId="5">
    <w:abstractNumId w:val="4"/>
  </w:num>
  <w:num w:numId="6">
    <w:abstractNumId w:val="15"/>
  </w:num>
  <w:num w:numId="7">
    <w:abstractNumId w:val="9"/>
  </w:num>
  <w:num w:numId="8">
    <w:abstractNumId w:val="8"/>
  </w:num>
  <w:num w:numId="9">
    <w:abstractNumId w:val="6"/>
  </w:num>
  <w:num w:numId="10">
    <w:abstractNumId w:val="33"/>
  </w:num>
  <w:num w:numId="11">
    <w:abstractNumId w:val="24"/>
  </w:num>
  <w:num w:numId="12">
    <w:abstractNumId w:val="32"/>
  </w:num>
  <w:num w:numId="13">
    <w:abstractNumId w:val="29"/>
  </w:num>
  <w:num w:numId="14">
    <w:abstractNumId w:val="14"/>
  </w:num>
  <w:num w:numId="15">
    <w:abstractNumId w:val="3"/>
  </w:num>
  <w:num w:numId="16">
    <w:abstractNumId w:val="19"/>
  </w:num>
  <w:num w:numId="17">
    <w:abstractNumId w:val="27"/>
  </w:num>
  <w:num w:numId="18">
    <w:abstractNumId w:val="11"/>
  </w:num>
  <w:num w:numId="19">
    <w:abstractNumId w:val="17"/>
  </w:num>
  <w:num w:numId="20">
    <w:abstractNumId w:val="25"/>
  </w:num>
  <w:num w:numId="21">
    <w:abstractNumId w:val="31"/>
  </w:num>
  <w:num w:numId="22">
    <w:abstractNumId w:val="18"/>
  </w:num>
  <w:num w:numId="23">
    <w:abstractNumId w:val="13"/>
  </w:num>
  <w:num w:numId="24">
    <w:abstractNumId w:val="12"/>
  </w:num>
  <w:num w:numId="25">
    <w:abstractNumId w:val="1"/>
  </w:num>
  <w:num w:numId="26">
    <w:abstractNumId w:val="22"/>
  </w:num>
  <w:num w:numId="27">
    <w:abstractNumId w:val="34"/>
  </w:num>
  <w:num w:numId="28">
    <w:abstractNumId w:val="0"/>
  </w:num>
  <w:num w:numId="29">
    <w:abstractNumId w:val="20"/>
  </w:num>
  <w:num w:numId="30">
    <w:abstractNumId w:val="23"/>
  </w:num>
  <w:num w:numId="31">
    <w:abstractNumId w:val="7"/>
  </w:num>
  <w:num w:numId="32">
    <w:abstractNumId w:val="16"/>
  </w:num>
  <w:num w:numId="33">
    <w:abstractNumId w:val="28"/>
  </w:num>
  <w:num w:numId="34">
    <w:abstractNumId w:val="26"/>
  </w:num>
  <w:num w:numId="3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hideGrammaticalErrors/>
  <w:defaultTabStop w:val="720"/>
  <w:characterSpacingControl w:val="doNotCompress"/>
  <w:hdrShapeDefaults>
    <o:shapedefaults v:ext="edit" spidmax="52226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506294"/>
    <w:rsid w:val="00000C3C"/>
    <w:rsid w:val="00000C72"/>
    <w:rsid w:val="00001B9C"/>
    <w:rsid w:val="00011248"/>
    <w:rsid w:val="000115AA"/>
    <w:rsid w:val="00011B18"/>
    <w:rsid w:val="000166AF"/>
    <w:rsid w:val="00016A95"/>
    <w:rsid w:val="0002106E"/>
    <w:rsid w:val="00021B78"/>
    <w:rsid w:val="0002374D"/>
    <w:rsid w:val="00024B7B"/>
    <w:rsid w:val="0002633D"/>
    <w:rsid w:val="00031F7B"/>
    <w:rsid w:val="000338B7"/>
    <w:rsid w:val="000356B7"/>
    <w:rsid w:val="00036105"/>
    <w:rsid w:val="00036C44"/>
    <w:rsid w:val="00036D8C"/>
    <w:rsid w:val="00040915"/>
    <w:rsid w:val="000413C3"/>
    <w:rsid w:val="00041B51"/>
    <w:rsid w:val="0004246A"/>
    <w:rsid w:val="0004268C"/>
    <w:rsid w:val="00044E6C"/>
    <w:rsid w:val="00050E95"/>
    <w:rsid w:val="00052CCD"/>
    <w:rsid w:val="00053364"/>
    <w:rsid w:val="0005421F"/>
    <w:rsid w:val="000604EA"/>
    <w:rsid w:val="00061626"/>
    <w:rsid w:val="00061BBB"/>
    <w:rsid w:val="0006366D"/>
    <w:rsid w:val="00065783"/>
    <w:rsid w:val="00066052"/>
    <w:rsid w:val="000665E7"/>
    <w:rsid w:val="0007000F"/>
    <w:rsid w:val="00075DDD"/>
    <w:rsid w:val="00076E9E"/>
    <w:rsid w:val="00077CB0"/>
    <w:rsid w:val="000856A6"/>
    <w:rsid w:val="00085E56"/>
    <w:rsid w:val="000875C4"/>
    <w:rsid w:val="00087C2C"/>
    <w:rsid w:val="00087F2E"/>
    <w:rsid w:val="00090140"/>
    <w:rsid w:val="00090E8F"/>
    <w:rsid w:val="00091A24"/>
    <w:rsid w:val="00093A69"/>
    <w:rsid w:val="00093B0B"/>
    <w:rsid w:val="0009419D"/>
    <w:rsid w:val="000945DB"/>
    <w:rsid w:val="00097B3D"/>
    <w:rsid w:val="000A3ED1"/>
    <w:rsid w:val="000A514E"/>
    <w:rsid w:val="000A5265"/>
    <w:rsid w:val="000A5E3C"/>
    <w:rsid w:val="000A6D4E"/>
    <w:rsid w:val="000B001B"/>
    <w:rsid w:val="000B53EE"/>
    <w:rsid w:val="000B6B74"/>
    <w:rsid w:val="000B7192"/>
    <w:rsid w:val="000C00D1"/>
    <w:rsid w:val="000C10EA"/>
    <w:rsid w:val="000C2B6F"/>
    <w:rsid w:val="000C475A"/>
    <w:rsid w:val="000C7C0A"/>
    <w:rsid w:val="000D084A"/>
    <w:rsid w:val="000D2AC0"/>
    <w:rsid w:val="000D46F2"/>
    <w:rsid w:val="000D4D29"/>
    <w:rsid w:val="000D5BCE"/>
    <w:rsid w:val="000D5CCB"/>
    <w:rsid w:val="000D6C91"/>
    <w:rsid w:val="000D6CF1"/>
    <w:rsid w:val="000D725E"/>
    <w:rsid w:val="000E02F7"/>
    <w:rsid w:val="000E0B30"/>
    <w:rsid w:val="000E368B"/>
    <w:rsid w:val="000E4021"/>
    <w:rsid w:val="000E5BD7"/>
    <w:rsid w:val="000E60E7"/>
    <w:rsid w:val="000E6448"/>
    <w:rsid w:val="000E6EED"/>
    <w:rsid w:val="000E7AB5"/>
    <w:rsid w:val="000F4185"/>
    <w:rsid w:val="000F6B9E"/>
    <w:rsid w:val="000F7862"/>
    <w:rsid w:val="0010395E"/>
    <w:rsid w:val="00103BFD"/>
    <w:rsid w:val="00104A99"/>
    <w:rsid w:val="0011095F"/>
    <w:rsid w:val="001115AC"/>
    <w:rsid w:val="00113BD3"/>
    <w:rsid w:val="00114502"/>
    <w:rsid w:val="0011486C"/>
    <w:rsid w:val="00115246"/>
    <w:rsid w:val="0012102A"/>
    <w:rsid w:val="00122AAD"/>
    <w:rsid w:val="00122FBA"/>
    <w:rsid w:val="00123861"/>
    <w:rsid w:val="001239B7"/>
    <w:rsid w:val="0012637B"/>
    <w:rsid w:val="0013001C"/>
    <w:rsid w:val="0013005C"/>
    <w:rsid w:val="0013117E"/>
    <w:rsid w:val="00134A46"/>
    <w:rsid w:val="00135D22"/>
    <w:rsid w:val="00136790"/>
    <w:rsid w:val="00141E89"/>
    <w:rsid w:val="00151B4C"/>
    <w:rsid w:val="00151C02"/>
    <w:rsid w:val="001531B9"/>
    <w:rsid w:val="00154443"/>
    <w:rsid w:val="00163534"/>
    <w:rsid w:val="001666A4"/>
    <w:rsid w:val="00166E23"/>
    <w:rsid w:val="00167B33"/>
    <w:rsid w:val="0017197A"/>
    <w:rsid w:val="0017275B"/>
    <w:rsid w:val="001733B1"/>
    <w:rsid w:val="00173416"/>
    <w:rsid w:val="00183036"/>
    <w:rsid w:val="00185148"/>
    <w:rsid w:val="00185941"/>
    <w:rsid w:val="00185A43"/>
    <w:rsid w:val="00190A01"/>
    <w:rsid w:val="00192478"/>
    <w:rsid w:val="00193911"/>
    <w:rsid w:val="001957A2"/>
    <w:rsid w:val="00197BE9"/>
    <w:rsid w:val="001A1885"/>
    <w:rsid w:val="001A370B"/>
    <w:rsid w:val="001A490E"/>
    <w:rsid w:val="001A71B6"/>
    <w:rsid w:val="001A73E8"/>
    <w:rsid w:val="001B0ACF"/>
    <w:rsid w:val="001B4D52"/>
    <w:rsid w:val="001C27D6"/>
    <w:rsid w:val="001C332D"/>
    <w:rsid w:val="001C4099"/>
    <w:rsid w:val="001D08D7"/>
    <w:rsid w:val="001D386E"/>
    <w:rsid w:val="001D49A9"/>
    <w:rsid w:val="001D5B38"/>
    <w:rsid w:val="001E0ED6"/>
    <w:rsid w:val="001E31FE"/>
    <w:rsid w:val="001E4B45"/>
    <w:rsid w:val="001E4B55"/>
    <w:rsid w:val="001E56A1"/>
    <w:rsid w:val="001E72D0"/>
    <w:rsid w:val="001F270C"/>
    <w:rsid w:val="001F28AE"/>
    <w:rsid w:val="002004DB"/>
    <w:rsid w:val="0020184C"/>
    <w:rsid w:val="00202508"/>
    <w:rsid w:val="00205068"/>
    <w:rsid w:val="002071F0"/>
    <w:rsid w:val="002100C4"/>
    <w:rsid w:val="002122A5"/>
    <w:rsid w:val="002139AA"/>
    <w:rsid w:val="00215541"/>
    <w:rsid w:val="0021699F"/>
    <w:rsid w:val="00226A68"/>
    <w:rsid w:val="002312AC"/>
    <w:rsid w:val="0023151D"/>
    <w:rsid w:val="00232B9A"/>
    <w:rsid w:val="0023361A"/>
    <w:rsid w:val="0023433A"/>
    <w:rsid w:val="00234FDF"/>
    <w:rsid w:val="002410BF"/>
    <w:rsid w:val="002421F9"/>
    <w:rsid w:val="00246497"/>
    <w:rsid w:val="002464EE"/>
    <w:rsid w:val="00246658"/>
    <w:rsid w:val="00253825"/>
    <w:rsid w:val="00255D01"/>
    <w:rsid w:val="00256617"/>
    <w:rsid w:val="00260BB7"/>
    <w:rsid w:val="00261516"/>
    <w:rsid w:val="0026193D"/>
    <w:rsid w:val="00262E29"/>
    <w:rsid w:val="00262FBF"/>
    <w:rsid w:val="002645CF"/>
    <w:rsid w:val="002738C6"/>
    <w:rsid w:val="002765CE"/>
    <w:rsid w:val="002766D6"/>
    <w:rsid w:val="00277B5F"/>
    <w:rsid w:val="00280B95"/>
    <w:rsid w:val="00285CE6"/>
    <w:rsid w:val="00285E49"/>
    <w:rsid w:val="00290FD3"/>
    <w:rsid w:val="002929E7"/>
    <w:rsid w:val="00296425"/>
    <w:rsid w:val="00296D59"/>
    <w:rsid w:val="00297C57"/>
    <w:rsid w:val="002A09E9"/>
    <w:rsid w:val="002A25A6"/>
    <w:rsid w:val="002A30B2"/>
    <w:rsid w:val="002A3791"/>
    <w:rsid w:val="002A4D93"/>
    <w:rsid w:val="002A7B4B"/>
    <w:rsid w:val="002B0895"/>
    <w:rsid w:val="002B5B05"/>
    <w:rsid w:val="002B6759"/>
    <w:rsid w:val="002C4A3C"/>
    <w:rsid w:val="002C56BB"/>
    <w:rsid w:val="002C6551"/>
    <w:rsid w:val="002D3621"/>
    <w:rsid w:val="002D416A"/>
    <w:rsid w:val="002D46D9"/>
    <w:rsid w:val="002D74D2"/>
    <w:rsid w:val="002E0051"/>
    <w:rsid w:val="002F1D0D"/>
    <w:rsid w:val="002F2991"/>
    <w:rsid w:val="002F61DC"/>
    <w:rsid w:val="002F74D6"/>
    <w:rsid w:val="002F7B7D"/>
    <w:rsid w:val="00302043"/>
    <w:rsid w:val="003039A4"/>
    <w:rsid w:val="00305E9E"/>
    <w:rsid w:val="003158F7"/>
    <w:rsid w:val="003201C5"/>
    <w:rsid w:val="0033005D"/>
    <w:rsid w:val="00330CF0"/>
    <w:rsid w:val="00330DAA"/>
    <w:rsid w:val="00332BF2"/>
    <w:rsid w:val="003332CF"/>
    <w:rsid w:val="00335D52"/>
    <w:rsid w:val="00337870"/>
    <w:rsid w:val="00340EC4"/>
    <w:rsid w:val="0034205A"/>
    <w:rsid w:val="00343250"/>
    <w:rsid w:val="00346425"/>
    <w:rsid w:val="0034668F"/>
    <w:rsid w:val="00346C9E"/>
    <w:rsid w:val="003478A4"/>
    <w:rsid w:val="003510F1"/>
    <w:rsid w:val="003532F2"/>
    <w:rsid w:val="00354278"/>
    <w:rsid w:val="003559A5"/>
    <w:rsid w:val="003565B7"/>
    <w:rsid w:val="00356AC4"/>
    <w:rsid w:val="00356F04"/>
    <w:rsid w:val="00364DE7"/>
    <w:rsid w:val="00366BA8"/>
    <w:rsid w:val="003679D8"/>
    <w:rsid w:val="00370708"/>
    <w:rsid w:val="00371758"/>
    <w:rsid w:val="003759F6"/>
    <w:rsid w:val="003766AD"/>
    <w:rsid w:val="003770EC"/>
    <w:rsid w:val="00381ADE"/>
    <w:rsid w:val="00381CD4"/>
    <w:rsid w:val="00383C43"/>
    <w:rsid w:val="00385114"/>
    <w:rsid w:val="0039332C"/>
    <w:rsid w:val="003934A3"/>
    <w:rsid w:val="00395F9D"/>
    <w:rsid w:val="003A114F"/>
    <w:rsid w:val="003A238A"/>
    <w:rsid w:val="003A4763"/>
    <w:rsid w:val="003A5E4B"/>
    <w:rsid w:val="003A6950"/>
    <w:rsid w:val="003A7AEB"/>
    <w:rsid w:val="003A7EBE"/>
    <w:rsid w:val="003B0DC5"/>
    <w:rsid w:val="003B1048"/>
    <w:rsid w:val="003B741B"/>
    <w:rsid w:val="003C0AC5"/>
    <w:rsid w:val="003C406F"/>
    <w:rsid w:val="003C4DB8"/>
    <w:rsid w:val="003C4F44"/>
    <w:rsid w:val="003C5AE7"/>
    <w:rsid w:val="003D0210"/>
    <w:rsid w:val="003D137D"/>
    <w:rsid w:val="003D2AFA"/>
    <w:rsid w:val="003D2DE1"/>
    <w:rsid w:val="003D308D"/>
    <w:rsid w:val="003D3533"/>
    <w:rsid w:val="003E5D14"/>
    <w:rsid w:val="003F01BC"/>
    <w:rsid w:val="003F0442"/>
    <w:rsid w:val="003F058B"/>
    <w:rsid w:val="003F1CFA"/>
    <w:rsid w:val="003F3C3C"/>
    <w:rsid w:val="003F5360"/>
    <w:rsid w:val="003F5B2A"/>
    <w:rsid w:val="003F6B1A"/>
    <w:rsid w:val="003F7628"/>
    <w:rsid w:val="004011B8"/>
    <w:rsid w:val="00401EBF"/>
    <w:rsid w:val="0040359A"/>
    <w:rsid w:val="004051CC"/>
    <w:rsid w:val="0040594D"/>
    <w:rsid w:val="004114E6"/>
    <w:rsid w:val="0041151B"/>
    <w:rsid w:val="004115A9"/>
    <w:rsid w:val="00412826"/>
    <w:rsid w:val="00412F09"/>
    <w:rsid w:val="00414084"/>
    <w:rsid w:val="0041629A"/>
    <w:rsid w:val="00425269"/>
    <w:rsid w:val="00430696"/>
    <w:rsid w:val="004317D9"/>
    <w:rsid w:val="00433802"/>
    <w:rsid w:val="00434503"/>
    <w:rsid w:val="00435FC3"/>
    <w:rsid w:val="004367F3"/>
    <w:rsid w:val="00441617"/>
    <w:rsid w:val="00443FA4"/>
    <w:rsid w:val="00444830"/>
    <w:rsid w:val="00451019"/>
    <w:rsid w:val="00452304"/>
    <w:rsid w:val="004526CD"/>
    <w:rsid w:val="00452D2F"/>
    <w:rsid w:val="00452EE8"/>
    <w:rsid w:val="00454788"/>
    <w:rsid w:val="004561D9"/>
    <w:rsid w:val="0045631F"/>
    <w:rsid w:val="00456732"/>
    <w:rsid w:val="004568EB"/>
    <w:rsid w:val="004608C7"/>
    <w:rsid w:val="0046123E"/>
    <w:rsid w:val="0046144B"/>
    <w:rsid w:val="004617F0"/>
    <w:rsid w:val="00462938"/>
    <w:rsid w:val="004644D4"/>
    <w:rsid w:val="004648B2"/>
    <w:rsid w:val="00466369"/>
    <w:rsid w:val="004671D7"/>
    <w:rsid w:val="00467802"/>
    <w:rsid w:val="00475D4F"/>
    <w:rsid w:val="004763B8"/>
    <w:rsid w:val="00482876"/>
    <w:rsid w:val="00484A0E"/>
    <w:rsid w:val="00486886"/>
    <w:rsid w:val="00490F4C"/>
    <w:rsid w:val="00492345"/>
    <w:rsid w:val="00492820"/>
    <w:rsid w:val="004A1918"/>
    <w:rsid w:val="004A1D9E"/>
    <w:rsid w:val="004A2EB2"/>
    <w:rsid w:val="004A3E81"/>
    <w:rsid w:val="004A526A"/>
    <w:rsid w:val="004A7976"/>
    <w:rsid w:val="004B6EF2"/>
    <w:rsid w:val="004B6F16"/>
    <w:rsid w:val="004C05C4"/>
    <w:rsid w:val="004C06BF"/>
    <w:rsid w:val="004C359D"/>
    <w:rsid w:val="004C4958"/>
    <w:rsid w:val="004D2B60"/>
    <w:rsid w:val="004D6544"/>
    <w:rsid w:val="004D69B4"/>
    <w:rsid w:val="004E085C"/>
    <w:rsid w:val="004E207F"/>
    <w:rsid w:val="004E5896"/>
    <w:rsid w:val="004E6D23"/>
    <w:rsid w:val="004E768B"/>
    <w:rsid w:val="004F07CF"/>
    <w:rsid w:val="004F0A8E"/>
    <w:rsid w:val="004F2F49"/>
    <w:rsid w:val="004F3094"/>
    <w:rsid w:val="004F5D5D"/>
    <w:rsid w:val="004F68B1"/>
    <w:rsid w:val="00500DF4"/>
    <w:rsid w:val="005019DF"/>
    <w:rsid w:val="00502C45"/>
    <w:rsid w:val="00502D14"/>
    <w:rsid w:val="00502F15"/>
    <w:rsid w:val="005032DB"/>
    <w:rsid w:val="00506294"/>
    <w:rsid w:val="005067EC"/>
    <w:rsid w:val="005102F4"/>
    <w:rsid w:val="00510D9B"/>
    <w:rsid w:val="00511660"/>
    <w:rsid w:val="00513196"/>
    <w:rsid w:val="0051419B"/>
    <w:rsid w:val="0052064B"/>
    <w:rsid w:val="00521CBA"/>
    <w:rsid w:val="00522BAD"/>
    <w:rsid w:val="005271D5"/>
    <w:rsid w:val="00527BA5"/>
    <w:rsid w:val="00527F59"/>
    <w:rsid w:val="0053082E"/>
    <w:rsid w:val="005316C7"/>
    <w:rsid w:val="005319EF"/>
    <w:rsid w:val="00532993"/>
    <w:rsid w:val="0053367F"/>
    <w:rsid w:val="00534702"/>
    <w:rsid w:val="0053730E"/>
    <w:rsid w:val="00540F51"/>
    <w:rsid w:val="00540F52"/>
    <w:rsid w:val="005426D7"/>
    <w:rsid w:val="00545D31"/>
    <w:rsid w:val="00546129"/>
    <w:rsid w:val="00546160"/>
    <w:rsid w:val="00550BBB"/>
    <w:rsid w:val="00552370"/>
    <w:rsid w:val="0055252E"/>
    <w:rsid w:val="00552D4B"/>
    <w:rsid w:val="00553956"/>
    <w:rsid w:val="00553D91"/>
    <w:rsid w:val="005555EC"/>
    <w:rsid w:val="005601C0"/>
    <w:rsid w:val="00561163"/>
    <w:rsid w:val="0056623B"/>
    <w:rsid w:val="005674AF"/>
    <w:rsid w:val="0057345D"/>
    <w:rsid w:val="00574550"/>
    <w:rsid w:val="00575ECD"/>
    <w:rsid w:val="005776F4"/>
    <w:rsid w:val="005835A3"/>
    <w:rsid w:val="005869C6"/>
    <w:rsid w:val="00586B19"/>
    <w:rsid w:val="00586D66"/>
    <w:rsid w:val="00590455"/>
    <w:rsid w:val="00590777"/>
    <w:rsid w:val="00591DD8"/>
    <w:rsid w:val="0059276F"/>
    <w:rsid w:val="005932A4"/>
    <w:rsid w:val="005A0CB2"/>
    <w:rsid w:val="005A3D55"/>
    <w:rsid w:val="005A3F1C"/>
    <w:rsid w:val="005A47C1"/>
    <w:rsid w:val="005A595B"/>
    <w:rsid w:val="005A635E"/>
    <w:rsid w:val="005B09FF"/>
    <w:rsid w:val="005B258F"/>
    <w:rsid w:val="005B5DDC"/>
    <w:rsid w:val="005B75AB"/>
    <w:rsid w:val="005C4861"/>
    <w:rsid w:val="005C6E49"/>
    <w:rsid w:val="005D04E8"/>
    <w:rsid w:val="005D0F7E"/>
    <w:rsid w:val="005D3119"/>
    <w:rsid w:val="005D596F"/>
    <w:rsid w:val="005D6B75"/>
    <w:rsid w:val="005D78BF"/>
    <w:rsid w:val="005E39B4"/>
    <w:rsid w:val="005E3E77"/>
    <w:rsid w:val="005E540B"/>
    <w:rsid w:val="005E5707"/>
    <w:rsid w:val="005E5CE0"/>
    <w:rsid w:val="005F099F"/>
    <w:rsid w:val="005F14B8"/>
    <w:rsid w:val="005F1560"/>
    <w:rsid w:val="005F4299"/>
    <w:rsid w:val="005F5065"/>
    <w:rsid w:val="005F5897"/>
    <w:rsid w:val="005F6405"/>
    <w:rsid w:val="005F6618"/>
    <w:rsid w:val="00612590"/>
    <w:rsid w:val="00614EAB"/>
    <w:rsid w:val="006173CE"/>
    <w:rsid w:val="00617E7E"/>
    <w:rsid w:val="00622F91"/>
    <w:rsid w:val="006252B9"/>
    <w:rsid w:val="00630431"/>
    <w:rsid w:val="006326C1"/>
    <w:rsid w:val="006327F6"/>
    <w:rsid w:val="006346DE"/>
    <w:rsid w:val="00634F12"/>
    <w:rsid w:val="0063550F"/>
    <w:rsid w:val="00637AE7"/>
    <w:rsid w:val="00637E90"/>
    <w:rsid w:val="00645A1D"/>
    <w:rsid w:val="006469D2"/>
    <w:rsid w:val="006479D8"/>
    <w:rsid w:val="00651425"/>
    <w:rsid w:val="006523FB"/>
    <w:rsid w:val="0065417E"/>
    <w:rsid w:val="0065499B"/>
    <w:rsid w:val="006564C1"/>
    <w:rsid w:val="006603D6"/>
    <w:rsid w:val="00661171"/>
    <w:rsid w:val="00663A81"/>
    <w:rsid w:val="00665672"/>
    <w:rsid w:val="00665B10"/>
    <w:rsid w:val="00666C33"/>
    <w:rsid w:val="00666F7E"/>
    <w:rsid w:val="006704EE"/>
    <w:rsid w:val="00670B2A"/>
    <w:rsid w:val="00676E55"/>
    <w:rsid w:val="00681E22"/>
    <w:rsid w:val="006849F1"/>
    <w:rsid w:val="006852FB"/>
    <w:rsid w:val="006867FE"/>
    <w:rsid w:val="006901B3"/>
    <w:rsid w:val="00691500"/>
    <w:rsid w:val="00692C62"/>
    <w:rsid w:val="00694BD7"/>
    <w:rsid w:val="00696BF7"/>
    <w:rsid w:val="006A07A0"/>
    <w:rsid w:val="006A0835"/>
    <w:rsid w:val="006A574D"/>
    <w:rsid w:val="006A5BF1"/>
    <w:rsid w:val="006B0E60"/>
    <w:rsid w:val="006B1701"/>
    <w:rsid w:val="006B1730"/>
    <w:rsid w:val="006B3F05"/>
    <w:rsid w:val="006B4B03"/>
    <w:rsid w:val="006B5064"/>
    <w:rsid w:val="006C1DA7"/>
    <w:rsid w:val="006C6BEC"/>
    <w:rsid w:val="006D0FEF"/>
    <w:rsid w:val="006D265B"/>
    <w:rsid w:val="006D357C"/>
    <w:rsid w:val="006D39E7"/>
    <w:rsid w:val="006D3C9A"/>
    <w:rsid w:val="006D3FBD"/>
    <w:rsid w:val="006D4234"/>
    <w:rsid w:val="006D55F2"/>
    <w:rsid w:val="006D5AA2"/>
    <w:rsid w:val="006D6299"/>
    <w:rsid w:val="006E04F7"/>
    <w:rsid w:val="006E20C3"/>
    <w:rsid w:val="006E2354"/>
    <w:rsid w:val="006E2EED"/>
    <w:rsid w:val="006E2F01"/>
    <w:rsid w:val="006F1B2D"/>
    <w:rsid w:val="006F25AF"/>
    <w:rsid w:val="006F416C"/>
    <w:rsid w:val="006F4BA0"/>
    <w:rsid w:val="006F4BE6"/>
    <w:rsid w:val="00701CA3"/>
    <w:rsid w:val="00701D90"/>
    <w:rsid w:val="007023F3"/>
    <w:rsid w:val="00703A8D"/>
    <w:rsid w:val="00705402"/>
    <w:rsid w:val="00706265"/>
    <w:rsid w:val="00707E8E"/>
    <w:rsid w:val="0071186B"/>
    <w:rsid w:val="00717AD4"/>
    <w:rsid w:val="00721DF9"/>
    <w:rsid w:val="00725CA5"/>
    <w:rsid w:val="007308DB"/>
    <w:rsid w:val="007369BD"/>
    <w:rsid w:val="00743616"/>
    <w:rsid w:val="00744571"/>
    <w:rsid w:val="00744DC1"/>
    <w:rsid w:val="007465E6"/>
    <w:rsid w:val="007471B6"/>
    <w:rsid w:val="007509C9"/>
    <w:rsid w:val="00750C15"/>
    <w:rsid w:val="00750D74"/>
    <w:rsid w:val="0075497C"/>
    <w:rsid w:val="00754BC2"/>
    <w:rsid w:val="00755D5F"/>
    <w:rsid w:val="007604AD"/>
    <w:rsid w:val="00761B62"/>
    <w:rsid w:val="007641BB"/>
    <w:rsid w:val="00764B74"/>
    <w:rsid w:val="00765F19"/>
    <w:rsid w:val="007667C5"/>
    <w:rsid w:val="0077174F"/>
    <w:rsid w:val="007719CD"/>
    <w:rsid w:val="0077205D"/>
    <w:rsid w:val="007728C2"/>
    <w:rsid w:val="007748A6"/>
    <w:rsid w:val="00774AE0"/>
    <w:rsid w:val="007837FF"/>
    <w:rsid w:val="00784680"/>
    <w:rsid w:val="00787E7A"/>
    <w:rsid w:val="00790701"/>
    <w:rsid w:val="007912C8"/>
    <w:rsid w:val="00791FF0"/>
    <w:rsid w:val="007960A8"/>
    <w:rsid w:val="007A07E2"/>
    <w:rsid w:val="007A1AC3"/>
    <w:rsid w:val="007A5A6B"/>
    <w:rsid w:val="007B2232"/>
    <w:rsid w:val="007B3EF0"/>
    <w:rsid w:val="007C0496"/>
    <w:rsid w:val="007C243D"/>
    <w:rsid w:val="007C53AD"/>
    <w:rsid w:val="007C6F39"/>
    <w:rsid w:val="007C7380"/>
    <w:rsid w:val="007D0FA3"/>
    <w:rsid w:val="007D2D3E"/>
    <w:rsid w:val="007D7F7B"/>
    <w:rsid w:val="007E0034"/>
    <w:rsid w:val="007E2022"/>
    <w:rsid w:val="007E2268"/>
    <w:rsid w:val="007E4ADF"/>
    <w:rsid w:val="007F03A5"/>
    <w:rsid w:val="007F03F4"/>
    <w:rsid w:val="007F19FD"/>
    <w:rsid w:val="007F4BB5"/>
    <w:rsid w:val="00801FAE"/>
    <w:rsid w:val="00801FD1"/>
    <w:rsid w:val="00803391"/>
    <w:rsid w:val="008037E9"/>
    <w:rsid w:val="0080493C"/>
    <w:rsid w:val="0081026D"/>
    <w:rsid w:val="00811B02"/>
    <w:rsid w:val="00812F6D"/>
    <w:rsid w:val="008150D2"/>
    <w:rsid w:val="00821304"/>
    <w:rsid w:val="00822977"/>
    <w:rsid w:val="00822DA3"/>
    <w:rsid w:val="008258F8"/>
    <w:rsid w:val="00825A57"/>
    <w:rsid w:val="00826E56"/>
    <w:rsid w:val="0083333B"/>
    <w:rsid w:val="00835300"/>
    <w:rsid w:val="00840292"/>
    <w:rsid w:val="00842515"/>
    <w:rsid w:val="00842DD5"/>
    <w:rsid w:val="00845E36"/>
    <w:rsid w:val="008461B2"/>
    <w:rsid w:val="00850C0C"/>
    <w:rsid w:val="00853496"/>
    <w:rsid w:val="0085768A"/>
    <w:rsid w:val="008603A1"/>
    <w:rsid w:val="0086085A"/>
    <w:rsid w:val="00860DC6"/>
    <w:rsid w:val="0086133B"/>
    <w:rsid w:val="00861405"/>
    <w:rsid w:val="008664BE"/>
    <w:rsid w:val="00866FCC"/>
    <w:rsid w:val="00870E4A"/>
    <w:rsid w:val="00870F82"/>
    <w:rsid w:val="0087140B"/>
    <w:rsid w:val="00872359"/>
    <w:rsid w:val="00876933"/>
    <w:rsid w:val="00876E44"/>
    <w:rsid w:val="0087792C"/>
    <w:rsid w:val="00877A97"/>
    <w:rsid w:val="0088326D"/>
    <w:rsid w:val="0088497C"/>
    <w:rsid w:val="00886414"/>
    <w:rsid w:val="00893185"/>
    <w:rsid w:val="008931F9"/>
    <w:rsid w:val="008A2E8B"/>
    <w:rsid w:val="008A4442"/>
    <w:rsid w:val="008A5986"/>
    <w:rsid w:val="008A61EB"/>
    <w:rsid w:val="008A7AD6"/>
    <w:rsid w:val="008B22DA"/>
    <w:rsid w:val="008B377D"/>
    <w:rsid w:val="008B571D"/>
    <w:rsid w:val="008C0164"/>
    <w:rsid w:val="008C1E7E"/>
    <w:rsid w:val="008C20A7"/>
    <w:rsid w:val="008C6738"/>
    <w:rsid w:val="008D05E8"/>
    <w:rsid w:val="008D166D"/>
    <w:rsid w:val="008D18C5"/>
    <w:rsid w:val="008D3323"/>
    <w:rsid w:val="008D3F5E"/>
    <w:rsid w:val="008D40FA"/>
    <w:rsid w:val="008D52A2"/>
    <w:rsid w:val="008D5E23"/>
    <w:rsid w:val="008D7BFE"/>
    <w:rsid w:val="008D7D72"/>
    <w:rsid w:val="008E1451"/>
    <w:rsid w:val="008E492E"/>
    <w:rsid w:val="008E7383"/>
    <w:rsid w:val="008F15A9"/>
    <w:rsid w:val="008F224D"/>
    <w:rsid w:val="008F2A18"/>
    <w:rsid w:val="00901A14"/>
    <w:rsid w:val="00903C2D"/>
    <w:rsid w:val="00907730"/>
    <w:rsid w:val="00910988"/>
    <w:rsid w:val="00910F9B"/>
    <w:rsid w:val="00911D4F"/>
    <w:rsid w:val="00911FF3"/>
    <w:rsid w:val="00913103"/>
    <w:rsid w:val="00914089"/>
    <w:rsid w:val="00916DA2"/>
    <w:rsid w:val="00932A63"/>
    <w:rsid w:val="0093307E"/>
    <w:rsid w:val="00933163"/>
    <w:rsid w:val="00936A44"/>
    <w:rsid w:val="00937A74"/>
    <w:rsid w:val="00940B09"/>
    <w:rsid w:val="00940D83"/>
    <w:rsid w:val="00940E9E"/>
    <w:rsid w:val="00941C3E"/>
    <w:rsid w:val="00943DCE"/>
    <w:rsid w:val="0094708D"/>
    <w:rsid w:val="0094793F"/>
    <w:rsid w:val="00951B3F"/>
    <w:rsid w:val="00954321"/>
    <w:rsid w:val="009568E1"/>
    <w:rsid w:val="009573AF"/>
    <w:rsid w:val="009579ED"/>
    <w:rsid w:val="00961381"/>
    <w:rsid w:val="0096143F"/>
    <w:rsid w:val="00963721"/>
    <w:rsid w:val="0096765C"/>
    <w:rsid w:val="00970C93"/>
    <w:rsid w:val="009719EC"/>
    <w:rsid w:val="0097451A"/>
    <w:rsid w:val="0097579F"/>
    <w:rsid w:val="00976CBA"/>
    <w:rsid w:val="009808B2"/>
    <w:rsid w:val="00983655"/>
    <w:rsid w:val="00983F69"/>
    <w:rsid w:val="00985A82"/>
    <w:rsid w:val="00987242"/>
    <w:rsid w:val="00994848"/>
    <w:rsid w:val="009A634E"/>
    <w:rsid w:val="009A739A"/>
    <w:rsid w:val="009B041A"/>
    <w:rsid w:val="009B1161"/>
    <w:rsid w:val="009B2F6E"/>
    <w:rsid w:val="009B3549"/>
    <w:rsid w:val="009B3E8A"/>
    <w:rsid w:val="009B4104"/>
    <w:rsid w:val="009B5221"/>
    <w:rsid w:val="009B6372"/>
    <w:rsid w:val="009B645C"/>
    <w:rsid w:val="009C19A2"/>
    <w:rsid w:val="009C4165"/>
    <w:rsid w:val="009C6551"/>
    <w:rsid w:val="009D08C9"/>
    <w:rsid w:val="009D471F"/>
    <w:rsid w:val="009D6421"/>
    <w:rsid w:val="009D6A99"/>
    <w:rsid w:val="009E1300"/>
    <w:rsid w:val="009E21BC"/>
    <w:rsid w:val="009E2FE7"/>
    <w:rsid w:val="009F1C29"/>
    <w:rsid w:val="009F6823"/>
    <w:rsid w:val="00A00C1B"/>
    <w:rsid w:val="00A03E42"/>
    <w:rsid w:val="00A1139B"/>
    <w:rsid w:val="00A15546"/>
    <w:rsid w:val="00A2000E"/>
    <w:rsid w:val="00A207AE"/>
    <w:rsid w:val="00A21EA5"/>
    <w:rsid w:val="00A22B83"/>
    <w:rsid w:val="00A22DF5"/>
    <w:rsid w:val="00A23C6F"/>
    <w:rsid w:val="00A26EA0"/>
    <w:rsid w:val="00A27366"/>
    <w:rsid w:val="00A3309F"/>
    <w:rsid w:val="00A35802"/>
    <w:rsid w:val="00A368E9"/>
    <w:rsid w:val="00A36F73"/>
    <w:rsid w:val="00A371EB"/>
    <w:rsid w:val="00A416D6"/>
    <w:rsid w:val="00A41C61"/>
    <w:rsid w:val="00A431EE"/>
    <w:rsid w:val="00A461F2"/>
    <w:rsid w:val="00A50346"/>
    <w:rsid w:val="00A527BE"/>
    <w:rsid w:val="00A52842"/>
    <w:rsid w:val="00A56CE4"/>
    <w:rsid w:val="00A57520"/>
    <w:rsid w:val="00A6038D"/>
    <w:rsid w:val="00A64DB4"/>
    <w:rsid w:val="00A64E52"/>
    <w:rsid w:val="00A67E19"/>
    <w:rsid w:val="00A70C03"/>
    <w:rsid w:val="00A71A1A"/>
    <w:rsid w:val="00A71F66"/>
    <w:rsid w:val="00A72A0F"/>
    <w:rsid w:val="00A75183"/>
    <w:rsid w:val="00A763EE"/>
    <w:rsid w:val="00A77240"/>
    <w:rsid w:val="00A80514"/>
    <w:rsid w:val="00A8265E"/>
    <w:rsid w:val="00A82ED4"/>
    <w:rsid w:val="00A84122"/>
    <w:rsid w:val="00A863FE"/>
    <w:rsid w:val="00A86D86"/>
    <w:rsid w:val="00A87E50"/>
    <w:rsid w:val="00A922BB"/>
    <w:rsid w:val="00A928DC"/>
    <w:rsid w:val="00A967CC"/>
    <w:rsid w:val="00AA2678"/>
    <w:rsid w:val="00AA27D6"/>
    <w:rsid w:val="00AA3280"/>
    <w:rsid w:val="00AA6997"/>
    <w:rsid w:val="00AB0F6A"/>
    <w:rsid w:val="00AB2767"/>
    <w:rsid w:val="00AB3942"/>
    <w:rsid w:val="00AB3DCB"/>
    <w:rsid w:val="00AB3FDE"/>
    <w:rsid w:val="00AB4DE2"/>
    <w:rsid w:val="00AB5636"/>
    <w:rsid w:val="00AB6175"/>
    <w:rsid w:val="00AC0D9D"/>
    <w:rsid w:val="00AC2206"/>
    <w:rsid w:val="00AC4A1B"/>
    <w:rsid w:val="00AC6DA7"/>
    <w:rsid w:val="00AD3D6C"/>
    <w:rsid w:val="00AD63FC"/>
    <w:rsid w:val="00AD6D33"/>
    <w:rsid w:val="00AE6010"/>
    <w:rsid w:val="00AE67E3"/>
    <w:rsid w:val="00AE7642"/>
    <w:rsid w:val="00AE7F63"/>
    <w:rsid w:val="00AF43EE"/>
    <w:rsid w:val="00AF4D34"/>
    <w:rsid w:val="00AF68E8"/>
    <w:rsid w:val="00B01901"/>
    <w:rsid w:val="00B0216B"/>
    <w:rsid w:val="00B05C44"/>
    <w:rsid w:val="00B06304"/>
    <w:rsid w:val="00B06551"/>
    <w:rsid w:val="00B06FD1"/>
    <w:rsid w:val="00B106AE"/>
    <w:rsid w:val="00B11E5E"/>
    <w:rsid w:val="00B12A79"/>
    <w:rsid w:val="00B17193"/>
    <w:rsid w:val="00B2426F"/>
    <w:rsid w:val="00B24AE3"/>
    <w:rsid w:val="00B24F47"/>
    <w:rsid w:val="00B25920"/>
    <w:rsid w:val="00B27A9F"/>
    <w:rsid w:val="00B27DC4"/>
    <w:rsid w:val="00B33ADE"/>
    <w:rsid w:val="00B33B70"/>
    <w:rsid w:val="00B40ED1"/>
    <w:rsid w:val="00B419C4"/>
    <w:rsid w:val="00B42287"/>
    <w:rsid w:val="00B42D31"/>
    <w:rsid w:val="00B43E03"/>
    <w:rsid w:val="00B448A6"/>
    <w:rsid w:val="00B44D58"/>
    <w:rsid w:val="00B44F22"/>
    <w:rsid w:val="00B45A9E"/>
    <w:rsid w:val="00B5698C"/>
    <w:rsid w:val="00B61075"/>
    <w:rsid w:val="00B61963"/>
    <w:rsid w:val="00B62C31"/>
    <w:rsid w:val="00B63F65"/>
    <w:rsid w:val="00B669D8"/>
    <w:rsid w:val="00B66F82"/>
    <w:rsid w:val="00B66F97"/>
    <w:rsid w:val="00B7212D"/>
    <w:rsid w:val="00B744FB"/>
    <w:rsid w:val="00B76D0F"/>
    <w:rsid w:val="00B81D4C"/>
    <w:rsid w:val="00B81EC6"/>
    <w:rsid w:val="00B858E4"/>
    <w:rsid w:val="00B863B9"/>
    <w:rsid w:val="00B90057"/>
    <w:rsid w:val="00B902B5"/>
    <w:rsid w:val="00B92BA4"/>
    <w:rsid w:val="00B92C23"/>
    <w:rsid w:val="00B93E57"/>
    <w:rsid w:val="00B942FF"/>
    <w:rsid w:val="00B95F83"/>
    <w:rsid w:val="00B95F99"/>
    <w:rsid w:val="00B972AA"/>
    <w:rsid w:val="00BA31FC"/>
    <w:rsid w:val="00BA58EA"/>
    <w:rsid w:val="00BB024A"/>
    <w:rsid w:val="00BB0546"/>
    <w:rsid w:val="00BB70FE"/>
    <w:rsid w:val="00BC0542"/>
    <w:rsid w:val="00BC246E"/>
    <w:rsid w:val="00BC5886"/>
    <w:rsid w:val="00BC7309"/>
    <w:rsid w:val="00BC7BCE"/>
    <w:rsid w:val="00BD2A2C"/>
    <w:rsid w:val="00BD2BFF"/>
    <w:rsid w:val="00BE5322"/>
    <w:rsid w:val="00BE6CEF"/>
    <w:rsid w:val="00BE6F2D"/>
    <w:rsid w:val="00BE70B6"/>
    <w:rsid w:val="00BF203C"/>
    <w:rsid w:val="00BF257A"/>
    <w:rsid w:val="00BF2CAB"/>
    <w:rsid w:val="00BF515F"/>
    <w:rsid w:val="00C01132"/>
    <w:rsid w:val="00C076DB"/>
    <w:rsid w:val="00C103CB"/>
    <w:rsid w:val="00C11A3B"/>
    <w:rsid w:val="00C11D99"/>
    <w:rsid w:val="00C1233E"/>
    <w:rsid w:val="00C13622"/>
    <w:rsid w:val="00C1420B"/>
    <w:rsid w:val="00C15122"/>
    <w:rsid w:val="00C17E7E"/>
    <w:rsid w:val="00C24EB1"/>
    <w:rsid w:val="00C273AF"/>
    <w:rsid w:val="00C34B57"/>
    <w:rsid w:val="00C356D4"/>
    <w:rsid w:val="00C35D97"/>
    <w:rsid w:val="00C36C64"/>
    <w:rsid w:val="00C372FA"/>
    <w:rsid w:val="00C42E12"/>
    <w:rsid w:val="00C45FF3"/>
    <w:rsid w:val="00C4611D"/>
    <w:rsid w:val="00C54AAB"/>
    <w:rsid w:val="00C557BE"/>
    <w:rsid w:val="00C57609"/>
    <w:rsid w:val="00C57A9C"/>
    <w:rsid w:val="00C61BA5"/>
    <w:rsid w:val="00C65C61"/>
    <w:rsid w:val="00C70A79"/>
    <w:rsid w:val="00C74405"/>
    <w:rsid w:val="00C75762"/>
    <w:rsid w:val="00C763CD"/>
    <w:rsid w:val="00C8014A"/>
    <w:rsid w:val="00C849D0"/>
    <w:rsid w:val="00C852FB"/>
    <w:rsid w:val="00C8696D"/>
    <w:rsid w:val="00C90DD6"/>
    <w:rsid w:val="00C926AA"/>
    <w:rsid w:val="00C952B2"/>
    <w:rsid w:val="00C9785A"/>
    <w:rsid w:val="00CA2032"/>
    <w:rsid w:val="00CA6129"/>
    <w:rsid w:val="00CB1BF9"/>
    <w:rsid w:val="00CB3B4B"/>
    <w:rsid w:val="00CB4225"/>
    <w:rsid w:val="00CB478E"/>
    <w:rsid w:val="00CB6A75"/>
    <w:rsid w:val="00CB734E"/>
    <w:rsid w:val="00CC1572"/>
    <w:rsid w:val="00CC27BA"/>
    <w:rsid w:val="00CC2C70"/>
    <w:rsid w:val="00CC382F"/>
    <w:rsid w:val="00CC5F9F"/>
    <w:rsid w:val="00CC62DD"/>
    <w:rsid w:val="00CD1C69"/>
    <w:rsid w:val="00CD2ACC"/>
    <w:rsid w:val="00CD5A1A"/>
    <w:rsid w:val="00CE26E8"/>
    <w:rsid w:val="00CE2ED1"/>
    <w:rsid w:val="00CE3A8A"/>
    <w:rsid w:val="00CE3BFD"/>
    <w:rsid w:val="00CE4FE8"/>
    <w:rsid w:val="00CE7088"/>
    <w:rsid w:val="00CF23DE"/>
    <w:rsid w:val="00CF671A"/>
    <w:rsid w:val="00CF68F7"/>
    <w:rsid w:val="00CF7093"/>
    <w:rsid w:val="00D03785"/>
    <w:rsid w:val="00D11DFB"/>
    <w:rsid w:val="00D13342"/>
    <w:rsid w:val="00D16B4E"/>
    <w:rsid w:val="00D17B41"/>
    <w:rsid w:val="00D24A07"/>
    <w:rsid w:val="00D26171"/>
    <w:rsid w:val="00D30917"/>
    <w:rsid w:val="00D30A1A"/>
    <w:rsid w:val="00D32AA2"/>
    <w:rsid w:val="00D34E86"/>
    <w:rsid w:val="00D367F8"/>
    <w:rsid w:val="00D37E76"/>
    <w:rsid w:val="00D45694"/>
    <w:rsid w:val="00D47138"/>
    <w:rsid w:val="00D50ED4"/>
    <w:rsid w:val="00D5422F"/>
    <w:rsid w:val="00D5687C"/>
    <w:rsid w:val="00D57CC7"/>
    <w:rsid w:val="00D61DD3"/>
    <w:rsid w:val="00D61E47"/>
    <w:rsid w:val="00D621A8"/>
    <w:rsid w:val="00D6283D"/>
    <w:rsid w:val="00D629F3"/>
    <w:rsid w:val="00D632D2"/>
    <w:rsid w:val="00D638FB"/>
    <w:rsid w:val="00D66FEF"/>
    <w:rsid w:val="00D67AA1"/>
    <w:rsid w:val="00D70EEC"/>
    <w:rsid w:val="00D712F3"/>
    <w:rsid w:val="00D715A2"/>
    <w:rsid w:val="00D73343"/>
    <w:rsid w:val="00D73662"/>
    <w:rsid w:val="00D74D9B"/>
    <w:rsid w:val="00D74E18"/>
    <w:rsid w:val="00D7523C"/>
    <w:rsid w:val="00D76611"/>
    <w:rsid w:val="00D776DD"/>
    <w:rsid w:val="00D80686"/>
    <w:rsid w:val="00D82728"/>
    <w:rsid w:val="00D83442"/>
    <w:rsid w:val="00D849F9"/>
    <w:rsid w:val="00D87040"/>
    <w:rsid w:val="00D87FB3"/>
    <w:rsid w:val="00D904AC"/>
    <w:rsid w:val="00D90F5D"/>
    <w:rsid w:val="00D912A0"/>
    <w:rsid w:val="00D91C75"/>
    <w:rsid w:val="00D92242"/>
    <w:rsid w:val="00D9433B"/>
    <w:rsid w:val="00DA1501"/>
    <w:rsid w:val="00DA4FD5"/>
    <w:rsid w:val="00DA5C07"/>
    <w:rsid w:val="00DA607C"/>
    <w:rsid w:val="00DA7FEC"/>
    <w:rsid w:val="00DB039C"/>
    <w:rsid w:val="00DB429A"/>
    <w:rsid w:val="00DB5173"/>
    <w:rsid w:val="00DB6E3B"/>
    <w:rsid w:val="00DC0DE5"/>
    <w:rsid w:val="00DC1584"/>
    <w:rsid w:val="00DC2B91"/>
    <w:rsid w:val="00DC52BC"/>
    <w:rsid w:val="00DC7870"/>
    <w:rsid w:val="00DD143F"/>
    <w:rsid w:val="00DD63C2"/>
    <w:rsid w:val="00DE43DA"/>
    <w:rsid w:val="00DE53EC"/>
    <w:rsid w:val="00DE6F6D"/>
    <w:rsid w:val="00DF1AE7"/>
    <w:rsid w:val="00DF39F6"/>
    <w:rsid w:val="00DF7622"/>
    <w:rsid w:val="00E006B1"/>
    <w:rsid w:val="00E06C83"/>
    <w:rsid w:val="00E10A3E"/>
    <w:rsid w:val="00E14EEE"/>
    <w:rsid w:val="00E15D3F"/>
    <w:rsid w:val="00E162A4"/>
    <w:rsid w:val="00E209FE"/>
    <w:rsid w:val="00E20B23"/>
    <w:rsid w:val="00E24E41"/>
    <w:rsid w:val="00E25300"/>
    <w:rsid w:val="00E268DD"/>
    <w:rsid w:val="00E3538D"/>
    <w:rsid w:val="00E35B18"/>
    <w:rsid w:val="00E37FC9"/>
    <w:rsid w:val="00E41716"/>
    <w:rsid w:val="00E41F13"/>
    <w:rsid w:val="00E42B12"/>
    <w:rsid w:val="00E43D87"/>
    <w:rsid w:val="00E43ECE"/>
    <w:rsid w:val="00E46BB1"/>
    <w:rsid w:val="00E50FDF"/>
    <w:rsid w:val="00E5605A"/>
    <w:rsid w:val="00E6017A"/>
    <w:rsid w:val="00E62D12"/>
    <w:rsid w:val="00E631DF"/>
    <w:rsid w:val="00E63B4B"/>
    <w:rsid w:val="00E664CB"/>
    <w:rsid w:val="00E66C09"/>
    <w:rsid w:val="00E70423"/>
    <w:rsid w:val="00E70576"/>
    <w:rsid w:val="00E734C4"/>
    <w:rsid w:val="00E737EE"/>
    <w:rsid w:val="00E7407B"/>
    <w:rsid w:val="00E767BC"/>
    <w:rsid w:val="00E83CAD"/>
    <w:rsid w:val="00E85589"/>
    <w:rsid w:val="00E86CA8"/>
    <w:rsid w:val="00E871F4"/>
    <w:rsid w:val="00E907AA"/>
    <w:rsid w:val="00E9396A"/>
    <w:rsid w:val="00E940A3"/>
    <w:rsid w:val="00E9511A"/>
    <w:rsid w:val="00E95165"/>
    <w:rsid w:val="00EA38F2"/>
    <w:rsid w:val="00EA3DD3"/>
    <w:rsid w:val="00EA48CA"/>
    <w:rsid w:val="00EA53AD"/>
    <w:rsid w:val="00EA7E5D"/>
    <w:rsid w:val="00EB0944"/>
    <w:rsid w:val="00EB2389"/>
    <w:rsid w:val="00EB3E27"/>
    <w:rsid w:val="00EB4968"/>
    <w:rsid w:val="00EB606F"/>
    <w:rsid w:val="00EC21FF"/>
    <w:rsid w:val="00EC40C3"/>
    <w:rsid w:val="00EC55DF"/>
    <w:rsid w:val="00EC6AC0"/>
    <w:rsid w:val="00ED37B1"/>
    <w:rsid w:val="00ED5B42"/>
    <w:rsid w:val="00ED64D4"/>
    <w:rsid w:val="00EE2AA0"/>
    <w:rsid w:val="00EE6D0B"/>
    <w:rsid w:val="00EE7AE5"/>
    <w:rsid w:val="00EF464F"/>
    <w:rsid w:val="00EF50DC"/>
    <w:rsid w:val="00F0054C"/>
    <w:rsid w:val="00F03142"/>
    <w:rsid w:val="00F0767A"/>
    <w:rsid w:val="00F105E6"/>
    <w:rsid w:val="00F11896"/>
    <w:rsid w:val="00F12099"/>
    <w:rsid w:val="00F127A4"/>
    <w:rsid w:val="00F139AF"/>
    <w:rsid w:val="00F15972"/>
    <w:rsid w:val="00F20192"/>
    <w:rsid w:val="00F22C0D"/>
    <w:rsid w:val="00F330DB"/>
    <w:rsid w:val="00F351A0"/>
    <w:rsid w:val="00F35942"/>
    <w:rsid w:val="00F36392"/>
    <w:rsid w:val="00F41DA1"/>
    <w:rsid w:val="00F4628D"/>
    <w:rsid w:val="00F46318"/>
    <w:rsid w:val="00F50F12"/>
    <w:rsid w:val="00F50F6A"/>
    <w:rsid w:val="00F52669"/>
    <w:rsid w:val="00F52F31"/>
    <w:rsid w:val="00F54106"/>
    <w:rsid w:val="00F54C00"/>
    <w:rsid w:val="00F56721"/>
    <w:rsid w:val="00F56C0A"/>
    <w:rsid w:val="00F608E6"/>
    <w:rsid w:val="00F65142"/>
    <w:rsid w:val="00F65AF9"/>
    <w:rsid w:val="00F673EF"/>
    <w:rsid w:val="00F705DB"/>
    <w:rsid w:val="00F74B27"/>
    <w:rsid w:val="00F75547"/>
    <w:rsid w:val="00F77468"/>
    <w:rsid w:val="00F80E4B"/>
    <w:rsid w:val="00F835B7"/>
    <w:rsid w:val="00F8433B"/>
    <w:rsid w:val="00F8475A"/>
    <w:rsid w:val="00F85745"/>
    <w:rsid w:val="00F860EC"/>
    <w:rsid w:val="00F87529"/>
    <w:rsid w:val="00F914A8"/>
    <w:rsid w:val="00F92B84"/>
    <w:rsid w:val="00F95E95"/>
    <w:rsid w:val="00F95F83"/>
    <w:rsid w:val="00F966AE"/>
    <w:rsid w:val="00F96A6F"/>
    <w:rsid w:val="00FA2114"/>
    <w:rsid w:val="00FA263F"/>
    <w:rsid w:val="00FA30EE"/>
    <w:rsid w:val="00FA31DA"/>
    <w:rsid w:val="00FA3914"/>
    <w:rsid w:val="00FA63AF"/>
    <w:rsid w:val="00FA6696"/>
    <w:rsid w:val="00FB1BC4"/>
    <w:rsid w:val="00FB1E55"/>
    <w:rsid w:val="00FB2F3B"/>
    <w:rsid w:val="00FB331C"/>
    <w:rsid w:val="00FB50B2"/>
    <w:rsid w:val="00FC365D"/>
    <w:rsid w:val="00FC6CBD"/>
    <w:rsid w:val="00FD2835"/>
    <w:rsid w:val="00FD6ED7"/>
    <w:rsid w:val="00FE07BF"/>
    <w:rsid w:val="00FE0AD1"/>
    <w:rsid w:val="00FE1510"/>
    <w:rsid w:val="00FE1795"/>
    <w:rsid w:val="00FE2526"/>
    <w:rsid w:val="00FE4331"/>
    <w:rsid w:val="00FE4827"/>
    <w:rsid w:val="00FE4A50"/>
    <w:rsid w:val="00FE67D7"/>
    <w:rsid w:val="00FE780B"/>
    <w:rsid w:val="00FF58AA"/>
    <w:rsid w:val="00FF65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  <o:rules v:ext="edit">
        <o:r id="V:Rule2" type="connector" idref="#ลูกศรเชื่อมต่อแบบตรง 1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B5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"/>
    <w:qFormat/>
    <w:rsid w:val="009C416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750C15"/>
    <w:pPr>
      <w:keepNext/>
      <w:jc w:val="center"/>
      <w:outlineLvl w:val="1"/>
    </w:pPr>
    <w:rPr>
      <w:rFonts w:ascii="Angsana New" w:eastAsia="Cordia New" w:hAnsi="Angsana New"/>
      <w:b/>
      <w:bCs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90777"/>
    <w:pPr>
      <w:spacing w:after="0" w:line="240" w:lineRule="auto"/>
    </w:pPr>
  </w:style>
  <w:style w:type="table" w:styleId="a5">
    <w:name w:val="Table Grid"/>
    <w:basedOn w:val="a1"/>
    <w:uiPriority w:val="59"/>
    <w:rsid w:val="001239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3D2AF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7">
    <w:name w:val="หัวกระดาษ อักขระ"/>
    <w:basedOn w:val="a0"/>
    <w:link w:val="a6"/>
    <w:uiPriority w:val="99"/>
    <w:rsid w:val="003D2AFA"/>
  </w:style>
  <w:style w:type="paragraph" w:styleId="a8">
    <w:name w:val="footer"/>
    <w:basedOn w:val="a"/>
    <w:link w:val="a9"/>
    <w:uiPriority w:val="99"/>
    <w:unhideWhenUsed/>
    <w:rsid w:val="003D2AF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ท้ายกระดาษ อักขระ"/>
    <w:basedOn w:val="a0"/>
    <w:link w:val="a8"/>
    <w:uiPriority w:val="99"/>
    <w:rsid w:val="003D2AFA"/>
  </w:style>
  <w:style w:type="paragraph" w:styleId="aa">
    <w:name w:val="List Paragraph"/>
    <w:basedOn w:val="a"/>
    <w:uiPriority w:val="34"/>
    <w:qFormat/>
    <w:rsid w:val="002F1D0D"/>
    <w:pPr>
      <w:ind w:left="720"/>
      <w:contextualSpacing/>
    </w:pPr>
    <w:rPr>
      <w:rFonts w:ascii="Angsana New" w:eastAsiaTheme="minorEastAsia" w:hAnsi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C372FA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C372FA"/>
    <w:rPr>
      <w:rFonts w:ascii="Tahoma" w:hAnsi="Tahoma" w:cs="Angsana New"/>
      <w:sz w:val="16"/>
      <w:szCs w:val="20"/>
    </w:rPr>
  </w:style>
  <w:style w:type="paragraph" w:styleId="ad">
    <w:name w:val="Normal (Web)"/>
    <w:basedOn w:val="a"/>
    <w:uiPriority w:val="99"/>
    <w:semiHidden/>
    <w:unhideWhenUsed/>
    <w:rsid w:val="005271D5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customStyle="1" w:styleId="a4">
    <w:name w:val="ไม่มีการเว้นระยะห่าง อักขระ"/>
    <w:link w:val="a3"/>
    <w:uiPriority w:val="1"/>
    <w:rsid w:val="00302043"/>
  </w:style>
  <w:style w:type="character" w:customStyle="1" w:styleId="shorttext">
    <w:name w:val="short_text"/>
    <w:basedOn w:val="a0"/>
    <w:rsid w:val="0023433A"/>
  </w:style>
  <w:style w:type="character" w:customStyle="1" w:styleId="20">
    <w:name w:val="หัวเรื่อง 2 อักขระ"/>
    <w:basedOn w:val="a0"/>
    <w:link w:val="2"/>
    <w:rsid w:val="00750C15"/>
    <w:rPr>
      <w:rFonts w:ascii="Angsana New" w:eastAsia="Cordia New" w:hAnsi="Angsana New" w:cs="Angsana New"/>
      <w:b/>
      <w:bCs/>
      <w:sz w:val="32"/>
      <w:szCs w:val="32"/>
      <w:lang w:eastAsia="zh-CN"/>
    </w:rPr>
  </w:style>
  <w:style w:type="paragraph" w:styleId="ae">
    <w:name w:val="Title"/>
    <w:basedOn w:val="a"/>
    <w:link w:val="af"/>
    <w:qFormat/>
    <w:rsid w:val="00750C15"/>
    <w:pPr>
      <w:jc w:val="center"/>
    </w:pPr>
    <w:rPr>
      <w:rFonts w:ascii="Angsana New" w:eastAsia="Cordia New" w:hAnsi="Angsana New"/>
      <w:b/>
      <w:bCs/>
      <w:sz w:val="32"/>
      <w:szCs w:val="32"/>
      <w:lang w:eastAsia="zh-CN"/>
    </w:rPr>
  </w:style>
  <w:style w:type="character" w:customStyle="1" w:styleId="af">
    <w:name w:val="ชื่อเรื่อง อักขระ"/>
    <w:basedOn w:val="a0"/>
    <w:link w:val="ae"/>
    <w:rsid w:val="00750C15"/>
    <w:rPr>
      <w:rFonts w:ascii="Angsana New" w:eastAsia="Cordia New" w:hAnsi="Angsana New" w:cs="Angsana New"/>
      <w:b/>
      <w:bCs/>
      <w:sz w:val="32"/>
      <w:szCs w:val="32"/>
      <w:lang w:eastAsia="zh-CN"/>
    </w:rPr>
  </w:style>
  <w:style w:type="character" w:customStyle="1" w:styleId="10">
    <w:name w:val="หัวเรื่อง 1 อักขระ"/>
    <w:basedOn w:val="a0"/>
    <w:link w:val="1"/>
    <w:uiPriority w:val="9"/>
    <w:rsid w:val="009C41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styleId="af0">
    <w:name w:val="Strong"/>
    <w:basedOn w:val="a0"/>
    <w:uiPriority w:val="22"/>
    <w:qFormat/>
    <w:rsid w:val="009C416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B5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90777"/>
    <w:pPr>
      <w:spacing w:after="0" w:line="240" w:lineRule="auto"/>
    </w:pPr>
  </w:style>
  <w:style w:type="table" w:styleId="a5">
    <w:name w:val="Table Grid"/>
    <w:basedOn w:val="a1"/>
    <w:uiPriority w:val="59"/>
    <w:rsid w:val="00123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D2AF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7">
    <w:name w:val="หัวกระดาษ อักขระ"/>
    <w:basedOn w:val="a0"/>
    <w:link w:val="a6"/>
    <w:uiPriority w:val="99"/>
    <w:rsid w:val="003D2AFA"/>
  </w:style>
  <w:style w:type="paragraph" w:styleId="a8">
    <w:name w:val="footer"/>
    <w:basedOn w:val="a"/>
    <w:link w:val="a9"/>
    <w:uiPriority w:val="99"/>
    <w:unhideWhenUsed/>
    <w:rsid w:val="003D2AF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ท้ายกระดาษ อักขระ"/>
    <w:basedOn w:val="a0"/>
    <w:link w:val="a8"/>
    <w:uiPriority w:val="99"/>
    <w:rsid w:val="003D2AFA"/>
  </w:style>
  <w:style w:type="paragraph" w:styleId="aa">
    <w:name w:val="List Paragraph"/>
    <w:basedOn w:val="a"/>
    <w:uiPriority w:val="34"/>
    <w:qFormat/>
    <w:rsid w:val="002F1D0D"/>
    <w:pPr>
      <w:ind w:left="720"/>
      <w:contextualSpacing/>
    </w:pPr>
    <w:rPr>
      <w:rFonts w:ascii="Angsana New" w:eastAsiaTheme="minorEastAsia" w:hAnsi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C372FA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C372FA"/>
    <w:rPr>
      <w:rFonts w:ascii="Tahoma" w:hAnsi="Tahoma" w:cs="Angsana New"/>
      <w:sz w:val="16"/>
      <w:szCs w:val="20"/>
    </w:rPr>
  </w:style>
  <w:style w:type="paragraph" w:styleId="ad">
    <w:name w:val="Normal (Web)"/>
    <w:basedOn w:val="a"/>
    <w:uiPriority w:val="99"/>
    <w:semiHidden/>
    <w:unhideWhenUsed/>
    <w:rsid w:val="005271D5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customStyle="1" w:styleId="a4">
    <w:name w:val="ไม่มีการเว้นระยะห่าง อักขระ"/>
    <w:link w:val="a3"/>
    <w:uiPriority w:val="1"/>
    <w:rsid w:val="00302043"/>
  </w:style>
  <w:style w:type="character" w:customStyle="1" w:styleId="shorttext">
    <w:name w:val="short_text"/>
    <w:basedOn w:val="a0"/>
    <w:rsid w:val="002343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586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254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8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77718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4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4557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1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13935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9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740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4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15069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852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4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7185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7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64365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7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38529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017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46346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232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200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8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2947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3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3970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715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541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3384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934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5985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4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5548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5866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264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795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2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9160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585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5099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56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6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7976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7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763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0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409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2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107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1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864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3437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271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5094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7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58876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1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949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151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3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1974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5525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122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75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7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744C9A-DE3F-4C09-AEF7-DA77AAA4C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1756</TotalTime>
  <Pages>1</Pages>
  <Words>12730</Words>
  <Characters>72566</Characters>
  <Application>Microsoft Office Word</Application>
  <DocSecurity>0</DocSecurity>
  <Lines>604</Lines>
  <Paragraphs>170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Admin-max v2</cp:lastModifiedBy>
  <cp:revision>36</cp:revision>
  <cp:lastPrinted>2021-12-16T03:54:00Z</cp:lastPrinted>
  <dcterms:created xsi:type="dcterms:W3CDTF">2021-11-15T03:17:00Z</dcterms:created>
  <dcterms:modified xsi:type="dcterms:W3CDTF">2022-04-04T03:36:00Z</dcterms:modified>
</cp:coreProperties>
</file>